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CF" w:rsidRPr="00F849CF" w:rsidRDefault="00F849CF" w:rsidP="00F849C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849CF">
        <w:rPr>
          <w:rFonts w:ascii="Arial" w:eastAsia="Times New Roman" w:hAnsi="Arial" w:cs="Arial"/>
          <w:b/>
          <w:bCs/>
          <w:color w:val="2D2D2D"/>
          <w:spacing w:val="2"/>
          <w:kern w:val="36"/>
          <w:sz w:val="46"/>
          <w:szCs w:val="46"/>
          <w:lang w:eastAsia="ru-RU"/>
        </w:rPr>
        <w:t>Об отходах производства и потребления (с изменениями на 28 декабря 2016 года) (редакция, действующая с 1 января 2017 года)</w:t>
      </w:r>
    </w:p>
    <w:p w:rsidR="00F849CF" w:rsidRPr="00F849CF" w:rsidRDefault="00F849CF" w:rsidP="00F849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br/>
        <w:t>РОССИЙСКАЯ ФЕДЕРАЦИЯ</w:t>
      </w:r>
      <w:r w:rsidRPr="00F849CF">
        <w:rPr>
          <w:rFonts w:ascii="Arial" w:eastAsia="Times New Roman" w:hAnsi="Arial" w:cs="Arial"/>
          <w:color w:val="3C3C3C"/>
          <w:spacing w:val="2"/>
          <w:sz w:val="31"/>
          <w:szCs w:val="31"/>
          <w:lang w:eastAsia="ru-RU"/>
        </w:rPr>
        <w:br/>
        <w:t> </w:t>
      </w:r>
    </w:p>
    <w:p w:rsidR="00F849CF" w:rsidRPr="00F849CF" w:rsidRDefault="00F849CF" w:rsidP="00F849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ФЕДЕРАЛЬНЫЙ ЗАКОН</w:t>
      </w:r>
    </w:p>
    <w:p w:rsidR="00F849CF" w:rsidRPr="00F849CF" w:rsidRDefault="00F849CF" w:rsidP="00F849C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Об отходах производства и потребления</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(с изменениями на 28 декабря 2016 года)</w:t>
      </w:r>
      <w:r w:rsidRPr="00F849CF">
        <w:rPr>
          <w:rFonts w:ascii="Arial" w:eastAsia="Times New Roman" w:hAnsi="Arial" w:cs="Arial"/>
          <w:color w:val="2D2D2D"/>
          <w:spacing w:val="2"/>
          <w:sz w:val="21"/>
          <w:szCs w:val="21"/>
          <w:lang w:eastAsia="ru-RU"/>
        </w:rPr>
        <w:br/>
        <w:t>(редакция, действующая с 1 января 2017 года)</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____________________________________________________________________</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Документ с изменениями, внесенными:</w:t>
      </w:r>
      <w:r w:rsidRPr="00F849CF">
        <w:rPr>
          <w:rFonts w:ascii="Arial" w:eastAsia="Times New Roman" w:hAnsi="Arial" w:cs="Arial"/>
          <w:color w:val="2D2D2D"/>
          <w:spacing w:val="2"/>
          <w:sz w:val="21"/>
          <w:szCs w:val="21"/>
          <w:lang w:eastAsia="ru-RU"/>
        </w:rPr>
        <w:br/>
      </w:r>
      <w:hyperlink r:id="rId5" w:history="1">
        <w:r w:rsidRPr="00F849CF">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F849CF">
        <w:rPr>
          <w:rFonts w:ascii="Arial" w:eastAsia="Times New Roman" w:hAnsi="Arial" w:cs="Arial"/>
          <w:color w:val="2D2D2D"/>
          <w:spacing w:val="2"/>
          <w:sz w:val="21"/>
          <w:szCs w:val="21"/>
          <w:lang w:eastAsia="ru-RU"/>
        </w:rPr>
        <w:t> (Российская газета N 1, 04.01.2001);</w:t>
      </w:r>
      <w:r w:rsidRPr="00F849CF">
        <w:rPr>
          <w:rFonts w:ascii="Arial" w:eastAsia="Times New Roman" w:hAnsi="Arial" w:cs="Arial"/>
          <w:color w:val="2D2D2D"/>
          <w:spacing w:val="2"/>
          <w:sz w:val="21"/>
          <w:szCs w:val="21"/>
          <w:lang w:eastAsia="ru-RU"/>
        </w:rPr>
        <w:br/>
      </w:r>
      <w:hyperlink r:id="rId6" w:history="1">
        <w:r w:rsidRPr="00F849CF">
          <w:rPr>
            <w:rFonts w:ascii="Arial" w:eastAsia="Times New Roman" w:hAnsi="Arial" w:cs="Arial"/>
            <w:color w:val="00466E"/>
            <w:spacing w:val="2"/>
            <w:sz w:val="21"/>
            <w:szCs w:val="21"/>
            <w:u w:val="single"/>
            <w:lang w:eastAsia="ru-RU"/>
          </w:rPr>
          <w:t>Федеральным законом от 10 января 2003 года N 15-ФЗ</w:t>
        </w:r>
      </w:hyperlink>
      <w:r w:rsidRPr="00F849CF">
        <w:rPr>
          <w:rFonts w:ascii="Arial" w:eastAsia="Times New Roman" w:hAnsi="Arial" w:cs="Arial"/>
          <w:color w:val="2D2D2D"/>
          <w:spacing w:val="2"/>
          <w:sz w:val="21"/>
          <w:szCs w:val="21"/>
          <w:lang w:eastAsia="ru-RU"/>
        </w:rPr>
        <w:t> (Российская газета, N 5, 15.01.2003);</w:t>
      </w:r>
      <w:r w:rsidRPr="00F849CF">
        <w:rPr>
          <w:rFonts w:ascii="Arial" w:eastAsia="Times New Roman" w:hAnsi="Arial" w:cs="Arial"/>
          <w:color w:val="2D2D2D"/>
          <w:spacing w:val="2"/>
          <w:sz w:val="21"/>
          <w:szCs w:val="21"/>
          <w:lang w:eastAsia="ru-RU"/>
        </w:rPr>
        <w:br/>
      </w:r>
      <w:hyperlink r:id="rId7" w:history="1">
        <w:proofErr w:type="gramStart"/>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8" w:history="1">
        <w:r w:rsidRPr="00F849CF">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F849CF">
        <w:rPr>
          <w:rFonts w:ascii="Arial" w:eastAsia="Times New Roman" w:hAnsi="Arial" w:cs="Arial"/>
          <w:color w:val="2D2D2D"/>
          <w:spacing w:val="2"/>
          <w:sz w:val="21"/>
          <w:szCs w:val="21"/>
          <w:lang w:eastAsia="ru-RU"/>
        </w:rPr>
        <w:t>) (с изменениями, внесенными </w:t>
      </w:r>
      <w:hyperlink r:id="rId9" w:history="1">
        <w:r w:rsidRPr="00F849CF">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10" w:history="1">
        <w:r w:rsidRPr="00F849CF">
          <w:rPr>
            <w:rFonts w:ascii="Arial" w:eastAsia="Times New Roman" w:hAnsi="Arial" w:cs="Arial"/>
            <w:color w:val="00466E"/>
            <w:spacing w:val="2"/>
            <w:sz w:val="21"/>
            <w:szCs w:val="21"/>
            <w:u w:val="single"/>
            <w:lang w:eastAsia="ru-RU"/>
          </w:rPr>
          <w:t>Федеральным законом от 9 мая 2005 года N 45-ФЗ</w:t>
        </w:r>
      </w:hyperlink>
      <w:r w:rsidRPr="00F849CF">
        <w:rPr>
          <w:rFonts w:ascii="Arial" w:eastAsia="Times New Roman" w:hAnsi="Arial" w:cs="Arial"/>
          <w:color w:val="2D2D2D"/>
          <w:spacing w:val="2"/>
          <w:sz w:val="21"/>
          <w:szCs w:val="21"/>
          <w:lang w:eastAsia="ru-RU"/>
        </w:rPr>
        <w:t> (Российская газета, N 100, 13.05.2005);</w:t>
      </w:r>
      <w:proofErr w:type="gramEnd"/>
      <w:r w:rsidRPr="00F849CF">
        <w:rPr>
          <w:rFonts w:ascii="Arial" w:eastAsia="Times New Roman" w:hAnsi="Arial" w:cs="Arial"/>
          <w:color w:val="2D2D2D"/>
          <w:spacing w:val="2"/>
          <w:sz w:val="21"/>
          <w:szCs w:val="21"/>
          <w:lang w:eastAsia="ru-RU"/>
        </w:rPr>
        <w:br/>
      </w:r>
      <w:hyperlink r:id="rId11" w:history="1">
        <w:r w:rsidRPr="00F849CF">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849CF">
        <w:rPr>
          <w:rFonts w:ascii="Arial" w:eastAsia="Times New Roman" w:hAnsi="Arial" w:cs="Arial"/>
          <w:color w:val="2D2D2D"/>
          <w:spacing w:val="2"/>
          <w:sz w:val="21"/>
          <w:szCs w:val="21"/>
          <w:lang w:eastAsia="ru-RU"/>
        </w:rPr>
        <w:t> (Российская газета, N 297, 31.12.2005) (о порядке вступления в силу см. </w:t>
      </w:r>
      <w:hyperlink r:id="rId12" w:history="1">
        <w:r w:rsidRPr="00F849CF">
          <w:rPr>
            <w:rFonts w:ascii="Arial" w:eastAsia="Times New Roman" w:hAnsi="Arial" w:cs="Arial"/>
            <w:color w:val="00466E"/>
            <w:spacing w:val="2"/>
            <w:sz w:val="21"/>
            <w:szCs w:val="21"/>
            <w:u w:val="single"/>
            <w:lang w:eastAsia="ru-RU"/>
          </w:rPr>
          <w:t>статью 35 Федерального закона от 31 декабря 2005 года N 199-ФЗ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13" w:history="1">
        <w:r w:rsidRPr="00F849CF">
          <w:rPr>
            <w:rFonts w:ascii="Arial" w:eastAsia="Times New Roman" w:hAnsi="Arial" w:cs="Arial"/>
            <w:color w:val="00466E"/>
            <w:spacing w:val="2"/>
            <w:sz w:val="21"/>
            <w:szCs w:val="21"/>
            <w:u w:val="single"/>
            <w:lang w:eastAsia="ru-RU"/>
          </w:rPr>
          <w:t>Федеральным законом от 18 декабря 2006 года N 232-ФЗ</w:t>
        </w:r>
      </w:hyperlink>
      <w:r w:rsidRPr="00F849CF">
        <w:rPr>
          <w:rFonts w:ascii="Arial" w:eastAsia="Times New Roman" w:hAnsi="Arial" w:cs="Arial"/>
          <w:color w:val="2D2D2D"/>
          <w:spacing w:val="2"/>
          <w:sz w:val="21"/>
          <w:szCs w:val="21"/>
          <w:lang w:eastAsia="ru-RU"/>
        </w:rPr>
        <w:t> (Парламентская газета, N 214-215, 21.12.2006) (о порядке вступления в силу см. </w:t>
      </w:r>
      <w:hyperlink r:id="rId14" w:history="1">
        <w:r w:rsidRPr="00F849CF">
          <w:rPr>
            <w:rFonts w:ascii="Arial" w:eastAsia="Times New Roman" w:hAnsi="Arial" w:cs="Arial"/>
            <w:color w:val="00466E"/>
            <w:spacing w:val="2"/>
            <w:sz w:val="21"/>
            <w:szCs w:val="21"/>
            <w:u w:val="single"/>
            <w:lang w:eastAsia="ru-RU"/>
          </w:rPr>
          <w:t>статью 38 Федерального закона от 18 декабря 2006 года N 232-ФЗ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15" w:history="1">
        <w:proofErr w:type="gramStart"/>
        <w:r w:rsidRPr="00F849CF">
          <w:rPr>
            <w:rFonts w:ascii="Arial" w:eastAsia="Times New Roman" w:hAnsi="Arial" w:cs="Arial"/>
            <w:color w:val="00466E"/>
            <w:spacing w:val="2"/>
            <w:sz w:val="21"/>
            <w:szCs w:val="21"/>
            <w:u w:val="single"/>
            <w:lang w:eastAsia="ru-RU"/>
          </w:rPr>
          <w:t>Федеральным законом от 8 ноября 2007 года N 258-ФЗ</w:t>
        </w:r>
      </w:hyperlink>
      <w:r w:rsidRPr="00F849CF">
        <w:rPr>
          <w:rFonts w:ascii="Arial" w:eastAsia="Times New Roman" w:hAnsi="Arial" w:cs="Arial"/>
          <w:color w:val="2D2D2D"/>
          <w:spacing w:val="2"/>
          <w:sz w:val="21"/>
          <w:szCs w:val="21"/>
          <w:lang w:eastAsia="ru-RU"/>
        </w:rPr>
        <w:t> (Российская газета, N 254, 14.11.2007) (о порядке вступления в силу см. </w:t>
      </w:r>
      <w:hyperlink r:id="rId16" w:history="1">
        <w:r w:rsidRPr="00F849CF">
          <w:rPr>
            <w:rFonts w:ascii="Arial" w:eastAsia="Times New Roman" w:hAnsi="Arial" w:cs="Arial"/>
            <w:color w:val="00466E"/>
            <w:spacing w:val="2"/>
            <w:sz w:val="21"/>
            <w:szCs w:val="21"/>
            <w:u w:val="single"/>
            <w:lang w:eastAsia="ru-RU"/>
          </w:rPr>
          <w:t>статью 15 Федерального закона от 8 ноября 2007 года N 258-ФЗ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17" w:history="1">
        <w:r w:rsidRPr="00F849CF">
          <w:rPr>
            <w:rFonts w:ascii="Arial" w:eastAsia="Times New Roman" w:hAnsi="Arial" w:cs="Arial"/>
            <w:color w:val="00466E"/>
            <w:spacing w:val="2"/>
            <w:sz w:val="21"/>
            <w:szCs w:val="21"/>
            <w:u w:val="single"/>
            <w:lang w:eastAsia="ru-RU"/>
          </w:rPr>
          <w:t>Федеральным законом от 23 июля 2008 года N 160-ФЗ</w:t>
        </w:r>
      </w:hyperlink>
      <w:r w:rsidRPr="00F849CF">
        <w:rPr>
          <w:rFonts w:ascii="Arial" w:eastAsia="Times New Roman" w:hAnsi="Arial" w:cs="Arial"/>
          <w:color w:val="2D2D2D"/>
          <w:spacing w:val="2"/>
          <w:sz w:val="21"/>
          <w:szCs w:val="21"/>
          <w:lang w:eastAsia="ru-RU"/>
        </w:rPr>
        <w:t> (Российская газета, N 158, 25.07.2008) (вступил в силу с 1 января 2009 года);</w:t>
      </w:r>
      <w:proofErr w:type="gramEnd"/>
      <w:r w:rsidRPr="00F849CF">
        <w:rPr>
          <w:rFonts w:ascii="Arial" w:eastAsia="Times New Roman" w:hAnsi="Arial" w:cs="Arial"/>
          <w:color w:val="2D2D2D"/>
          <w:spacing w:val="2"/>
          <w:sz w:val="21"/>
          <w:szCs w:val="21"/>
          <w:lang w:eastAsia="ru-RU"/>
        </w:rPr>
        <w:fldChar w:fldCharType="begin"/>
      </w:r>
      <w:r w:rsidRPr="00F849CF">
        <w:rPr>
          <w:rFonts w:ascii="Arial" w:eastAsia="Times New Roman" w:hAnsi="Arial" w:cs="Arial"/>
          <w:color w:val="2D2D2D"/>
          <w:spacing w:val="2"/>
          <w:sz w:val="21"/>
          <w:szCs w:val="21"/>
          <w:lang w:eastAsia="ru-RU"/>
        </w:rPr>
        <w:instrText xml:space="preserve"> HYPERLINK "http://docs.cntd.ru/document/902127043" </w:instrText>
      </w:r>
      <w:r w:rsidRPr="00F849CF">
        <w:rPr>
          <w:rFonts w:ascii="Arial" w:eastAsia="Times New Roman" w:hAnsi="Arial" w:cs="Arial"/>
          <w:color w:val="2D2D2D"/>
          <w:spacing w:val="2"/>
          <w:sz w:val="21"/>
          <w:szCs w:val="21"/>
          <w:lang w:eastAsia="ru-RU"/>
        </w:rPr>
        <w:fldChar w:fldCharType="separate"/>
      </w:r>
      <w:r w:rsidRPr="00F849CF">
        <w:rPr>
          <w:rFonts w:ascii="Arial" w:eastAsia="Times New Roman" w:hAnsi="Arial" w:cs="Arial"/>
          <w:color w:val="00466E"/>
          <w:spacing w:val="2"/>
          <w:sz w:val="21"/>
          <w:szCs w:val="21"/>
          <w:u w:val="single"/>
          <w:lang w:eastAsia="ru-RU"/>
        </w:rPr>
        <w:br/>
        <w:t>Федеральным законом от 8 ноября 2008 года N 196-ФЗ</w:t>
      </w:r>
      <w:r w:rsidRPr="00F849CF">
        <w:rPr>
          <w:rFonts w:ascii="Arial" w:eastAsia="Times New Roman" w:hAnsi="Arial" w:cs="Arial"/>
          <w:color w:val="2D2D2D"/>
          <w:spacing w:val="2"/>
          <w:sz w:val="21"/>
          <w:szCs w:val="21"/>
          <w:lang w:eastAsia="ru-RU"/>
        </w:rPr>
        <w:fldChar w:fldCharType="end"/>
      </w:r>
      <w:r w:rsidRPr="00F849CF">
        <w:rPr>
          <w:rFonts w:ascii="Arial" w:eastAsia="Times New Roman" w:hAnsi="Arial" w:cs="Arial"/>
          <w:color w:val="2D2D2D"/>
          <w:spacing w:val="2"/>
          <w:sz w:val="21"/>
          <w:szCs w:val="21"/>
          <w:lang w:eastAsia="ru-RU"/>
        </w:rPr>
        <w:t> (Российская газета, N 232, 11.11.2008);</w:t>
      </w:r>
      <w:r w:rsidRPr="00F849CF">
        <w:rPr>
          <w:rFonts w:ascii="Arial" w:eastAsia="Times New Roman" w:hAnsi="Arial" w:cs="Arial"/>
          <w:color w:val="2D2D2D"/>
          <w:spacing w:val="2"/>
          <w:sz w:val="21"/>
          <w:szCs w:val="21"/>
          <w:lang w:eastAsia="ru-RU"/>
        </w:rPr>
        <w:br/>
      </w:r>
      <w:hyperlink r:id="rId18"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19" w:history="1">
        <w:r w:rsidRPr="00F849CF">
          <w:rPr>
            <w:rFonts w:ascii="Arial" w:eastAsia="Times New Roman" w:hAnsi="Arial" w:cs="Arial"/>
            <w:color w:val="00466E"/>
            <w:spacing w:val="2"/>
            <w:sz w:val="21"/>
            <w:szCs w:val="21"/>
            <w:u w:val="single"/>
            <w:lang w:eastAsia="ru-RU"/>
          </w:rPr>
          <w:t>статью 49 Федерального закона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20" w:history="1">
        <w:r w:rsidRPr="00F849CF">
          <w:rPr>
            <w:rFonts w:ascii="Arial" w:eastAsia="Times New Roman" w:hAnsi="Arial" w:cs="Arial"/>
            <w:color w:val="00466E"/>
            <w:spacing w:val="2"/>
            <w:sz w:val="21"/>
            <w:szCs w:val="21"/>
            <w:u w:val="single"/>
            <w:lang w:eastAsia="ru-RU"/>
          </w:rPr>
          <w:t>Федеральным законом от 18 июля 2011 года N 242-ФЗ</w:t>
        </w:r>
      </w:hyperlink>
      <w:r w:rsidRPr="00F849CF">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21" w:history="1">
        <w:r w:rsidRPr="00F849CF">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22" w:history="1">
        <w:r w:rsidRPr="00F849CF">
          <w:rPr>
            <w:rFonts w:ascii="Arial" w:eastAsia="Times New Roman" w:hAnsi="Arial" w:cs="Arial"/>
            <w:color w:val="00466E"/>
            <w:spacing w:val="2"/>
            <w:sz w:val="21"/>
            <w:szCs w:val="21"/>
            <w:u w:val="single"/>
            <w:lang w:eastAsia="ru-RU"/>
          </w:rPr>
          <w:t>Федеральным законом от 19 июля 2011 года N 248-ФЗ</w:t>
        </w:r>
      </w:hyperlink>
      <w:r w:rsidRPr="00F849CF">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23" w:history="1">
        <w:r w:rsidRPr="00F849CF">
          <w:rPr>
            <w:rFonts w:ascii="Arial" w:eastAsia="Times New Roman" w:hAnsi="Arial" w:cs="Arial"/>
            <w:color w:val="00466E"/>
            <w:spacing w:val="2"/>
            <w:sz w:val="21"/>
            <w:szCs w:val="21"/>
            <w:u w:val="single"/>
            <w:lang w:eastAsia="ru-RU"/>
          </w:rPr>
          <w:t xml:space="preserve">статью 50 Федерального закона от 19 июля </w:t>
        </w:r>
        <w:r w:rsidRPr="00F849CF">
          <w:rPr>
            <w:rFonts w:ascii="Arial" w:eastAsia="Times New Roman" w:hAnsi="Arial" w:cs="Arial"/>
            <w:color w:val="00466E"/>
            <w:spacing w:val="2"/>
            <w:sz w:val="21"/>
            <w:szCs w:val="21"/>
            <w:u w:val="single"/>
            <w:lang w:eastAsia="ru-RU"/>
          </w:rPr>
          <w:lastRenderedPageBreak/>
          <w:t>2011 года N 248-ФЗ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24" w:history="1">
        <w:r w:rsidRPr="00F849CF">
          <w:rPr>
            <w:rFonts w:ascii="Arial" w:eastAsia="Times New Roman" w:hAnsi="Arial" w:cs="Arial"/>
            <w:color w:val="00466E"/>
            <w:spacing w:val="2"/>
            <w:sz w:val="21"/>
            <w:szCs w:val="21"/>
            <w:u w:val="single"/>
            <w:lang w:eastAsia="ru-RU"/>
          </w:rPr>
          <w:t>Федеральным законом от 7 ноября 2011 года N 303-ФЗ</w:t>
        </w:r>
      </w:hyperlink>
      <w:r w:rsidRPr="00F849CF">
        <w:rPr>
          <w:rFonts w:ascii="Arial" w:eastAsia="Times New Roman" w:hAnsi="Arial" w:cs="Arial"/>
          <w:color w:val="2D2D2D"/>
          <w:spacing w:val="2"/>
          <w:sz w:val="21"/>
          <w:szCs w:val="21"/>
          <w:lang w:eastAsia="ru-RU"/>
        </w:rPr>
        <w:t> (Российская газета, N 251, 09.11.2011) (о порядке вступления в силу см. </w:t>
      </w:r>
      <w:hyperlink r:id="rId25" w:history="1">
        <w:r w:rsidRPr="00F849CF">
          <w:rPr>
            <w:rFonts w:ascii="Arial" w:eastAsia="Times New Roman" w:hAnsi="Arial" w:cs="Arial"/>
            <w:color w:val="00466E"/>
            <w:spacing w:val="2"/>
            <w:sz w:val="21"/>
            <w:szCs w:val="21"/>
            <w:u w:val="single"/>
            <w:lang w:eastAsia="ru-RU"/>
          </w:rPr>
          <w:t>пункт 2 статьи 11 Федерального закона от 7 ноября 2011 года N 303-ФЗ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6" w:history="1">
        <w:r w:rsidRPr="00F849CF">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r w:rsidRPr="00F849CF">
        <w:rPr>
          <w:rFonts w:ascii="Arial" w:eastAsia="Times New Roman" w:hAnsi="Arial" w:cs="Arial"/>
          <w:color w:val="2D2D2D"/>
          <w:spacing w:val="2"/>
          <w:sz w:val="21"/>
          <w:szCs w:val="21"/>
          <w:lang w:eastAsia="ru-RU"/>
        </w:rPr>
        <w:br/>
      </w:r>
      <w:hyperlink r:id="rId27" w:history="1">
        <w:proofErr w:type="gramStart"/>
        <w:r w:rsidRPr="00F849CF">
          <w:rPr>
            <w:rFonts w:ascii="Arial" w:eastAsia="Times New Roman" w:hAnsi="Arial" w:cs="Arial"/>
            <w:color w:val="00466E"/>
            <w:spacing w:val="2"/>
            <w:sz w:val="21"/>
            <w:szCs w:val="21"/>
            <w:u w:val="single"/>
            <w:lang w:eastAsia="ru-RU"/>
          </w:rPr>
          <w:t>Федеральным законом от 25 июня 2012 года N 93-ФЗ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25.06.2012) (о порядке вступления в силу см. </w:t>
      </w:r>
      <w:hyperlink r:id="rId28" w:history="1">
        <w:r w:rsidRPr="00F849CF">
          <w:rPr>
            <w:rFonts w:ascii="Arial" w:eastAsia="Times New Roman" w:hAnsi="Arial" w:cs="Arial"/>
            <w:color w:val="00466E"/>
            <w:spacing w:val="2"/>
            <w:sz w:val="21"/>
            <w:szCs w:val="21"/>
            <w:u w:val="single"/>
            <w:lang w:eastAsia="ru-RU"/>
          </w:rPr>
          <w:t>статью 39 Федерального закона от 25 июня 2012 года N 93-ФЗ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9" w:history="1">
        <w:r w:rsidRPr="00F849CF">
          <w:rPr>
            <w:rFonts w:ascii="Arial" w:eastAsia="Times New Roman" w:hAnsi="Arial" w:cs="Arial"/>
            <w:color w:val="00466E"/>
            <w:spacing w:val="2"/>
            <w:sz w:val="21"/>
            <w:szCs w:val="21"/>
            <w:u w:val="single"/>
            <w:lang w:eastAsia="ru-RU"/>
          </w:rPr>
          <w:t>Федеральным законом от 29 июня 2012 года N 96-ФЗ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01.07.2012);</w:t>
      </w:r>
      <w:r w:rsidRPr="00F849CF">
        <w:rPr>
          <w:rFonts w:ascii="Arial" w:eastAsia="Times New Roman" w:hAnsi="Arial" w:cs="Arial"/>
          <w:color w:val="2D2D2D"/>
          <w:spacing w:val="2"/>
          <w:sz w:val="21"/>
          <w:szCs w:val="21"/>
          <w:lang w:eastAsia="ru-RU"/>
        </w:rPr>
        <w:br/>
      </w:r>
      <w:hyperlink r:id="rId30" w:history="1">
        <w:r w:rsidRPr="00F849CF">
          <w:rPr>
            <w:rFonts w:ascii="Arial" w:eastAsia="Times New Roman" w:hAnsi="Arial" w:cs="Arial"/>
            <w:color w:val="00466E"/>
            <w:spacing w:val="2"/>
            <w:sz w:val="21"/>
            <w:szCs w:val="21"/>
            <w:u w:val="single"/>
            <w:lang w:eastAsia="ru-RU"/>
          </w:rPr>
          <w:t>Федеральным законом от 28 июля 2012 года N 128-ФЗ</w:t>
        </w:r>
      </w:hyperlink>
      <w:r w:rsidRPr="00F849CF">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31" w:history="1">
        <w:r w:rsidRPr="00F849CF">
          <w:rPr>
            <w:rFonts w:ascii="Arial" w:eastAsia="Times New Roman" w:hAnsi="Arial" w:cs="Arial"/>
            <w:color w:val="00466E"/>
            <w:spacing w:val="2"/>
            <w:sz w:val="21"/>
            <w:szCs w:val="21"/>
            <w:u w:val="single"/>
            <w:lang w:eastAsia="ru-RU"/>
          </w:rPr>
          <w:t>статью 3 Федерального закона от 28 июля 2012 года N 128-ФЗ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32" w:history="1">
        <w:proofErr w:type="gramStart"/>
        <w:r w:rsidRPr="00F849CF">
          <w:rPr>
            <w:rFonts w:ascii="Arial" w:eastAsia="Times New Roman" w:hAnsi="Arial" w:cs="Arial"/>
            <w:color w:val="00466E"/>
            <w:spacing w:val="2"/>
            <w:sz w:val="21"/>
            <w:szCs w:val="21"/>
            <w:u w:val="single"/>
            <w:lang w:eastAsia="ru-RU"/>
          </w:rPr>
          <w:t>Федеральным законом от 23 июля 2013 года N 226-ФЗ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24 июля 2013 года) (вступил в силу с 1 января 2014 года);</w:t>
      </w:r>
      <w:r w:rsidRPr="00F849CF">
        <w:rPr>
          <w:rFonts w:ascii="Arial" w:eastAsia="Times New Roman" w:hAnsi="Arial" w:cs="Arial"/>
          <w:color w:val="2D2D2D"/>
          <w:spacing w:val="2"/>
          <w:sz w:val="21"/>
          <w:szCs w:val="21"/>
          <w:lang w:eastAsia="ru-RU"/>
        </w:rPr>
        <w:br/>
      </w:r>
      <w:hyperlink r:id="rId33" w:history="1">
        <w:r w:rsidRPr="00F849CF">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21.10.2013) (вступил в силу с 1 января 2014 года);</w:t>
      </w:r>
      <w:proofErr w:type="gramEnd"/>
      <w:r w:rsidRPr="00F849CF">
        <w:rPr>
          <w:rFonts w:ascii="Arial" w:eastAsia="Times New Roman" w:hAnsi="Arial" w:cs="Arial"/>
          <w:color w:val="2D2D2D"/>
          <w:spacing w:val="2"/>
          <w:sz w:val="21"/>
          <w:szCs w:val="21"/>
          <w:lang w:eastAsia="ru-RU"/>
        </w:rPr>
        <w:br/>
      </w:r>
      <w:hyperlink r:id="rId34" w:history="1">
        <w:r w:rsidRPr="00F849CF">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25.11.2013) (о порядке вступления см. </w:t>
      </w:r>
      <w:hyperlink r:id="rId35" w:history="1">
        <w:r w:rsidRPr="00F849CF">
          <w:rPr>
            <w:rFonts w:ascii="Arial" w:eastAsia="Times New Roman" w:hAnsi="Arial" w:cs="Arial"/>
            <w:color w:val="00466E"/>
            <w:spacing w:val="2"/>
            <w:sz w:val="21"/>
            <w:szCs w:val="21"/>
            <w:u w:val="single"/>
            <w:lang w:eastAsia="ru-RU"/>
          </w:rPr>
          <w:t>статью 64 Федерального закона от 25 ноября 2013 года N 317-ФЗ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36" w:history="1">
        <w:r w:rsidRPr="00F849CF">
          <w:rPr>
            <w:rFonts w:ascii="Arial" w:eastAsia="Times New Roman" w:hAnsi="Arial" w:cs="Arial"/>
            <w:color w:val="00466E"/>
            <w:spacing w:val="2"/>
            <w:sz w:val="21"/>
            <w:szCs w:val="21"/>
            <w:u w:val="single"/>
            <w:lang w:eastAsia="ru-RU"/>
          </w:rPr>
          <w:t>Федеральным законом от 21 июля 2014 года N 219-ФЗ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22.07.2014) (о порядке вступления в силу см. </w:t>
      </w:r>
      <w:hyperlink r:id="rId37" w:history="1">
        <w:r w:rsidRPr="00F849CF">
          <w:rPr>
            <w:rFonts w:ascii="Arial" w:eastAsia="Times New Roman" w:hAnsi="Arial" w:cs="Arial"/>
            <w:color w:val="00466E"/>
            <w:spacing w:val="2"/>
            <w:sz w:val="21"/>
            <w:szCs w:val="21"/>
            <w:u w:val="single"/>
            <w:lang w:eastAsia="ru-RU"/>
          </w:rPr>
          <w:t>статью 12 Федерального закона от 21 июля 2014 года N 219-ФЗ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38" w:history="1">
        <w:r w:rsidRPr="00F849CF">
          <w:rPr>
            <w:rFonts w:ascii="Arial" w:eastAsia="Times New Roman" w:hAnsi="Arial" w:cs="Arial"/>
            <w:color w:val="00466E"/>
            <w:spacing w:val="2"/>
            <w:sz w:val="21"/>
            <w:szCs w:val="21"/>
            <w:u w:val="single"/>
            <w:lang w:eastAsia="ru-RU"/>
          </w:rPr>
          <w:t>Федеральным законом от 21 июля 2014 года N 261-ФЗ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февраля 2015 года);</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 w:history="1">
        <w:proofErr w:type="gramStart"/>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40" w:history="1">
        <w:r w:rsidRPr="00F849CF">
          <w:rPr>
            <w:rFonts w:ascii="Arial" w:eastAsia="Times New Roman" w:hAnsi="Arial" w:cs="Arial"/>
            <w:color w:val="00466E"/>
            <w:spacing w:val="2"/>
            <w:sz w:val="21"/>
            <w:szCs w:val="21"/>
            <w:u w:val="single"/>
            <w:lang w:eastAsia="ru-RU"/>
          </w:rPr>
          <w:t>статью 24 Федерального закона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41"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 </w:t>
      </w:r>
      <w:hyperlink r:id="rId42" w:history="1">
        <w:r w:rsidRPr="00F849CF">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hyperlink r:id="rId43" w:history="1">
        <w:r w:rsidRPr="00F849CF">
          <w:rPr>
            <w:rFonts w:ascii="Arial" w:eastAsia="Times New Roman" w:hAnsi="Arial" w:cs="Arial"/>
            <w:color w:val="00466E"/>
            <w:spacing w:val="2"/>
            <w:sz w:val="21"/>
            <w:szCs w:val="21"/>
            <w:u w:val="single"/>
            <w:lang w:eastAsia="ru-RU"/>
          </w:rPr>
          <w:t>Федеральным законом от 29 декабря 2014 года N 485-ФЗ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0001201412290016);</w:t>
      </w:r>
      <w:r w:rsidRPr="00F849CF">
        <w:rPr>
          <w:rFonts w:ascii="Arial" w:eastAsia="Times New Roman" w:hAnsi="Arial" w:cs="Arial"/>
          <w:color w:val="2D2D2D"/>
          <w:spacing w:val="2"/>
          <w:sz w:val="21"/>
          <w:szCs w:val="21"/>
          <w:lang w:eastAsia="ru-RU"/>
        </w:rPr>
        <w:br/>
      </w:r>
      <w:hyperlink r:id="rId44"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0001201506300104); </w:t>
      </w:r>
      <w:r w:rsidRPr="00F849CF">
        <w:rPr>
          <w:rFonts w:ascii="Arial" w:eastAsia="Times New Roman" w:hAnsi="Arial" w:cs="Arial"/>
          <w:color w:val="2D2D2D"/>
          <w:spacing w:val="2"/>
          <w:sz w:val="21"/>
          <w:szCs w:val="21"/>
          <w:lang w:eastAsia="ru-RU"/>
        </w:rPr>
        <w:br/>
      </w:r>
      <w:hyperlink r:id="rId45" w:history="1">
        <w:r w:rsidRPr="00F849CF">
          <w:rPr>
            <w:rFonts w:ascii="Arial" w:eastAsia="Times New Roman" w:hAnsi="Arial" w:cs="Arial"/>
            <w:color w:val="00466E"/>
            <w:spacing w:val="2"/>
            <w:sz w:val="21"/>
            <w:szCs w:val="21"/>
            <w:u w:val="single"/>
            <w:lang w:eastAsia="ru-RU"/>
          </w:rPr>
          <w:t>Федеральным законом от 13 июля 2015 года N 224-ФЗ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14.07.2015, N 0001201507140006) (о порядке вступления в силу см. </w:t>
      </w:r>
      <w:hyperlink r:id="rId46" w:history="1">
        <w:r w:rsidRPr="00F849CF">
          <w:rPr>
            <w:rFonts w:ascii="Arial" w:eastAsia="Times New Roman" w:hAnsi="Arial" w:cs="Arial"/>
            <w:color w:val="00466E"/>
            <w:spacing w:val="2"/>
            <w:sz w:val="21"/>
            <w:szCs w:val="21"/>
            <w:u w:val="single"/>
            <w:lang w:eastAsia="ru-RU"/>
          </w:rPr>
          <w:t>статью 48 Федерального закона от 13 июля 2015 года N 224-ФЗ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47"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29.12.2015, N 0001201512290030) (вступил в силу с 1 января 2016 года);</w:t>
      </w:r>
      <w:r w:rsidRPr="00F849CF">
        <w:rPr>
          <w:rFonts w:ascii="Arial" w:eastAsia="Times New Roman" w:hAnsi="Arial" w:cs="Arial"/>
          <w:color w:val="2D2D2D"/>
          <w:spacing w:val="2"/>
          <w:sz w:val="21"/>
          <w:szCs w:val="21"/>
          <w:lang w:eastAsia="ru-RU"/>
        </w:rPr>
        <w:br/>
      </w:r>
      <w:hyperlink r:id="rId48"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29.12.2015, N 0001201512290037) (о порядке вступления в силу см. </w:t>
      </w:r>
      <w:hyperlink r:id="rId49" w:history="1">
        <w:r w:rsidRPr="00F849CF">
          <w:rPr>
            <w:rFonts w:ascii="Arial" w:eastAsia="Times New Roman" w:hAnsi="Arial" w:cs="Arial"/>
            <w:color w:val="00466E"/>
            <w:spacing w:val="2"/>
            <w:sz w:val="21"/>
            <w:szCs w:val="21"/>
            <w:u w:val="single"/>
            <w:lang w:eastAsia="ru-RU"/>
          </w:rPr>
          <w:t>статью 10 Федерального закона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50" w:history="1">
        <w:r w:rsidRPr="00F849CF">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05.04.2016, N 0001201604050060) (вступил в силу с 1 июля 2016 года);</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1" w:history="1">
        <w:proofErr w:type="gramStart"/>
        <w:r w:rsidRPr="00F849CF">
          <w:rPr>
            <w:rFonts w:ascii="Arial" w:eastAsia="Times New Roman" w:hAnsi="Arial" w:cs="Arial"/>
            <w:color w:val="00466E"/>
            <w:spacing w:val="2"/>
            <w:sz w:val="21"/>
            <w:szCs w:val="21"/>
            <w:u w:val="single"/>
            <w:lang w:eastAsia="ru-RU"/>
          </w:rPr>
          <w:t>Федеральным законом от 3 июля 2016 года N 254-ФЗ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0001201607040003) (о порядке вступления в силу см. </w:t>
      </w:r>
      <w:hyperlink r:id="rId52" w:history="1">
        <w:r w:rsidRPr="00F849CF">
          <w:rPr>
            <w:rFonts w:ascii="Arial" w:eastAsia="Times New Roman" w:hAnsi="Arial" w:cs="Arial"/>
            <w:color w:val="00466E"/>
            <w:spacing w:val="2"/>
            <w:sz w:val="21"/>
            <w:szCs w:val="21"/>
            <w:u w:val="single"/>
            <w:lang w:eastAsia="ru-RU"/>
          </w:rPr>
          <w:t>статью 6 Федерального закона от 3 июля 2016 года N 254-ФЗ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hyperlink r:id="rId53" w:history="1">
        <w:r w:rsidRPr="00F849CF">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F849CF">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0001201612290050).</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___________________________________________________________________</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Принят</w:t>
      </w:r>
      <w:proofErr w:type="gramEnd"/>
      <w:r w:rsidRPr="00F849CF">
        <w:rPr>
          <w:rFonts w:ascii="Arial" w:eastAsia="Times New Roman" w:hAnsi="Arial" w:cs="Arial"/>
          <w:color w:val="2D2D2D"/>
          <w:spacing w:val="2"/>
          <w:sz w:val="21"/>
          <w:szCs w:val="21"/>
          <w:lang w:eastAsia="ru-RU"/>
        </w:rPr>
        <w:br/>
        <w:t>Государственной Думой</w:t>
      </w:r>
      <w:r w:rsidRPr="00F849CF">
        <w:rPr>
          <w:rFonts w:ascii="Arial" w:eastAsia="Times New Roman" w:hAnsi="Arial" w:cs="Arial"/>
          <w:color w:val="2D2D2D"/>
          <w:spacing w:val="2"/>
          <w:sz w:val="21"/>
          <w:szCs w:val="21"/>
          <w:lang w:eastAsia="ru-RU"/>
        </w:rPr>
        <w:br/>
        <w:t>22 мая 1998 года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Одобрен</w:t>
      </w:r>
      <w:r w:rsidRPr="00F849CF">
        <w:rPr>
          <w:rFonts w:ascii="Arial" w:eastAsia="Times New Roman" w:hAnsi="Arial" w:cs="Arial"/>
          <w:color w:val="2D2D2D"/>
          <w:spacing w:val="2"/>
          <w:sz w:val="21"/>
          <w:szCs w:val="21"/>
          <w:lang w:eastAsia="ru-RU"/>
        </w:rPr>
        <w:br/>
        <w:t>Советом Федерации</w:t>
      </w:r>
      <w:r w:rsidRPr="00F849CF">
        <w:rPr>
          <w:rFonts w:ascii="Arial" w:eastAsia="Times New Roman" w:hAnsi="Arial" w:cs="Arial"/>
          <w:color w:val="2D2D2D"/>
          <w:spacing w:val="2"/>
          <w:sz w:val="21"/>
          <w:szCs w:val="21"/>
          <w:lang w:eastAsia="ru-RU"/>
        </w:rPr>
        <w:br/>
        <w:t>10 июня 1998 года</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hyperlink r:id="rId54" w:history="1">
        <w:r w:rsidRPr="00F849CF">
          <w:rPr>
            <w:rFonts w:ascii="Arial" w:eastAsia="Times New Roman" w:hAnsi="Arial" w:cs="Arial"/>
            <w:color w:val="00466E"/>
            <w:spacing w:val="2"/>
            <w:sz w:val="21"/>
            <w:szCs w:val="21"/>
            <w:u w:val="single"/>
            <w:lang w:eastAsia="ru-RU"/>
          </w:rPr>
          <w:t>Комментарий к Федеральному закону от 24 июня 1998 года N 89-ФЗ "Об отходах производства и потребления"</w:t>
        </w:r>
      </w:hyperlink>
    </w:p>
    <w:p w:rsidR="00F849CF" w:rsidRPr="00F849CF" w:rsidRDefault="00F849CF" w:rsidP="00F849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 (преамбула в редакции, введенной в действие с 30 июня 2009 года </w:t>
      </w:r>
      <w:hyperlink r:id="rId55"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proofErr w:type="gramEnd"/>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56" w:history="1">
        <w:r w:rsidRPr="00F849CF">
          <w:rPr>
            <w:rFonts w:ascii="Arial" w:eastAsia="Times New Roman" w:hAnsi="Arial" w:cs="Arial"/>
            <w:color w:val="00466E"/>
            <w:spacing w:val="2"/>
            <w:sz w:val="21"/>
            <w:szCs w:val="21"/>
            <w:u w:val="single"/>
            <w:lang w:eastAsia="ru-RU"/>
          </w:rPr>
          <w:t>Комментарий к преамбуле</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I. Общие положения (статьи с 1 по 4_1)</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 Основные понятия</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 *1.1)</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roofErr w:type="gramEnd"/>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57" w:history="1">
        <w:r w:rsidRPr="00F849CF">
          <w:rPr>
            <w:rFonts w:ascii="Arial" w:eastAsia="Times New Roman" w:hAnsi="Arial" w:cs="Arial"/>
            <w:color w:val="00466E"/>
            <w:spacing w:val="2"/>
            <w:sz w:val="21"/>
            <w:szCs w:val="21"/>
            <w:u w:val="single"/>
            <w:lang w:eastAsia="ru-RU"/>
          </w:rPr>
          <w:t xml:space="preserve">Федеральным законом от 29 </w:t>
        </w:r>
        <w:r w:rsidRPr="00F849CF">
          <w:rPr>
            <w:rFonts w:ascii="Arial" w:eastAsia="Times New Roman" w:hAnsi="Arial" w:cs="Arial"/>
            <w:color w:val="00466E"/>
            <w:spacing w:val="2"/>
            <w:sz w:val="21"/>
            <w:szCs w:val="21"/>
            <w:u w:val="single"/>
            <w:lang w:eastAsia="ru-RU"/>
          </w:rPr>
          <w:lastRenderedPageBreak/>
          <w:t>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абзац утратил силу с 30 июня 2009 года - </w:t>
      </w:r>
      <w:hyperlink r:id="rId58" w:history="1">
        <w:r w:rsidRPr="00F849CF">
          <w:rPr>
            <w:rFonts w:ascii="Arial" w:eastAsia="Times New Roman" w:hAnsi="Arial" w:cs="Arial"/>
            <w:color w:val="00466E"/>
            <w:spacing w:val="2"/>
            <w:sz w:val="21"/>
            <w:szCs w:val="21"/>
            <w:u w:val="single"/>
            <w:lang w:eastAsia="ru-RU"/>
          </w:rPr>
          <w:t>Федеральный закон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обращение с отходами - деятельность по сбору, накоплению, транспортированию, обработке, утилизации, обезвреживанию, размещению отходов; *1.1.2)</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5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размещение отходов - хранение и захоронение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Pr="00F849CF">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61"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в редакции, введенной в действие с 1 января 2015 года </w:t>
      </w:r>
      <w:hyperlink r:id="rId6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F849CF">
        <w:rPr>
          <w:rFonts w:ascii="Arial" w:eastAsia="Times New Roman" w:hAnsi="Arial" w:cs="Arial"/>
          <w:color w:val="2D2D2D"/>
          <w:spacing w:val="2"/>
          <w:sz w:val="21"/>
          <w:szCs w:val="21"/>
          <w:lang w:eastAsia="ru-RU"/>
        </w:rPr>
        <w:t>рециклинг</w:t>
      </w:r>
      <w:proofErr w:type="spellEnd"/>
      <w:r w:rsidRPr="00F849CF">
        <w:rPr>
          <w:rFonts w:ascii="Arial" w:eastAsia="Times New Roman" w:hAnsi="Arial" w:cs="Arial"/>
          <w:color w:val="2D2D2D"/>
          <w:spacing w:val="2"/>
          <w:sz w:val="21"/>
          <w:szCs w:val="21"/>
          <w:lang w:eastAsia="ru-RU"/>
        </w:rPr>
        <w:t>), их возврат в производственный цикл после соответствующей подготовки (регенерация), а также извлечение полезных компонентов для</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их повторного применения (рекуперация);</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F849CF">
        <w:rPr>
          <w:rFonts w:ascii="Arial" w:eastAsia="Times New Roman" w:hAnsi="Arial" w:cs="Arial"/>
          <w:color w:val="2D2D2D"/>
          <w:spacing w:val="2"/>
          <w:sz w:val="21"/>
          <w:szCs w:val="21"/>
          <w:lang w:eastAsia="ru-RU"/>
        </w:rPr>
        <w:t>шламохранилище</w:t>
      </w:r>
      <w:proofErr w:type="spellEnd"/>
      <w:r w:rsidRPr="00F849CF">
        <w:rPr>
          <w:rFonts w:ascii="Arial" w:eastAsia="Times New Roman" w:hAnsi="Arial" w:cs="Arial"/>
          <w:color w:val="2D2D2D"/>
          <w:spacing w:val="2"/>
          <w:sz w:val="21"/>
          <w:szCs w:val="21"/>
          <w:lang w:eastAsia="ru-RU"/>
        </w:rPr>
        <w:t xml:space="preserve">, в том числе шламовый амбар, </w:t>
      </w:r>
      <w:proofErr w:type="spellStart"/>
      <w:r w:rsidRPr="00F849CF">
        <w:rPr>
          <w:rFonts w:ascii="Arial" w:eastAsia="Times New Roman" w:hAnsi="Arial" w:cs="Arial"/>
          <w:color w:val="2D2D2D"/>
          <w:spacing w:val="2"/>
          <w:sz w:val="21"/>
          <w:szCs w:val="21"/>
          <w:lang w:eastAsia="ru-RU"/>
        </w:rPr>
        <w:t>хвостохранилище</w:t>
      </w:r>
      <w:proofErr w:type="spellEnd"/>
      <w:r w:rsidRPr="00F849CF">
        <w:rPr>
          <w:rFonts w:ascii="Arial" w:eastAsia="Times New Roman" w:hAnsi="Arial" w:cs="Arial"/>
          <w:color w:val="2D2D2D"/>
          <w:spacing w:val="2"/>
          <w:sz w:val="21"/>
          <w:szCs w:val="21"/>
          <w:lang w:eastAsia="ru-RU"/>
        </w:rPr>
        <w:t>, отвал горных пород и другое) и включающие в себя объекты хранения отходов и объекты захоронения отходов;</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w:t>
      </w:r>
      <w:proofErr w:type="gramStart"/>
      <w:r w:rsidRPr="00F849CF">
        <w:rPr>
          <w:rFonts w:ascii="Arial" w:eastAsia="Times New Roman" w:hAnsi="Arial" w:cs="Arial"/>
          <w:color w:val="2D2D2D"/>
          <w:spacing w:val="2"/>
          <w:sz w:val="21"/>
          <w:szCs w:val="21"/>
          <w:lang w:eastAsia="ru-RU"/>
        </w:rPr>
        <w:t>находящийся</w:t>
      </w:r>
      <w:proofErr w:type="gramEnd"/>
      <w:r w:rsidRPr="00F849CF">
        <w:rPr>
          <w:rFonts w:ascii="Arial" w:eastAsia="Times New Roman" w:hAnsi="Arial" w:cs="Arial"/>
          <w:color w:val="2D2D2D"/>
          <w:spacing w:val="2"/>
          <w:sz w:val="21"/>
          <w:szCs w:val="21"/>
          <w:lang w:eastAsia="ru-RU"/>
        </w:rPr>
        <w:t xml:space="preserve"> под юрисдикцией какого-</w:t>
      </w:r>
      <w:r w:rsidRPr="00F849CF">
        <w:rPr>
          <w:rFonts w:ascii="Arial" w:eastAsia="Times New Roman" w:hAnsi="Arial" w:cs="Arial"/>
          <w:color w:val="2D2D2D"/>
          <w:spacing w:val="2"/>
          <w:sz w:val="21"/>
          <w:szCs w:val="21"/>
          <w:lang w:eastAsia="ru-RU"/>
        </w:rPr>
        <w:lastRenderedPageBreak/>
        <w:t>либо государства, при условии, что такое перемещение отходов затрагивает интересы не менее чем двух государств;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норматив образования отходов - установленное количество отходов конкретного вида при производстве единицы продукции;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(абзац в редакции, введенной в действие с 30 июня 2009 года </w:t>
      </w:r>
      <w:hyperlink r:id="rId66"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вид отходов - совокупность отходов, которые имеют общие признаки в соответствии с системой классификации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(абзац дополнительно включен с 4 января 2001 года </w:t>
      </w:r>
      <w:hyperlink r:id="rId67" w:history="1">
        <w:r w:rsidRPr="00F849CF">
          <w:rPr>
            <w:rFonts w:ascii="Arial" w:eastAsia="Times New Roman" w:hAnsi="Arial" w:cs="Arial"/>
            <w:color w:val="00466E"/>
            <w:spacing w:val="2"/>
            <w:sz w:val="21"/>
            <w:szCs w:val="21"/>
            <w:u w:val="single"/>
            <w:lang w:eastAsia="ru-RU"/>
          </w:rPr>
          <w:t>Федеральным</w:t>
        </w:r>
        <w:proofErr w:type="gramEnd"/>
        <w:r w:rsidRPr="00F849CF">
          <w:rPr>
            <w:rFonts w:ascii="Arial" w:eastAsia="Times New Roman" w:hAnsi="Arial" w:cs="Arial"/>
            <w:color w:val="00466E"/>
            <w:spacing w:val="2"/>
            <w:sz w:val="21"/>
            <w:szCs w:val="21"/>
            <w:u w:val="single"/>
            <w:lang w:eastAsia="ru-RU"/>
          </w:rPr>
          <w:t xml:space="preserve"> законом от 29 декабря 2000 года N 169-ФЗ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sidRPr="00F849CF">
        <w:rPr>
          <w:rFonts w:ascii="Arial" w:eastAsia="Times New Roman" w:hAnsi="Arial" w:cs="Arial"/>
          <w:color w:val="2D2D2D"/>
          <w:spacing w:val="2"/>
          <w:sz w:val="21"/>
          <w:szCs w:val="21"/>
          <w:lang w:eastAsia="ru-RU"/>
        </w:rPr>
        <w:br/>
        <w:t>(Абзац дополнительно включен с 30 июня 2009 года </w:t>
      </w:r>
      <w:hyperlink r:id="rId68"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в редакции, введенной в действие с 1 января 2015 года </w:t>
      </w:r>
      <w:hyperlink r:id="rId6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(абзац дополнительно включен с 30 июня 2009 года </w:t>
      </w:r>
      <w:hyperlink r:id="rId70" w:history="1">
        <w:r w:rsidRPr="00F849CF">
          <w:rPr>
            <w:rFonts w:ascii="Arial" w:eastAsia="Times New Roman" w:hAnsi="Arial" w:cs="Arial"/>
            <w:color w:val="00466E"/>
            <w:spacing w:val="2"/>
            <w:sz w:val="21"/>
            <w:szCs w:val="21"/>
            <w:u w:val="single"/>
            <w:lang w:eastAsia="ru-RU"/>
          </w:rPr>
          <w:t>Федеральным законом от 30 декабря 2008 года</w:t>
        </w:r>
        <w:proofErr w:type="gramEnd"/>
        <w:r w:rsidRPr="00F849CF">
          <w:rPr>
            <w:rFonts w:ascii="Arial" w:eastAsia="Times New Roman" w:hAnsi="Arial" w:cs="Arial"/>
            <w:color w:val="00466E"/>
            <w:spacing w:val="2"/>
            <w:sz w:val="21"/>
            <w:szCs w:val="21"/>
            <w:u w:val="single"/>
            <w:lang w:eastAsia="ru-RU"/>
          </w:rPr>
          <w:t xml:space="preserve"> </w:t>
        </w:r>
        <w:proofErr w:type="gramStart"/>
        <w:r w:rsidRPr="00F849CF">
          <w:rPr>
            <w:rFonts w:ascii="Arial" w:eastAsia="Times New Roman" w:hAnsi="Arial" w:cs="Arial"/>
            <w:color w:val="00466E"/>
            <w:spacing w:val="2"/>
            <w:sz w:val="21"/>
            <w:szCs w:val="21"/>
            <w:u w:val="single"/>
            <w:lang w:eastAsia="ru-RU"/>
          </w:rPr>
          <w:t>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roofErr w:type="gramEnd"/>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30 июня 2009 года </w:t>
      </w:r>
      <w:hyperlink r:id="rId71"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2015 года </w:t>
      </w:r>
      <w:hyperlink r:id="rId7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7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обработка отходов - предварительная подготовка отходов к дальнейшей утилизации, включая их сортировку, разборку, очистку;</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2015 года </w:t>
      </w:r>
      <w:hyperlink r:id="rId7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Pr="00F849CF">
        <w:rPr>
          <w:rFonts w:ascii="Arial" w:eastAsia="Times New Roman" w:hAnsi="Arial" w:cs="Arial"/>
          <w:color w:val="2D2D2D"/>
          <w:spacing w:val="2"/>
          <w:sz w:val="21"/>
          <w:szCs w:val="21"/>
          <w:lang w:eastAsia="ru-RU"/>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7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норматив накопления твердых коммунальных отходов - среднее количество твердых коммунальных отходов, образующихся в единицу времени;</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7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объекты захоронения отходов - предоставленные в пользование в установленном порядке участки недр, подземные сооружения для захоронения отходов I-V классов опасности в соответствии с законодательством Российской Федерации о недрах; *</w:t>
      </w:r>
      <w:proofErr w:type="gramStart"/>
      <w:r w:rsidRPr="00F849CF">
        <w:rPr>
          <w:rFonts w:ascii="Arial" w:eastAsia="Times New Roman" w:hAnsi="Arial" w:cs="Arial"/>
          <w:color w:val="2D2D2D"/>
          <w:spacing w:val="2"/>
          <w:sz w:val="21"/>
          <w:szCs w:val="21"/>
          <w:lang w:eastAsia="ru-RU"/>
        </w:rPr>
        <w:t>1.1.21)</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7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7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объекты обезвреживания отходов - специально оборудованные сооружения, которые </w:t>
      </w:r>
      <w:proofErr w:type="gramStart"/>
      <w:r w:rsidRPr="00F849CF">
        <w:rPr>
          <w:rFonts w:ascii="Arial" w:eastAsia="Times New Roman" w:hAnsi="Arial" w:cs="Arial"/>
          <w:color w:val="2D2D2D"/>
          <w:spacing w:val="2"/>
          <w:sz w:val="21"/>
          <w:szCs w:val="21"/>
          <w:lang w:eastAsia="ru-RU"/>
        </w:rPr>
        <w:t>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w:t>
      </w:r>
      <w:proofErr w:type="gramEnd"/>
      <w:r w:rsidRPr="00F849CF">
        <w:rPr>
          <w:rFonts w:ascii="Arial" w:eastAsia="Times New Roman" w:hAnsi="Arial" w:cs="Arial"/>
          <w:color w:val="2D2D2D"/>
          <w:spacing w:val="2"/>
          <w:sz w:val="21"/>
          <w:szCs w:val="21"/>
          <w:lang w:eastAsia="ru-RU"/>
        </w:rPr>
        <w:t xml:space="preserve"> для обезвреживания отходов;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7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lastRenderedPageBreak/>
        <w:t>(Абзац дополнительно включен с 1 января 2015 года </w:t>
      </w:r>
      <w:hyperlink r:id="rId8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сбора</w:t>
      </w:r>
      <w:proofErr w:type="gramEnd"/>
      <w:r w:rsidRPr="00F849CF">
        <w:rPr>
          <w:rFonts w:ascii="Arial" w:eastAsia="Times New Roman" w:hAnsi="Arial" w:cs="Arial"/>
          <w:color w:val="2D2D2D"/>
          <w:spacing w:val="2"/>
          <w:sz w:val="21"/>
          <w:szCs w:val="21"/>
          <w:lang w:eastAsia="ru-RU"/>
        </w:rPr>
        <w:t xml:space="preserve"> которых находятся в зоне деятельности регионального оператора;</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8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2015 года </w:t>
      </w:r>
      <w:hyperlink r:id="rId8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w:t>
      </w:r>
      <w:proofErr w:type="gramEnd"/>
      <w:r w:rsidRPr="00F849CF">
        <w:rPr>
          <w:rFonts w:ascii="Arial" w:eastAsia="Times New Roman" w:hAnsi="Arial" w:cs="Arial"/>
          <w:color w:val="2D2D2D"/>
          <w:spacing w:val="2"/>
          <w:sz w:val="21"/>
          <w:szCs w:val="21"/>
          <w:lang w:eastAsia="ru-RU"/>
        </w:rPr>
        <w:t>, обезвреживания, захоронения;</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2015 года </w:t>
      </w:r>
      <w:hyperlink r:id="rId8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w:t>
      </w:r>
      <w:proofErr w:type="gramEnd"/>
      <w:r w:rsidRPr="00F849CF">
        <w:rPr>
          <w:rFonts w:ascii="Arial" w:eastAsia="Times New Roman" w:hAnsi="Arial" w:cs="Arial"/>
          <w:color w:val="2D2D2D"/>
          <w:spacing w:val="2"/>
          <w:sz w:val="21"/>
          <w:szCs w:val="21"/>
          <w:lang w:eastAsia="ru-RU"/>
        </w:rPr>
        <w:t xml:space="preserve"> собственником с целью отказаться от права собственности на них;</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8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норматив утилизации отходов от использования товаров (далее также - норматив утилизации) - установленное как выраженное в процентах отношение количества товаров определенного вида, упаковки таких товаров, реализованных юридическим лицам, физическим лицам, в том числе индивидуальным предпринимателям, и подлежащих утилизации после утраты потребительских свойств, к общему количеству товаров определенного вида, выпущенных в обращение на территории Российской Федерации.</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8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86" w:history="1">
        <w:r w:rsidRPr="00F849CF">
          <w:rPr>
            <w:rFonts w:ascii="Arial" w:eastAsia="Times New Roman" w:hAnsi="Arial" w:cs="Arial"/>
            <w:color w:val="00466E"/>
            <w:spacing w:val="2"/>
            <w:sz w:val="21"/>
            <w:szCs w:val="21"/>
            <w:u w:val="single"/>
            <w:lang w:eastAsia="ru-RU"/>
          </w:rPr>
          <w:t>Комментарий к статье 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 Правовое регулирование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(пункт в редакции, введенной в действие с 1 января 2005 года </w:t>
      </w:r>
      <w:hyperlink r:id="rId87"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дополнен</w:t>
      </w:r>
      <w:proofErr w:type="gramEnd"/>
      <w:r w:rsidRPr="00F849CF">
        <w:rPr>
          <w:rFonts w:ascii="Arial" w:eastAsia="Times New Roman" w:hAnsi="Arial" w:cs="Arial"/>
          <w:color w:val="2D2D2D"/>
          <w:spacing w:val="2"/>
          <w:sz w:val="21"/>
          <w:szCs w:val="21"/>
          <w:lang w:eastAsia="ru-RU"/>
        </w:rPr>
        <w:t xml:space="preserve"> с 1 января 2006 года </w:t>
      </w:r>
      <w:hyperlink r:id="rId88" w:history="1">
        <w:r w:rsidRPr="00F849CF">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*2.2)</w:t>
      </w:r>
      <w:r w:rsidRPr="00F849CF">
        <w:rPr>
          <w:rFonts w:ascii="Arial" w:eastAsia="Times New Roman" w:hAnsi="Arial" w:cs="Arial"/>
          <w:color w:val="2D2D2D"/>
          <w:spacing w:val="2"/>
          <w:sz w:val="21"/>
          <w:szCs w:val="21"/>
          <w:lang w:eastAsia="ru-RU"/>
        </w:rPr>
        <w:br/>
        <w:t>(Пункт дополнен с 30 июня 2009 года </w:t>
      </w:r>
      <w:hyperlink r:id="rId89" w:history="1">
        <w:r w:rsidRPr="00F849CF">
          <w:rPr>
            <w:rFonts w:ascii="Arial" w:eastAsia="Times New Roman" w:hAnsi="Arial" w:cs="Arial"/>
            <w:color w:val="00466E"/>
            <w:spacing w:val="2"/>
            <w:sz w:val="21"/>
            <w:szCs w:val="21"/>
            <w:u w:val="single"/>
            <w:lang w:eastAsia="ru-RU"/>
          </w:rPr>
          <w:t>Федеральным законом от</w:t>
        </w:r>
        <w:proofErr w:type="gramEnd"/>
        <w:r w:rsidRPr="00F849CF">
          <w:rPr>
            <w:rFonts w:ascii="Arial" w:eastAsia="Times New Roman" w:hAnsi="Arial" w:cs="Arial"/>
            <w:color w:val="00466E"/>
            <w:spacing w:val="2"/>
            <w:sz w:val="21"/>
            <w:szCs w:val="21"/>
            <w:u w:val="single"/>
            <w:lang w:eastAsia="ru-RU"/>
          </w:rPr>
          <w:t xml:space="preserve">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2014 года </w:t>
      </w:r>
      <w:hyperlink r:id="rId90" w:history="1">
        <w:r w:rsidRPr="00F849CF">
          <w:rPr>
            <w:rFonts w:ascii="Arial" w:eastAsia="Times New Roman" w:hAnsi="Arial" w:cs="Arial"/>
            <w:color w:val="00466E"/>
            <w:spacing w:val="2"/>
            <w:sz w:val="21"/>
            <w:szCs w:val="21"/>
            <w:u w:val="single"/>
            <w:lang w:eastAsia="ru-RU"/>
          </w:rPr>
          <w:t>Федеральным законом от 23 июля 2013 года N 226-ФЗ</w:t>
        </w:r>
      </w:hyperlink>
      <w:r w:rsidRPr="00F849CF">
        <w:rPr>
          <w:rFonts w:ascii="Arial" w:eastAsia="Times New Roman" w:hAnsi="Arial" w:cs="Arial"/>
          <w:color w:val="2D2D2D"/>
          <w:spacing w:val="2"/>
          <w:sz w:val="21"/>
          <w:szCs w:val="21"/>
          <w:lang w:eastAsia="ru-RU"/>
        </w:rPr>
        <w:t>; в редакции, введенной в действие с 1 января 2014 года </w:t>
      </w:r>
      <w:hyperlink r:id="rId91" w:history="1">
        <w:r w:rsidRPr="00F849CF">
          <w:rPr>
            <w:rFonts w:ascii="Arial" w:eastAsia="Times New Roman" w:hAnsi="Arial" w:cs="Arial"/>
            <w:color w:val="00466E"/>
            <w:spacing w:val="2"/>
            <w:sz w:val="21"/>
            <w:szCs w:val="21"/>
            <w:u w:val="single"/>
            <w:lang w:eastAsia="ru-RU"/>
          </w:rPr>
          <w:t>Федеральным законом от 25 ноября 2013 года N 317-ФЗ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 *2.3)</w:t>
      </w:r>
      <w:r w:rsidRPr="00F849CF">
        <w:rPr>
          <w:rFonts w:ascii="Arial" w:eastAsia="Times New Roman" w:hAnsi="Arial" w:cs="Arial"/>
          <w:color w:val="2D2D2D"/>
          <w:spacing w:val="2"/>
          <w:sz w:val="21"/>
          <w:szCs w:val="21"/>
          <w:lang w:eastAsia="ru-RU"/>
        </w:rPr>
        <w:br/>
        <w:t>(Пункт дополнительно включен с 1 февраля 2015 года </w:t>
      </w:r>
      <w:hyperlink r:id="rId92" w:history="1">
        <w:r w:rsidRPr="00F849CF">
          <w:rPr>
            <w:rFonts w:ascii="Arial" w:eastAsia="Times New Roman" w:hAnsi="Arial" w:cs="Arial"/>
            <w:color w:val="00466E"/>
            <w:spacing w:val="2"/>
            <w:sz w:val="21"/>
            <w:szCs w:val="21"/>
            <w:u w:val="single"/>
            <w:lang w:eastAsia="ru-RU"/>
          </w:rPr>
          <w:t>Федеральным законом от 21 июля 2014 года N 261-ФЗ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93" w:history="1">
        <w:r w:rsidRPr="00F849CF">
          <w:rPr>
            <w:rFonts w:ascii="Arial" w:eastAsia="Times New Roman" w:hAnsi="Arial" w:cs="Arial"/>
            <w:color w:val="00466E"/>
            <w:spacing w:val="2"/>
            <w:sz w:val="21"/>
            <w:szCs w:val="21"/>
            <w:u w:val="single"/>
            <w:lang w:eastAsia="ru-RU"/>
          </w:rPr>
          <w:t>Комментарий к статье 2</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3. Основные принципы и приоритетные направления государственной политики в области обращения с отходами</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 января 2015 года </w:t>
      </w:r>
      <w:hyperlink r:id="rId9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Основными принципами государственной политики в области обращения с отходами являются:</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1 января 2015 года </w:t>
      </w:r>
      <w:hyperlink r:id="rId9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охрана здоровья человека, поддержание или восстановление благоприятного состояния окружающей среды и сохранение биологического разнообразия (абзац в редакции, введенной в действие с 30 июня 2009 года </w:t>
      </w:r>
      <w:hyperlink r:id="rId96"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научно обоснованное сочетание экологических и экономических интересов общества в целях обеспечения устойчивого развития общества;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использование наилучших доступных технологий при обращении с отходами;</w:t>
      </w:r>
      <w:r w:rsidRPr="00F849CF">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9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комплексная переработка материально-сырьевых ресурсов в целях уменьшения количества отходов;</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доступ в соответствии с законодательством Российской Федерации к информации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участие в международном сотрудничестве Российской Федерации в области обращения с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Направления государственной политики в области обращения с отходами являются приоритетными в следующей последовательности: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максимальное использование исходных сырья и материалов;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предотвращение образования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сокращение образования отходов и снижение класса опасности отходов в источниках их образования;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обработка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утилизация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обезвреживание отходов. *3.2)</w:t>
      </w:r>
      <w:r w:rsidRPr="00F849CF">
        <w:rPr>
          <w:rFonts w:ascii="Arial" w:eastAsia="Times New Roman" w:hAnsi="Arial" w:cs="Arial"/>
          <w:color w:val="2D2D2D"/>
          <w:spacing w:val="2"/>
          <w:sz w:val="21"/>
          <w:szCs w:val="21"/>
          <w:lang w:eastAsia="ru-RU"/>
        </w:rPr>
        <w:br/>
        <w:t> (Пункт дополнительно включен с 1 января 2015 года </w:t>
      </w:r>
      <w:hyperlink r:id="rId9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99" w:history="1">
        <w:r w:rsidRPr="00F849CF">
          <w:rPr>
            <w:rFonts w:ascii="Arial" w:eastAsia="Times New Roman" w:hAnsi="Arial" w:cs="Arial"/>
            <w:color w:val="00466E"/>
            <w:spacing w:val="2"/>
            <w:sz w:val="21"/>
            <w:szCs w:val="21"/>
            <w:u w:val="single"/>
            <w:lang w:eastAsia="ru-RU"/>
          </w:rPr>
          <w:t>Комментарий к статье 3</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4. Отходы как объект права собственности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t>Право собственности на отходы определяется в соответствии с гражданским законодательством. *4)</w:t>
      </w:r>
      <w:r w:rsidRPr="00F849CF">
        <w:rPr>
          <w:rFonts w:ascii="Arial" w:eastAsia="Times New Roman" w:hAnsi="Arial" w:cs="Arial"/>
          <w:color w:val="2D2D2D"/>
          <w:spacing w:val="2"/>
          <w:sz w:val="21"/>
          <w:szCs w:val="21"/>
          <w:lang w:eastAsia="ru-RU"/>
        </w:rPr>
        <w:br/>
        <w:t>(Статья в редакции, введенной в действие с 1 января 2015 года </w:t>
      </w:r>
      <w:hyperlink r:id="rId10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01" w:history="1">
        <w:r w:rsidRPr="00F849CF">
          <w:rPr>
            <w:rFonts w:ascii="Arial" w:eastAsia="Times New Roman" w:hAnsi="Arial" w:cs="Arial"/>
            <w:color w:val="00466E"/>
            <w:spacing w:val="2"/>
            <w:sz w:val="21"/>
            <w:szCs w:val="21"/>
            <w:u w:val="single"/>
            <w:lang w:eastAsia="ru-RU"/>
          </w:rPr>
          <w:t>Комментарий к статье 4</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4_1. Классы опасности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 *4_1.1)</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I класс - чрезвычайно опасные отходы;</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II класс - </w:t>
      </w:r>
      <w:proofErr w:type="spellStart"/>
      <w:r w:rsidRPr="00F849CF">
        <w:rPr>
          <w:rFonts w:ascii="Arial" w:eastAsia="Times New Roman" w:hAnsi="Arial" w:cs="Arial"/>
          <w:color w:val="2D2D2D"/>
          <w:spacing w:val="2"/>
          <w:sz w:val="21"/>
          <w:szCs w:val="21"/>
          <w:lang w:eastAsia="ru-RU"/>
        </w:rPr>
        <w:t>высокоопасные</w:t>
      </w:r>
      <w:proofErr w:type="spellEnd"/>
      <w:r w:rsidRPr="00F849CF">
        <w:rPr>
          <w:rFonts w:ascii="Arial" w:eastAsia="Times New Roman" w:hAnsi="Arial" w:cs="Arial"/>
          <w:color w:val="2D2D2D"/>
          <w:spacing w:val="2"/>
          <w:sz w:val="21"/>
          <w:szCs w:val="21"/>
          <w:lang w:eastAsia="ru-RU"/>
        </w:rPr>
        <w:t xml:space="preserve"> отходы;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III класс - умеренно опасные отходы;</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IV класс - малоопасные отходы;</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V класс - практически неопасные отходы.</w:t>
      </w:r>
      <w:r w:rsidRPr="00F849CF">
        <w:rPr>
          <w:rFonts w:ascii="Arial" w:eastAsia="Times New Roman" w:hAnsi="Arial" w:cs="Arial"/>
          <w:color w:val="2D2D2D"/>
          <w:spacing w:val="2"/>
          <w:sz w:val="21"/>
          <w:szCs w:val="21"/>
          <w:lang w:eastAsia="ru-RU"/>
        </w:rPr>
        <w:br/>
        <w:t>(Статья дополнительно включена с 30 июня 2009 года </w:t>
      </w:r>
      <w:hyperlink r:id="rId102"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03" w:history="1">
        <w:r w:rsidRPr="00F849CF">
          <w:rPr>
            <w:rFonts w:ascii="Arial" w:eastAsia="Times New Roman" w:hAnsi="Arial" w:cs="Arial"/>
            <w:color w:val="00466E"/>
            <w:spacing w:val="2"/>
            <w:sz w:val="21"/>
            <w:szCs w:val="21"/>
            <w:u w:val="single"/>
            <w:lang w:eastAsia="ru-RU"/>
          </w:rPr>
          <w:t>Комментарий к статье 4_1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 (статьи с 5 по 8_1)</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5. Полномочия Российской Федерации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К полномочиям Российской Федерации в области обращения с отходами относятся: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разработка и принятие федеральных законов и иных нормативных правовых актов Российской Федерации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проведение в Российской Федерации единой государственной политики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абзац утратил силу с 1 августа 2011 года - </w:t>
      </w:r>
      <w:hyperlink r:id="rId104" w:history="1">
        <w:r w:rsidRPr="00F849CF">
          <w:rPr>
            <w:rFonts w:ascii="Arial" w:eastAsia="Times New Roman" w:hAnsi="Arial" w:cs="Arial"/>
            <w:color w:val="00466E"/>
            <w:spacing w:val="2"/>
            <w:sz w:val="21"/>
            <w:szCs w:val="21"/>
            <w:u w:val="single"/>
            <w:lang w:eastAsia="ru-RU"/>
          </w:rPr>
          <w:t>Федеральный закон от 18 июля 2011 года N 242-ФЗ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(Абзац в редакции, введенной в действие с 1 августа 2011 года </w:t>
      </w:r>
      <w:hyperlink r:id="rId105" w:history="1">
        <w:r w:rsidRPr="00F849CF">
          <w:rPr>
            <w:rFonts w:ascii="Arial" w:eastAsia="Times New Roman" w:hAnsi="Arial" w:cs="Arial"/>
            <w:color w:val="00466E"/>
            <w:spacing w:val="2"/>
            <w:sz w:val="21"/>
            <w:szCs w:val="21"/>
            <w:u w:val="single"/>
            <w:lang w:eastAsia="ru-RU"/>
          </w:rPr>
          <w:t>Федеральным законом от 18 июля 2011 года N 242-ФЗ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в редакции, введенной в действие </w:t>
      </w:r>
      <w:hyperlink r:id="rId106" w:history="1">
        <w:r w:rsidRPr="00F849CF">
          <w:rPr>
            <w:rFonts w:ascii="Arial" w:eastAsia="Times New Roman" w:hAnsi="Arial" w:cs="Arial"/>
            <w:color w:val="00466E"/>
            <w:spacing w:val="2"/>
            <w:sz w:val="21"/>
            <w:szCs w:val="21"/>
            <w:u w:val="single"/>
            <w:lang w:eastAsia="ru-RU"/>
          </w:rPr>
          <w:t>Федеральным законом от 25 июня 2012 года N 93-ФЗ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____________________________________________________________________</w:t>
      </w:r>
      <w:r w:rsidRPr="00F849CF">
        <w:rPr>
          <w:rFonts w:ascii="Arial" w:eastAsia="Times New Roman" w:hAnsi="Arial" w:cs="Arial"/>
          <w:color w:val="2D2D2D"/>
          <w:spacing w:val="2"/>
          <w:sz w:val="21"/>
          <w:szCs w:val="21"/>
          <w:lang w:eastAsia="ru-RU"/>
        </w:rPr>
        <w:br/>
        <w:t>Положение абзаца пятого настоящей статьи (в редакции </w:t>
      </w:r>
      <w:hyperlink r:id="rId107" w:history="1">
        <w:r w:rsidRPr="00F849CF">
          <w:rPr>
            <w:rFonts w:ascii="Arial" w:eastAsia="Times New Roman" w:hAnsi="Arial" w:cs="Arial"/>
            <w:color w:val="00466E"/>
            <w:spacing w:val="2"/>
            <w:sz w:val="21"/>
            <w:szCs w:val="21"/>
            <w:u w:val="single"/>
            <w:lang w:eastAsia="ru-RU"/>
          </w:rPr>
          <w:t>Федерального закона от 25 июня 2012 года N 93-ФЗ</w:t>
        </w:r>
      </w:hyperlink>
      <w:r w:rsidRPr="00F849CF">
        <w:rPr>
          <w:rFonts w:ascii="Arial" w:eastAsia="Times New Roman" w:hAnsi="Arial" w:cs="Arial"/>
          <w:color w:val="2D2D2D"/>
          <w:spacing w:val="2"/>
          <w:sz w:val="21"/>
          <w:szCs w:val="21"/>
          <w:lang w:eastAsia="ru-RU"/>
        </w:rPr>
        <w:t>) применяется с 23 сентября 2012 года (по истечении девяноста дней со дня вступления в силу </w:t>
      </w:r>
      <w:hyperlink r:id="rId108" w:history="1">
        <w:r w:rsidRPr="00F849CF">
          <w:rPr>
            <w:rFonts w:ascii="Arial" w:eastAsia="Times New Roman" w:hAnsi="Arial" w:cs="Arial"/>
            <w:color w:val="00466E"/>
            <w:spacing w:val="2"/>
            <w:sz w:val="21"/>
            <w:szCs w:val="21"/>
            <w:u w:val="single"/>
            <w:lang w:eastAsia="ru-RU"/>
          </w:rPr>
          <w:t>Федерального закона от 25 июня 2012 года N 93-ФЗ</w:t>
        </w:r>
      </w:hyperlink>
      <w:r w:rsidRPr="00F849CF">
        <w:rPr>
          <w:rFonts w:ascii="Arial" w:eastAsia="Times New Roman" w:hAnsi="Arial" w:cs="Arial"/>
          <w:color w:val="2D2D2D"/>
          <w:spacing w:val="2"/>
          <w:sz w:val="21"/>
          <w:szCs w:val="21"/>
          <w:lang w:eastAsia="ru-RU"/>
        </w:rPr>
        <w:t>) - см. </w:t>
      </w:r>
      <w:hyperlink r:id="rId109" w:history="1">
        <w:r w:rsidRPr="00F849CF">
          <w:rPr>
            <w:rFonts w:ascii="Arial" w:eastAsia="Times New Roman" w:hAnsi="Arial" w:cs="Arial"/>
            <w:color w:val="00466E"/>
            <w:spacing w:val="2"/>
            <w:sz w:val="21"/>
            <w:szCs w:val="21"/>
            <w:u w:val="single"/>
            <w:lang w:eastAsia="ru-RU"/>
          </w:rPr>
          <w:t>пункт 2 статьи 39 Федерального</w:t>
        </w:r>
        <w:proofErr w:type="gramEnd"/>
        <w:r w:rsidRPr="00F849CF">
          <w:rPr>
            <w:rFonts w:ascii="Arial" w:eastAsia="Times New Roman" w:hAnsi="Arial" w:cs="Arial"/>
            <w:color w:val="00466E"/>
            <w:spacing w:val="2"/>
            <w:sz w:val="21"/>
            <w:szCs w:val="21"/>
            <w:u w:val="single"/>
            <w:lang w:eastAsia="ru-RU"/>
          </w:rPr>
          <w:t xml:space="preserve"> </w:t>
        </w:r>
        <w:proofErr w:type="gramStart"/>
        <w:r w:rsidRPr="00F849CF">
          <w:rPr>
            <w:rFonts w:ascii="Arial" w:eastAsia="Times New Roman" w:hAnsi="Arial" w:cs="Arial"/>
            <w:color w:val="00466E"/>
            <w:spacing w:val="2"/>
            <w:sz w:val="21"/>
            <w:szCs w:val="21"/>
            <w:u w:val="single"/>
            <w:lang w:eastAsia="ru-RU"/>
          </w:rPr>
          <w:t>закона от 25 июня 2012 года N 93-ФЗ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____________________________________________________________________</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определение компетенции уполномоченных федеральных органов исполнительной власти в области обращения с отходами (абзац в редакции, введенной в действие с 1 января 2005 года </w:t>
      </w:r>
      <w:hyperlink r:id="rId110"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абзац утратил силу с 1 января 2005 года - </w:t>
      </w:r>
      <w:hyperlink r:id="rId111" w:history="1">
        <w:r w:rsidRPr="00F849CF">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лицензирование деятельности по сбору, транспортированию, обработке, утилизации, обезвреживанию, размещению отходов I-IV классов опасности; *5.7)</w:t>
      </w:r>
      <w:r w:rsidRPr="00F849CF">
        <w:rPr>
          <w:rFonts w:ascii="Arial" w:eastAsia="Times New Roman" w:hAnsi="Arial" w:cs="Arial"/>
          <w:color w:val="2D2D2D"/>
          <w:spacing w:val="2"/>
          <w:sz w:val="21"/>
          <w:szCs w:val="21"/>
          <w:lang w:eastAsia="ru-RU"/>
        </w:rPr>
        <w:br/>
        <w:t>(Абзац в редакции, введенной в действие с 1 июля 2015 года </w:t>
      </w:r>
      <w:hyperlink r:id="rId11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r w:rsidRPr="00F849CF">
        <w:rPr>
          <w:rFonts w:ascii="Arial" w:eastAsia="Times New Roman" w:hAnsi="Arial" w:cs="Arial"/>
          <w:color w:val="2D2D2D"/>
          <w:spacing w:val="2"/>
          <w:sz w:val="21"/>
          <w:szCs w:val="21"/>
          <w:lang w:eastAsia="ru-RU"/>
        </w:rPr>
        <w:br/>
        <w:t>(Абзац в редакции, введенной в действие с 21 октября 2011 года </w:t>
      </w:r>
      <w:hyperlink r:id="rId113" w:history="1">
        <w:r w:rsidRPr="00F849CF">
          <w:rPr>
            <w:rFonts w:ascii="Arial" w:eastAsia="Times New Roman" w:hAnsi="Arial" w:cs="Arial"/>
            <w:color w:val="00466E"/>
            <w:spacing w:val="2"/>
            <w:sz w:val="21"/>
            <w:szCs w:val="21"/>
            <w:u w:val="single"/>
            <w:lang w:eastAsia="ru-RU"/>
          </w:rPr>
          <w:t>Федеральным законом от 19 июля 2011 года N 248-ФЗ</w:t>
        </w:r>
      </w:hyperlink>
      <w:r w:rsidRPr="00F849CF">
        <w:rPr>
          <w:rFonts w:ascii="Arial" w:eastAsia="Times New Roman" w:hAnsi="Arial" w:cs="Arial"/>
          <w:color w:val="2D2D2D"/>
          <w:spacing w:val="2"/>
          <w:sz w:val="21"/>
          <w:szCs w:val="21"/>
          <w:lang w:eastAsia="ru-RU"/>
        </w:rPr>
        <w:t>; в редакции, введенной в действие с 1 июля 2016 года </w:t>
      </w:r>
      <w:hyperlink r:id="rId114" w:history="1">
        <w:r w:rsidRPr="00F849CF">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br/>
        <w:t>организация государственного учета и отчетности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обеспечение населения информацией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115"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обеспечение экономических, социальных и правовых условий для более полного использования отходов и уменьшения их образования;</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осуществление международного сотрудничества Российской Федерации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осуществление иных предусмотренных законодательством Российской Федерации полномочий;</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определение федеральных органов исполнительной власти в области обращения с отходами, их функций и полномочий (абзац дополнительно включен с 1 января 2005 года </w:t>
      </w:r>
      <w:hyperlink r:id="rId116"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w:t>
      </w:r>
      <w:proofErr w:type="gramStart"/>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w:t>
      </w:r>
      <w:proofErr w:type="gramEnd"/>
      <w:r w:rsidRPr="00F849CF">
        <w:rPr>
          <w:rFonts w:ascii="Arial" w:eastAsia="Times New Roman" w:hAnsi="Arial" w:cs="Arial"/>
          <w:color w:val="2D2D2D"/>
          <w:spacing w:val="2"/>
          <w:sz w:val="21"/>
          <w:szCs w:val="21"/>
          <w:lang w:eastAsia="ru-RU"/>
        </w:rPr>
        <w:t>бзац дополнительно включен с 1 января 2015 года </w:t>
      </w:r>
      <w:hyperlink r:id="rId11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w:t>
      </w:r>
      <w:proofErr w:type="gramStart"/>
      <w:r w:rsidRPr="00F849CF">
        <w:rPr>
          <w:rFonts w:ascii="Arial" w:eastAsia="Times New Roman" w:hAnsi="Arial" w:cs="Arial"/>
          <w:color w:val="2D2D2D"/>
          <w:spacing w:val="2"/>
          <w:sz w:val="21"/>
          <w:szCs w:val="21"/>
          <w:lang w:eastAsia="ru-RU"/>
        </w:rPr>
        <w:t>утратил силу с 1 января 2016 года - </w:t>
      </w:r>
      <w:hyperlink r:id="rId118" w:history="1">
        <w:r w:rsidRPr="00F849CF">
          <w:rPr>
            <w:rFonts w:ascii="Arial" w:eastAsia="Times New Roman" w:hAnsi="Arial" w:cs="Arial"/>
            <w:color w:val="00466E"/>
            <w:spacing w:val="2"/>
            <w:sz w:val="21"/>
            <w:szCs w:val="21"/>
            <w:u w:val="single"/>
            <w:lang w:eastAsia="ru-RU"/>
          </w:rPr>
          <w:t>Федеральный закон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перечня готовых товаров, включая упаковку, подлежащих утилизации после утраты ими потребительских свойств;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1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нормативов утилизации отходов от использования товаров;</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122"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2015 года </w:t>
      </w:r>
      <w:hyperlink r:id="rId12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сумм экологического сбора);</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осуществление контроля за правильностью исчисления, полнотой и своевременностью уплаты экологического сбора;</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ведение учета и осуществление </w:t>
      </w:r>
      <w:proofErr w:type="gramStart"/>
      <w:r w:rsidRPr="00F849CF">
        <w:rPr>
          <w:rFonts w:ascii="Arial" w:eastAsia="Times New Roman" w:hAnsi="Arial" w:cs="Arial"/>
          <w:color w:val="2D2D2D"/>
          <w:spacing w:val="2"/>
          <w:sz w:val="21"/>
          <w:szCs w:val="21"/>
          <w:lang w:eastAsia="ru-RU"/>
        </w:rPr>
        <w:t>контроля за</w:t>
      </w:r>
      <w:proofErr w:type="gramEnd"/>
      <w:r w:rsidRPr="00F849CF">
        <w:rPr>
          <w:rFonts w:ascii="Arial" w:eastAsia="Times New Roman" w:hAnsi="Arial" w:cs="Arial"/>
          <w:color w:val="2D2D2D"/>
          <w:spacing w:val="2"/>
          <w:sz w:val="21"/>
          <w:szCs w:val="21"/>
          <w:lang w:eastAsia="ru-RU"/>
        </w:rPr>
        <w:t xml:space="preserve"> выполнением установленных нормативов утилизации отходов от использования товаров;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r w:rsidRPr="00F849CF">
        <w:rPr>
          <w:rFonts w:ascii="Arial" w:eastAsia="Times New Roman" w:hAnsi="Arial" w:cs="Arial"/>
          <w:color w:val="2D2D2D"/>
          <w:spacing w:val="2"/>
          <w:sz w:val="21"/>
          <w:szCs w:val="21"/>
          <w:lang w:eastAsia="ru-RU"/>
        </w:rPr>
        <w:br/>
        <w:t>(Абзац дополнительно включен с 1 января 2015 года </w:t>
      </w:r>
      <w:hyperlink r:id="rId12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I-IV классов опасности, и требований к ее осуществлению;</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июля 2015 года </w:t>
      </w:r>
      <w:hyperlink r:id="rId13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w:t>
      </w:r>
      <w:proofErr w:type="gramEnd"/>
      <w:r w:rsidRPr="00F849CF">
        <w:rPr>
          <w:rFonts w:ascii="Arial" w:eastAsia="Times New Roman" w:hAnsi="Arial" w:cs="Arial"/>
          <w:color w:val="2D2D2D"/>
          <w:spacing w:val="2"/>
          <w:sz w:val="21"/>
          <w:szCs w:val="21"/>
          <w:lang w:eastAsia="ru-RU"/>
        </w:rPr>
        <w:t xml:space="preserve"> надзору;</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(Абзац дополнительно включен с 1 января 2016 года </w:t>
      </w:r>
      <w:hyperlink r:id="rId13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F849CF">
        <w:rPr>
          <w:rFonts w:ascii="Courier New" w:eastAsia="Times New Roman" w:hAnsi="Courier New" w:cs="Courier New"/>
          <w:color w:val="2D2D2D"/>
          <w:spacing w:val="2"/>
          <w:sz w:val="21"/>
          <w:szCs w:val="21"/>
          <w:lang w:eastAsia="ru-RU"/>
        </w:rPr>
        <w:t>     </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установление перечня готовых товаров (продукции) и видов упаковки, после утраты потребительских </w:t>
      </w:r>
      <w:proofErr w:type="gramStart"/>
      <w:r w:rsidRPr="00F849CF">
        <w:rPr>
          <w:rFonts w:ascii="Arial" w:eastAsia="Times New Roman" w:hAnsi="Arial" w:cs="Arial"/>
          <w:color w:val="2D2D2D"/>
          <w:spacing w:val="2"/>
          <w:sz w:val="21"/>
          <w:szCs w:val="21"/>
          <w:lang w:eastAsia="ru-RU"/>
        </w:rPr>
        <w:t>свойств</w:t>
      </w:r>
      <w:proofErr w:type="gramEnd"/>
      <w:r w:rsidRPr="00F849CF">
        <w:rPr>
          <w:rFonts w:ascii="Arial" w:eastAsia="Times New Roman" w:hAnsi="Arial" w:cs="Arial"/>
          <w:color w:val="2D2D2D"/>
          <w:spacing w:val="2"/>
          <w:sz w:val="21"/>
          <w:szCs w:val="21"/>
          <w:lang w:eastAsia="ru-RU"/>
        </w:rPr>
        <w:t xml:space="preserve"> которых образуются отходы, представленные </w:t>
      </w:r>
      <w:proofErr w:type="spellStart"/>
      <w:r w:rsidRPr="00F849CF">
        <w:rPr>
          <w:rFonts w:ascii="Arial" w:eastAsia="Times New Roman" w:hAnsi="Arial" w:cs="Arial"/>
          <w:color w:val="2D2D2D"/>
          <w:spacing w:val="2"/>
          <w:sz w:val="21"/>
          <w:szCs w:val="21"/>
          <w:lang w:eastAsia="ru-RU"/>
        </w:rPr>
        <w:t>биоразлагаемыми</w:t>
      </w:r>
      <w:proofErr w:type="spellEnd"/>
      <w:r w:rsidRPr="00F849CF">
        <w:rPr>
          <w:rFonts w:ascii="Arial" w:eastAsia="Times New Roman" w:hAnsi="Arial" w:cs="Arial"/>
          <w:color w:val="2D2D2D"/>
          <w:spacing w:val="2"/>
          <w:sz w:val="21"/>
          <w:szCs w:val="21"/>
          <w:lang w:eastAsia="ru-RU"/>
        </w:rPr>
        <w:t xml:space="preserve"> материалами;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3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определения нормативов накопления твердых коммунальных отходов;</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требований к объектам размещения отходов (за исключением твердых коммунальных отходов);</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требований к объектам размещения твердых коммунальных отходов;</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37"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перечня видов отходов, захоронение которых запрещается;</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требований при обращении с группами однородных отходов I-V классов опасности;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3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требований к составу и содержанию территориальных схем обращения с отходами, в том числе твердыми коммунальными отходами;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установление порядка подтверждения отнесения отходов I-V классов опасности к конкретному классу опасности;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установление порядка паспортизации отходов I-IV классов опасности и типовых форм паспортов отходов I-IV классов опасности;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транспортирования отходов I-IV классов опасности; </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правил обращения с твердыми коммунальными отходами; </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утверждение правил коммерческого учета объема или массы твердых коммунальных отходов; </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основ ценообразования в области обращения с твердыми коммунальными отходами;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4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правил регулирования тарифов в сфере обращения с твердыми коммунальными отходами;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формы типового договора на оказание услуг по обращению с твердыми коммунальными отходами;</w:t>
      </w:r>
      <w:proofErr w:type="gramEnd"/>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4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размещения твердых коммунальных отходов;</w:t>
      </w:r>
      <w:proofErr w:type="gramEnd"/>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4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50" w:history="1">
        <w:r w:rsidRPr="00F849CF">
          <w:rPr>
            <w:rFonts w:ascii="Arial" w:eastAsia="Times New Roman" w:hAnsi="Arial" w:cs="Arial"/>
            <w:color w:val="00466E"/>
            <w:spacing w:val="2"/>
            <w:sz w:val="21"/>
            <w:szCs w:val="21"/>
            <w:u w:val="single"/>
            <w:lang w:eastAsia="ru-RU"/>
          </w:rPr>
          <w:t xml:space="preserve">Федеральным законом от 29 июня 2015 </w:t>
        </w:r>
        <w:r w:rsidRPr="00F849CF">
          <w:rPr>
            <w:rFonts w:ascii="Arial" w:eastAsia="Times New Roman" w:hAnsi="Arial" w:cs="Arial"/>
            <w:color w:val="00466E"/>
            <w:spacing w:val="2"/>
            <w:sz w:val="21"/>
            <w:szCs w:val="21"/>
            <w:u w:val="single"/>
            <w:lang w:eastAsia="ru-RU"/>
          </w:rPr>
          <w:lastRenderedPageBreak/>
          <w:t>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утверждение перечня организаций, являющихся поставщиками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обезвреживания отходов, строительству и оснащению таких объектов;</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5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5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установление порядка проведения уполномоченными органами исполнительной </w:t>
      </w:r>
      <w:proofErr w:type="gramStart"/>
      <w:r w:rsidRPr="00F849CF">
        <w:rPr>
          <w:rFonts w:ascii="Arial" w:eastAsia="Times New Roman" w:hAnsi="Arial" w:cs="Arial"/>
          <w:color w:val="2D2D2D"/>
          <w:spacing w:val="2"/>
          <w:sz w:val="21"/>
          <w:szCs w:val="21"/>
          <w:lang w:eastAsia="ru-RU"/>
        </w:rPr>
        <w:t>власти субъектов Российской Федерации конкурсного отбора региональных операторов</w:t>
      </w:r>
      <w:proofErr w:type="gramEnd"/>
      <w:r w:rsidRPr="00F849CF">
        <w:rPr>
          <w:rFonts w:ascii="Arial" w:eastAsia="Times New Roman" w:hAnsi="Arial" w:cs="Arial"/>
          <w:color w:val="2D2D2D"/>
          <w:spacing w:val="2"/>
          <w:sz w:val="21"/>
          <w:szCs w:val="21"/>
          <w:lang w:eastAsia="ru-RU"/>
        </w:rPr>
        <w:t xml:space="preserve"> по обращению с твердыми коммунальными отходами;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5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оснований, при которых цены на услуги по сбору и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w:t>
      </w:r>
      <w:proofErr w:type="gramEnd"/>
      <w:r w:rsidRPr="00F849CF">
        <w:rPr>
          <w:rFonts w:ascii="Arial" w:eastAsia="Times New Roman" w:hAnsi="Arial" w:cs="Arial"/>
          <w:color w:val="2D2D2D"/>
          <w:spacing w:val="2"/>
          <w:sz w:val="21"/>
          <w:szCs w:val="21"/>
          <w:lang w:eastAsia="ru-RU"/>
        </w:rPr>
        <w:t xml:space="preserve"> Федерации, а также порядка этого согласования;</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5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стандартов раскрытия информации в области обращения с твердыми коммунальными отходами; *5.50)</w:t>
      </w:r>
      <w:r w:rsidRPr="00F849CF">
        <w:rPr>
          <w:rFonts w:ascii="Arial" w:eastAsia="Times New Roman" w:hAnsi="Arial" w:cs="Arial"/>
          <w:color w:val="2D2D2D"/>
          <w:spacing w:val="2"/>
          <w:sz w:val="21"/>
          <w:szCs w:val="21"/>
          <w:lang w:eastAsia="ru-RU"/>
        </w:rPr>
        <w:br/>
        <w:t>(Абзац дополнительно включен с 1 января 2016 года </w:t>
      </w:r>
      <w:hyperlink r:id="rId15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подтверждения исключения негативного воздействия на окружающую среду объектов размещения отходов;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5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w:t>
      </w:r>
      <w:proofErr w:type="gramEnd"/>
      <w:r w:rsidRPr="00F849CF">
        <w:rPr>
          <w:rFonts w:ascii="Arial" w:eastAsia="Times New Roman" w:hAnsi="Arial" w:cs="Arial"/>
          <w:color w:val="2D2D2D"/>
          <w:spacing w:val="2"/>
          <w:sz w:val="21"/>
          <w:szCs w:val="21"/>
          <w:lang w:eastAsia="ru-RU"/>
        </w:rPr>
        <w:t xml:space="preserve"> надзору.</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(Абзац дополнительно включен с 1 января 2016 года </w:t>
      </w:r>
      <w:hyperlink r:id="rId157"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58" w:history="1">
        <w:r w:rsidRPr="00F849CF">
          <w:rPr>
            <w:rFonts w:ascii="Arial" w:eastAsia="Times New Roman" w:hAnsi="Arial" w:cs="Arial"/>
            <w:color w:val="00466E"/>
            <w:spacing w:val="2"/>
            <w:sz w:val="21"/>
            <w:szCs w:val="21"/>
            <w:u w:val="single"/>
            <w:lang w:eastAsia="ru-RU"/>
          </w:rPr>
          <w:t>Комментарий к статье 5</w:t>
        </w:r>
      </w:hyperlink>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5_1.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I-IV классов опасности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I-IV классов опасности могут передаваться для осуществления органам исполнительной власти субъектов Российской Федерации в соответствии с </w:t>
      </w:r>
      <w:hyperlink r:id="rId159" w:history="1">
        <w:r w:rsidRPr="00F849CF">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t>(Статья дополнительно включена с 4 июля 2016 года </w:t>
      </w:r>
      <w:hyperlink r:id="rId160" w:history="1">
        <w:r w:rsidRPr="00F849CF">
          <w:rPr>
            <w:rFonts w:ascii="Arial" w:eastAsia="Times New Roman" w:hAnsi="Arial" w:cs="Arial"/>
            <w:color w:val="00466E"/>
            <w:spacing w:val="2"/>
            <w:sz w:val="21"/>
            <w:szCs w:val="21"/>
            <w:u w:val="single"/>
            <w:lang w:eastAsia="ru-RU"/>
          </w:rPr>
          <w:t>Федеральным законом от 3 июля 2016 года N 254-ФЗ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61" w:history="1">
        <w:r w:rsidRPr="00F849CF">
          <w:rPr>
            <w:rFonts w:ascii="Arial" w:eastAsia="Times New Roman" w:hAnsi="Arial" w:cs="Arial"/>
            <w:color w:val="00466E"/>
            <w:spacing w:val="2"/>
            <w:sz w:val="21"/>
            <w:szCs w:val="21"/>
            <w:u w:val="single"/>
            <w:lang w:eastAsia="ru-RU"/>
          </w:rPr>
          <w:t>Комментарий к статье 5_1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6. Полномочия субъектов Российской Федерации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t>К полномочиям субъектов Российской Федерации в области обращения с отходами относятся: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162"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участие в проведении государственной политики в области обращения с отходами на территории соответствующего субъекта Российской Федерации;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rsidRPr="00F849CF">
        <w:rPr>
          <w:rFonts w:ascii="Arial" w:eastAsia="Times New Roman" w:hAnsi="Arial" w:cs="Arial"/>
          <w:color w:val="2D2D2D"/>
          <w:spacing w:val="2"/>
          <w:sz w:val="21"/>
          <w:szCs w:val="21"/>
          <w:lang w:eastAsia="ru-RU"/>
        </w:rPr>
        <w:t>контроль за</w:t>
      </w:r>
      <w:proofErr w:type="gramEnd"/>
      <w:r w:rsidRPr="00F849CF">
        <w:rPr>
          <w:rFonts w:ascii="Arial" w:eastAsia="Times New Roman" w:hAnsi="Arial" w:cs="Arial"/>
          <w:color w:val="2D2D2D"/>
          <w:spacing w:val="2"/>
          <w:sz w:val="21"/>
          <w:szCs w:val="21"/>
          <w:lang w:eastAsia="ru-RU"/>
        </w:rPr>
        <w:t xml:space="preserve"> их исполнением;</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участие в организации обеспечения доступа к информации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порядка ведения регионального кадастра отходов;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предельных тарифов в области обращения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установление нормативов накопления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утверждение порядка сбора твердых коммунальных отходов (в том числе их раздельного сбора);</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регулирование деятельности региональных операторов, за исключением установления порядка проведения их конкурсного отбора;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разработка и утверждение территориальной схемы обращения с отходами, в том числе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дополнительно включен с 1 января 2016 года </w:t>
      </w:r>
      <w:hyperlink r:id="rId163"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16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65" w:history="1">
        <w:r w:rsidRPr="00F849CF">
          <w:rPr>
            <w:rFonts w:ascii="Arial" w:eastAsia="Times New Roman" w:hAnsi="Arial" w:cs="Arial"/>
            <w:color w:val="00466E"/>
            <w:spacing w:val="2"/>
            <w:sz w:val="21"/>
            <w:szCs w:val="21"/>
            <w:u w:val="single"/>
            <w:lang w:eastAsia="ru-RU"/>
          </w:rPr>
          <w:t>Комментарий к статье 6</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7. Специально уполномоченные федеральные органы исполнительной власти в области обращения с отходами (утратила силу с 01.01.2005)</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(статья утратила силу с 1 января 2005 года - </w:t>
      </w:r>
      <w:hyperlink r:id="rId166" w:history="1">
        <w:r w:rsidRPr="00F849CF">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hyperlink r:id="rId167" w:history="1">
        <w:r w:rsidRPr="00F849CF">
          <w:rPr>
            <w:rFonts w:ascii="Arial" w:eastAsia="Times New Roman" w:hAnsi="Arial" w:cs="Arial"/>
            <w:color w:val="00466E"/>
            <w:spacing w:val="2"/>
            <w:sz w:val="21"/>
            <w:szCs w:val="21"/>
            <w:u w:val="single"/>
            <w:lang w:eastAsia="ru-RU"/>
          </w:rPr>
          <w:t>Комментарий к статье 7</w:t>
        </w:r>
      </w:hyperlink>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8. Полномочия органов местного самоуправления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w:t>
      </w:r>
      <w:r w:rsidRPr="00F849CF">
        <w:rPr>
          <w:rFonts w:ascii="Arial" w:eastAsia="Times New Roman" w:hAnsi="Arial" w:cs="Arial"/>
          <w:color w:val="2D2D2D"/>
          <w:spacing w:val="2"/>
          <w:sz w:val="21"/>
          <w:szCs w:val="21"/>
          <w:lang w:eastAsia="ru-RU"/>
        </w:rPr>
        <w:lastRenderedPageBreak/>
        <w:t>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(Статья в редакции, введенной в действие 1 января 2016 года </w:t>
      </w:r>
      <w:hyperlink r:id="rId16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69"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 </w:t>
      </w:r>
      <w:hyperlink r:id="rId170" w:history="1">
        <w:r w:rsidRPr="00F849CF">
          <w:rPr>
            <w:rFonts w:ascii="Arial" w:eastAsia="Times New Roman" w:hAnsi="Arial" w:cs="Arial"/>
            <w:color w:val="00466E"/>
            <w:spacing w:val="2"/>
            <w:sz w:val="21"/>
            <w:szCs w:val="21"/>
            <w:u w:val="single"/>
            <w:lang w:eastAsia="ru-RU"/>
          </w:rPr>
          <w:t>Федеральным законом от 28 ноября 2015 года N 357-ФЗ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71" w:history="1">
        <w:r w:rsidRPr="00F849CF">
          <w:rPr>
            <w:rFonts w:ascii="Arial" w:eastAsia="Times New Roman" w:hAnsi="Arial" w:cs="Arial"/>
            <w:color w:val="00466E"/>
            <w:spacing w:val="2"/>
            <w:sz w:val="21"/>
            <w:szCs w:val="21"/>
            <w:u w:val="single"/>
            <w:lang w:eastAsia="ru-RU"/>
          </w:rPr>
          <w:t>Комментарий к статье 8</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8_1. Перераспределение полномочий между органами местного самоуправления и органами государственной власти субъекта Российской Федерации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72" w:history="1">
        <w:r w:rsidRPr="00F849CF">
          <w:rPr>
            <w:rFonts w:ascii="Arial" w:eastAsia="Times New Roman" w:hAnsi="Arial" w:cs="Arial"/>
            <w:color w:val="00466E"/>
            <w:spacing w:val="2"/>
            <w:sz w:val="21"/>
            <w:szCs w:val="21"/>
            <w:u w:val="single"/>
            <w:lang w:eastAsia="ru-RU"/>
          </w:rPr>
          <w:t>частью 1_2 статьи 17 Федерального закона от 6 октября 2003 года N 131-ФЗ "Об общих принципах организации местного самоуправления в Российской Федерации"</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(Статья дополнительно включена с 9 января 2015 года </w:t>
      </w:r>
      <w:hyperlink r:id="rId173" w:history="1">
        <w:r w:rsidRPr="00F849CF">
          <w:rPr>
            <w:rFonts w:ascii="Arial" w:eastAsia="Times New Roman" w:hAnsi="Arial" w:cs="Arial"/>
            <w:color w:val="00466E"/>
            <w:spacing w:val="2"/>
            <w:sz w:val="21"/>
            <w:szCs w:val="21"/>
            <w:u w:val="single"/>
            <w:lang w:eastAsia="ru-RU"/>
          </w:rPr>
          <w:t>Федеральным</w:t>
        </w:r>
        <w:proofErr w:type="gramEnd"/>
        <w:r w:rsidRPr="00F849CF">
          <w:rPr>
            <w:rFonts w:ascii="Arial" w:eastAsia="Times New Roman" w:hAnsi="Arial" w:cs="Arial"/>
            <w:color w:val="00466E"/>
            <w:spacing w:val="2"/>
            <w:sz w:val="21"/>
            <w:szCs w:val="21"/>
            <w:u w:val="single"/>
            <w:lang w:eastAsia="ru-RU"/>
          </w:rPr>
          <w:t xml:space="preserve"> законом от 29 декабря 2014 года N 485-ФЗ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74" w:history="1">
        <w:r w:rsidRPr="00F849CF">
          <w:rPr>
            <w:rFonts w:ascii="Arial" w:eastAsia="Times New Roman" w:hAnsi="Arial" w:cs="Arial"/>
            <w:color w:val="00466E"/>
            <w:spacing w:val="2"/>
            <w:sz w:val="21"/>
            <w:szCs w:val="21"/>
            <w:u w:val="single"/>
            <w:lang w:eastAsia="ru-RU"/>
          </w:rPr>
          <w:t>Комментарий к статье 8_1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III. Общие требования к обращению с отходами (статьи с 9 по 17)</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9. Лицензирование деятельности по сбору, транспортированию, обработке, утилизации, обезвреживанию, размещению отходов I-IV классов опасности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 xml:space="preserve">Лицензирование деятельности по сбору, транспортированию, обработке, утилизации, обезвреживанию, размещению отходов I-IV классов опасности осуществляется в </w:t>
      </w:r>
      <w:r w:rsidRPr="00F849CF">
        <w:rPr>
          <w:rFonts w:ascii="Arial" w:eastAsia="Times New Roman" w:hAnsi="Arial" w:cs="Arial"/>
          <w:color w:val="2D2D2D"/>
          <w:spacing w:val="2"/>
          <w:sz w:val="21"/>
          <w:szCs w:val="21"/>
          <w:lang w:eastAsia="ru-RU"/>
        </w:rPr>
        <w:lastRenderedPageBreak/>
        <w:t>соответствии с </w:t>
      </w:r>
      <w:hyperlink r:id="rId175" w:history="1">
        <w:r w:rsidRPr="00F849CF">
          <w:rPr>
            <w:rFonts w:ascii="Arial" w:eastAsia="Times New Roman" w:hAnsi="Arial" w:cs="Arial"/>
            <w:color w:val="00466E"/>
            <w:spacing w:val="2"/>
            <w:sz w:val="21"/>
            <w:szCs w:val="21"/>
            <w:u w:val="single"/>
            <w:lang w:eastAsia="ru-RU"/>
          </w:rPr>
          <w:t>Федеральным законом от 4 мая 2011 года N 99-ФЗ "О лицензировании отдельных видов деятельности"</w:t>
        </w:r>
      </w:hyperlink>
      <w:r w:rsidRPr="00F849CF">
        <w:rPr>
          <w:rFonts w:ascii="Arial" w:eastAsia="Times New Roman" w:hAnsi="Arial" w:cs="Arial"/>
          <w:color w:val="2D2D2D"/>
          <w:spacing w:val="2"/>
          <w:sz w:val="21"/>
          <w:szCs w:val="21"/>
          <w:lang w:eastAsia="ru-RU"/>
        </w:rPr>
        <w:t> с учетом положений настоящего Федерального закона. *9.1)</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I-IV классов опасности на конкретном объекте по обезвреживанию и (или) размещению отходов I-IV классов опасности, если на этом объекте уже осуществляется деятельность по обезвреживанию и (или) размещению отходов I-IV классов опасности другим индивидуальным предпринимателем или другим юридическим лицом, имеющими лицензию на указанную деятельность</w:t>
      </w:r>
      <w:proofErr w:type="gramEnd"/>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(Статья в редакции, введенной в действие с 1 июля 2015 года </w:t>
      </w:r>
      <w:hyperlink r:id="rId17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77"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78" w:history="1">
        <w:r w:rsidRPr="00F849CF">
          <w:rPr>
            <w:rFonts w:ascii="Arial" w:eastAsia="Times New Roman" w:hAnsi="Arial" w:cs="Arial"/>
            <w:color w:val="00466E"/>
            <w:spacing w:val="2"/>
            <w:sz w:val="21"/>
            <w:szCs w:val="21"/>
            <w:u w:val="single"/>
            <w:lang w:eastAsia="ru-RU"/>
          </w:rPr>
          <w:t>Комментарий к статье 9</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июля 2016 года </w:t>
      </w:r>
      <w:hyperlink r:id="rId179" w:history="1">
        <w:r w:rsidRPr="00F849CF">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федеральными нормами и правилами и иными требованиями в области обращения с отходами</w:t>
      </w:r>
      <w:proofErr w:type="gramStart"/>
      <w:r w:rsidRPr="00F849CF">
        <w:rPr>
          <w:rFonts w:ascii="Arial" w:eastAsia="Times New Roman" w:hAnsi="Arial" w:cs="Arial"/>
          <w:color w:val="2D2D2D"/>
          <w:spacing w:val="2"/>
          <w:sz w:val="21"/>
          <w:szCs w:val="21"/>
          <w:lang w:eastAsia="ru-RU"/>
        </w:rPr>
        <w:t> .</w:t>
      </w:r>
      <w:proofErr w:type="gramEnd"/>
      <w:r w:rsidRPr="00F849CF">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180" w:history="1">
        <w:r w:rsidRPr="00F849CF">
          <w:rPr>
            <w:rFonts w:ascii="Arial" w:eastAsia="Times New Roman" w:hAnsi="Arial" w:cs="Arial"/>
            <w:color w:val="00466E"/>
            <w:spacing w:val="2"/>
            <w:sz w:val="21"/>
            <w:szCs w:val="21"/>
            <w:u w:val="single"/>
            <w:lang w:eastAsia="ru-RU"/>
          </w:rPr>
          <w:t xml:space="preserve">Федеральным законом от 5 апреля 2016 года </w:t>
        </w:r>
        <w:proofErr w:type="gramStart"/>
        <w:r w:rsidRPr="00F849CF">
          <w:rPr>
            <w:rFonts w:ascii="Arial" w:eastAsia="Times New Roman" w:hAnsi="Arial" w:cs="Arial"/>
            <w:color w:val="00466E"/>
            <w:spacing w:val="2"/>
            <w:sz w:val="21"/>
            <w:szCs w:val="21"/>
            <w:u w:val="single"/>
            <w:lang w:eastAsia="ru-RU"/>
          </w:rPr>
          <w:t>N 104-ФЗ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18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82" w:history="1">
        <w:r w:rsidRPr="00F849CF">
          <w:rPr>
            <w:rFonts w:ascii="Arial" w:eastAsia="Times New Roman" w:hAnsi="Arial" w:cs="Arial"/>
            <w:color w:val="00466E"/>
            <w:spacing w:val="2"/>
            <w:sz w:val="21"/>
            <w:szCs w:val="21"/>
            <w:u w:val="single"/>
            <w:lang w:eastAsia="ru-RU"/>
          </w:rPr>
          <w:t>Комментарий к статье 10</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11. Требования к эксплуатации зданий, сооружений и иных объектов, связанных с обращением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Запрещается ввод в эксплуатацию зданий, сооружений и иных объектов, которые </w:t>
      </w:r>
      <w:proofErr w:type="gramStart"/>
      <w:r w:rsidRPr="00F849CF">
        <w:rPr>
          <w:rFonts w:ascii="Arial" w:eastAsia="Times New Roman" w:hAnsi="Arial" w:cs="Arial"/>
          <w:color w:val="2D2D2D"/>
          <w:spacing w:val="2"/>
          <w:sz w:val="21"/>
          <w:szCs w:val="21"/>
          <w:lang w:eastAsia="ru-RU"/>
        </w:rPr>
        <w:t>связаны с обращением с отходами и не оснащены</w:t>
      </w:r>
      <w:proofErr w:type="gramEnd"/>
      <w:r w:rsidRPr="00F849CF">
        <w:rPr>
          <w:rFonts w:ascii="Arial" w:eastAsia="Times New Roman" w:hAnsi="Arial" w:cs="Arial"/>
          <w:color w:val="2D2D2D"/>
          <w:spacing w:val="2"/>
          <w:sz w:val="21"/>
          <w:szCs w:val="21"/>
          <w:lang w:eastAsia="ru-RU"/>
        </w:rPr>
        <w:t xml:space="preserve"> техническими средствами и технологиями обезвреживания и безопасного размещения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соблюдать федеральные нормы и правила и иные требования в области обращения с отходами;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1 июля 2016 года </w:t>
      </w:r>
      <w:hyperlink r:id="rId183" w:history="1">
        <w:r w:rsidRPr="00F849CF">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вносить плату за негативное воздействие на окружающую среду при размещении отходов;</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соблюдать требования при обращении с группами однородных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внедрять малоотходные технологии на основе новейших научно-технических достижений, а также внедрять наилучшие доступные технологии;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*11.2.7)</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184"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проводить мониторинг состояния и загрязнения окружающей среды на территориях объектов размещения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предоставлять в установленном порядке необходимую информацию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соблюдать требования по предупреждению аварий, связанных с обращением с отходами, и принимать неотложные меры по их ликвидации;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w:t>
      </w:r>
      <w:r w:rsidRPr="00F849CF">
        <w:rPr>
          <w:rFonts w:ascii="Arial" w:eastAsia="Times New Roman" w:hAnsi="Arial" w:cs="Arial"/>
          <w:color w:val="2D2D2D"/>
          <w:spacing w:val="2"/>
          <w:sz w:val="21"/>
          <w:szCs w:val="21"/>
          <w:lang w:eastAsia="ru-RU"/>
        </w:rPr>
        <w:lastRenderedPageBreak/>
        <w:t>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(Статья в редакции, введенной в действие с 1 января 2016 года </w:t>
      </w:r>
      <w:hyperlink r:id="rId18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86"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187" w:history="1">
        <w:r w:rsidRPr="00F849CF">
          <w:rPr>
            <w:rFonts w:ascii="Arial" w:eastAsia="Times New Roman" w:hAnsi="Arial" w:cs="Arial"/>
            <w:color w:val="00466E"/>
            <w:spacing w:val="2"/>
            <w:sz w:val="21"/>
            <w:szCs w:val="21"/>
            <w:u w:val="single"/>
            <w:lang w:eastAsia="ru-RU"/>
          </w:rPr>
          <w:t>Комментарий к статье 11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12. Требования к объектам размещения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Пункт утратил силу с 1 января 2015 года - </w:t>
      </w:r>
      <w:hyperlink r:id="rId188" w:history="1">
        <w:r w:rsidRPr="00F849CF">
          <w:rPr>
            <w:rFonts w:ascii="Arial" w:eastAsia="Times New Roman" w:hAnsi="Arial" w:cs="Arial"/>
            <w:color w:val="00466E"/>
            <w:spacing w:val="2"/>
            <w:sz w:val="21"/>
            <w:szCs w:val="21"/>
            <w:u w:val="single"/>
            <w:lang w:eastAsia="ru-RU"/>
          </w:rPr>
          <w:t>Федеральный закон от 29 декабря 2014 года N 458-ФЗ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Определение </w:t>
      </w:r>
      <w:proofErr w:type="gramStart"/>
      <w:r w:rsidRPr="00F849CF">
        <w:rPr>
          <w:rFonts w:ascii="Arial" w:eastAsia="Times New Roman" w:hAnsi="Arial" w:cs="Arial"/>
          <w:color w:val="2D2D2D"/>
          <w:spacing w:val="2"/>
          <w:sz w:val="21"/>
          <w:szCs w:val="21"/>
          <w:lang w:eastAsia="ru-RU"/>
        </w:rPr>
        <w:t>места строительства объектов размещения отходов</w:t>
      </w:r>
      <w:proofErr w:type="gramEnd"/>
      <w:r w:rsidRPr="00F849CF">
        <w:rPr>
          <w:rFonts w:ascii="Arial" w:eastAsia="Times New Roman" w:hAnsi="Arial" w:cs="Arial"/>
          <w:color w:val="2D2D2D"/>
          <w:spacing w:val="2"/>
          <w:sz w:val="21"/>
          <w:szCs w:val="21"/>
          <w:lang w:eastAsia="ru-RU"/>
        </w:rPr>
        <w:t xml:space="preserve">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(пункт в редакции, введенной в действие с 30 июня 2009 года </w:t>
      </w:r>
      <w:hyperlink r:id="rId189"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*12.2)</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roofErr w:type="gramEnd"/>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2005 года </w:t>
      </w:r>
      <w:hyperlink r:id="rId190"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 в редакции, введенной в действие с 30 июня 2009 года </w:t>
      </w:r>
      <w:hyperlink r:id="rId191"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2012 года </w:t>
      </w:r>
      <w:hyperlink r:id="rId192" w:history="1">
        <w:r w:rsidRPr="00F849CF">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(пункт в редакции, введенной в действие с 30 июня 2009 года </w:t>
      </w:r>
      <w:hyperlink r:id="rId193" w:history="1">
        <w:r w:rsidRPr="00F849CF">
          <w:rPr>
            <w:rFonts w:ascii="Arial" w:eastAsia="Times New Roman" w:hAnsi="Arial" w:cs="Arial"/>
            <w:color w:val="00466E"/>
            <w:spacing w:val="2"/>
            <w:sz w:val="21"/>
            <w:szCs w:val="21"/>
            <w:u w:val="single"/>
            <w:lang w:eastAsia="ru-RU"/>
          </w:rPr>
          <w:t>Федеральным законом от 30</w:t>
        </w:r>
        <w:proofErr w:type="gramEnd"/>
        <w:r w:rsidRPr="00F849CF">
          <w:rPr>
            <w:rFonts w:ascii="Arial" w:eastAsia="Times New Roman" w:hAnsi="Arial" w:cs="Arial"/>
            <w:color w:val="00466E"/>
            <w:spacing w:val="2"/>
            <w:sz w:val="21"/>
            <w:szCs w:val="21"/>
            <w:u w:val="single"/>
            <w:lang w:eastAsia="ru-RU"/>
          </w:rPr>
          <w:t xml:space="preserve"> декабря 2008 года N 309-ФЗ</w:t>
        </w:r>
      </w:hyperlink>
      <w:r w:rsidRPr="00F849CF">
        <w:rPr>
          <w:rFonts w:ascii="Arial" w:eastAsia="Times New Roman" w:hAnsi="Arial" w:cs="Arial"/>
          <w:color w:val="2D2D2D"/>
          <w:spacing w:val="2"/>
          <w:sz w:val="21"/>
          <w:szCs w:val="21"/>
          <w:lang w:eastAsia="ru-RU"/>
        </w:rPr>
        <w:t>. *12.4)</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F849CF">
        <w:rPr>
          <w:rFonts w:ascii="Arial" w:eastAsia="Times New Roman" w:hAnsi="Arial" w:cs="Arial"/>
          <w:color w:val="2D2D2D"/>
          <w:spacing w:val="2"/>
          <w:sz w:val="21"/>
          <w:szCs w:val="21"/>
          <w:lang w:eastAsia="ru-RU"/>
        </w:rPr>
        <w:t>водоохранных</w:t>
      </w:r>
      <w:proofErr w:type="spellEnd"/>
      <w:r w:rsidRPr="00F849CF">
        <w:rPr>
          <w:rFonts w:ascii="Arial" w:eastAsia="Times New Roman" w:hAnsi="Arial" w:cs="Arial"/>
          <w:color w:val="2D2D2D"/>
          <w:spacing w:val="2"/>
          <w:sz w:val="21"/>
          <w:szCs w:val="21"/>
          <w:lang w:eastAsia="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(пункт в редакции, введенной в действие с 22 ноября 2008 года </w:t>
      </w:r>
      <w:hyperlink r:id="rId194" w:history="1">
        <w:r w:rsidRPr="00F849CF">
          <w:rPr>
            <w:rFonts w:ascii="Arial" w:eastAsia="Times New Roman" w:hAnsi="Arial" w:cs="Arial"/>
            <w:color w:val="00466E"/>
            <w:spacing w:val="2"/>
            <w:sz w:val="21"/>
            <w:szCs w:val="21"/>
            <w:u w:val="single"/>
            <w:lang w:eastAsia="ru-RU"/>
          </w:rPr>
          <w:t xml:space="preserve">Федеральным </w:t>
        </w:r>
        <w:r w:rsidRPr="00F849CF">
          <w:rPr>
            <w:rFonts w:ascii="Arial" w:eastAsia="Times New Roman" w:hAnsi="Arial" w:cs="Arial"/>
            <w:color w:val="00466E"/>
            <w:spacing w:val="2"/>
            <w:sz w:val="21"/>
            <w:szCs w:val="21"/>
            <w:u w:val="single"/>
            <w:lang w:eastAsia="ru-RU"/>
          </w:rPr>
          <w:lastRenderedPageBreak/>
          <w:t>законом от 8 ноября 2008 года N 196-ФЗ</w:t>
        </w:r>
      </w:hyperlink>
      <w:r w:rsidRPr="00F849CF">
        <w:rPr>
          <w:rFonts w:ascii="Arial" w:eastAsia="Times New Roman" w:hAnsi="Arial" w:cs="Arial"/>
          <w:color w:val="2D2D2D"/>
          <w:spacing w:val="2"/>
          <w:sz w:val="21"/>
          <w:szCs w:val="21"/>
          <w:lang w:eastAsia="ru-RU"/>
        </w:rPr>
        <w:t>. *12.5)</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95" w:history="1">
        <w:r w:rsidRPr="00F849CF">
          <w:rPr>
            <w:rFonts w:ascii="Arial" w:eastAsia="Times New Roman" w:hAnsi="Arial" w:cs="Arial"/>
            <w:color w:val="00466E"/>
            <w:spacing w:val="2"/>
            <w:sz w:val="21"/>
            <w:szCs w:val="21"/>
            <w:u w:val="single"/>
            <w:lang w:eastAsia="ru-RU"/>
          </w:rPr>
          <w:t>Федеральным законом от 23 июля 2008 года N 160-ФЗ</w:t>
        </w:r>
      </w:hyperlink>
      <w:r w:rsidRPr="00F849CF">
        <w:rPr>
          <w:rFonts w:ascii="Arial" w:eastAsia="Times New Roman" w:hAnsi="Arial" w:cs="Arial"/>
          <w:color w:val="2D2D2D"/>
          <w:spacing w:val="2"/>
          <w:sz w:val="21"/>
          <w:szCs w:val="21"/>
          <w:lang w:eastAsia="ru-RU"/>
        </w:rPr>
        <w:t>.*12.6)</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7. Запрещается размещение отходов на объектах, не внесенных в государственный реестр объектов размещения отходов (пункт дополнительно включен с 1 января 2010 года </w:t>
      </w:r>
      <w:hyperlink r:id="rId196"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8. Захоронение отходов, в состав которых входят полезные компоненты, подлежащие утилизации, запрещается. </w:t>
      </w:r>
      <w:proofErr w:type="gramStart"/>
      <w:r w:rsidRPr="00F849CF">
        <w:rPr>
          <w:rFonts w:ascii="Arial" w:eastAsia="Times New Roman" w:hAnsi="Arial" w:cs="Arial"/>
          <w:color w:val="2D2D2D"/>
          <w:spacing w:val="2"/>
          <w:sz w:val="21"/>
          <w:szCs w:val="21"/>
          <w:lang w:eastAsia="ru-RU"/>
        </w:rPr>
        <w:t>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 *12.8)</w:t>
      </w:r>
      <w:r w:rsidRPr="00F849CF">
        <w:rPr>
          <w:rFonts w:ascii="Arial" w:eastAsia="Times New Roman" w:hAnsi="Arial" w:cs="Arial"/>
          <w:color w:val="2D2D2D"/>
          <w:spacing w:val="2"/>
          <w:sz w:val="21"/>
          <w:szCs w:val="21"/>
          <w:lang w:eastAsia="ru-RU"/>
        </w:rPr>
        <w:br/>
        <w:t>(Пункт дополнительно включен с 1 января 2017 года </w:t>
      </w:r>
      <w:hyperlink r:id="rId19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19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199"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10. Запрещается применение твердых коммунальных отходов для рекультивации земель и карьеров.</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0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201"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0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203"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04" w:history="1">
        <w:r w:rsidRPr="00F849CF">
          <w:rPr>
            <w:rFonts w:ascii="Arial" w:eastAsia="Times New Roman" w:hAnsi="Arial" w:cs="Arial"/>
            <w:color w:val="00466E"/>
            <w:spacing w:val="2"/>
            <w:sz w:val="21"/>
            <w:szCs w:val="21"/>
            <w:u w:val="single"/>
            <w:lang w:eastAsia="ru-RU"/>
          </w:rPr>
          <w:t>Комментарий к статье 12</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13. Требования к обращению с отходами на территориях муниципальных образований</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статьи в редакции, введенной в действие с 1 января 2005 года </w:t>
      </w:r>
      <w:hyperlink r:id="rId205"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Территории муниципальных образований подлежат регулярной очистке от отходов в соответствии с экологическими, санитарными и иными требованиями (пункт в редакции, введенной в действие с 1 января 2005 года </w:t>
      </w:r>
      <w:hyperlink r:id="rId206"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20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Пункт утратил силу с 1 января 2016 года - </w:t>
      </w:r>
      <w:hyperlink r:id="rId208" w:history="1">
        <w:r w:rsidRPr="00F849CF">
          <w:rPr>
            <w:rFonts w:ascii="Arial" w:eastAsia="Times New Roman" w:hAnsi="Arial" w:cs="Arial"/>
            <w:color w:val="00466E"/>
            <w:spacing w:val="2"/>
            <w:sz w:val="21"/>
            <w:szCs w:val="21"/>
            <w:u w:val="single"/>
            <w:lang w:eastAsia="ru-RU"/>
          </w:rPr>
          <w:t>Федеральный закон от 29 декабря 2014 года N 458-ФЗ</w:t>
        </w:r>
      </w:hyperlink>
      <w:r w:rsidRPr="00F849CF">
        <w:rPr>
          <w:rFonts w:ascii="Arial" w:eastAsia="Times New Roman" w:hAnsi="Arial" w:cs="Arial"/>
          <w:color w:val="2D2D2D"/>
          <w:spacing w:val="2"/>
          <w:sz w:val="21"/>
          <w:szCs w:val="21"/>
          <w:lang w:eastAsia="ru-RU"/>
        </w:rPr>
        <w:t>. - См. </w:t>
      </w:r>
      <w:hyperlink r:id="rId209" w:history="1">
        <w:r w:rsidRPr="00F849CF">
          <w:rPr>
            <w:rFonts w:ascii="Arial" w:eastAsia="Times New Roman" w:hAnsi="Arial" w:cs="Arial"/>
            <w:color w:val="00466E"/>
            <w:spacing w:val="2"/>
            <w:sz w:val="21"/>
            <w:szCs w:val="21"/>
            <w:u w:val="single"/>
            <w:lang w:eastAsia="ru-RU"/>
          </w:rPr>
          <w:t>предыдущую редакцию</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10" w:history="1">
        <w:r w:rsidRPr="00F849CF">
          <w:rPr>
            <w:rFonts w:ascii="Arial" w:eastAsia="Times New Roman" w:hAnsi="Arial" w:cs="Arial"/>
            <w:color w:val="00466E"/>
            <w:spacing w:val="2"/>
            <w:sz w:val="21"/>
            <w:szCs w:val="21"/>
            <w:u w:val="single"/>
            <w:lang w:eastAsia="ru-RU"/>
          </w:rPr>
          <w:t>Комментарий к статье 13</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13_1. Требования к обращению с ломом и отходами цветных и (или) черных металлов и их отчуждению</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Правила обращения с ломом и отходами цветных металлов и их отчуждения устанавливаются Правительством Российской Федерации.*13_1.3)</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Правила обращения с ломом и отходами черных металлов и их отчуждения устанавливаются Правительством Российской Федерации.*13_1.4)</w:t>
      </w:r>
      <w:r w:rsidRPr="00F849CF">
        <w:rPr>
          <w:rFonts w:ascii="Arial" w:eastAsia="Times New Roman" w:hAnsi="Arial" w:cs="Arial"/>
          <w:color w:val="2D2D2D"/>
          <w:spacing w:val="2"/>
          <w:sz w:val="21"/>
          <w:szCs w:val="21"/>
          <w:lang w:eastAsia="ru-RU"/>
        </w:rPr>
        <w:br/>
        <w:t>(Статья дополнительно включена с 4 января 2001 года </w:t>
      </w:r>
      <w:hyperlink r:id="rId211" w:history="1">
        <w:r w:rsidRPr="00F849CF">
          <w:rPr>
            <w:rFonts w:ascii="Arial" w:eastAsia="Times New Roman" w:hAnsi="Arial" w:cs="Arial"/>
            <w:color w:val="00466E"/>
            <w:spacing w:val="2"/>
            <w:sz w:val="21"/>
            <w:szCs w:val="21"/>
            <w:u w:val="single"/>
            <w:lang w:eastAsia="ru-RU"/>
          </w:rPr>
          <w:t>Федеральным законом от 29 декабря 2000 года N 169-ФЗ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12" w:history="1">
        <w:r w:rsidRPr="00F849CF">
          <w:rPr>
            <w:rFonts w:ascii="Arial" w:eastAsia="Times New Roman" w:hAnsi="Arial" w:cs="Arial"/>
            <w:color w:val="00466E"/>
            <w:spacing w:val="2"/>
            <w:sz w:val="21"/>
            <w:szCs w:val="21"/>
            <w:u w:val="single"/>
            <w:lang w:eastAsia="ru-RU"/>
          </w:rPr>
          <w:t>Комментарий к статье 13_1</w:t>
        </w:r>
      </w:hyperlink>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13_2. Требования к разработке и реализации региональных программ в области обращения с отходами, в том числе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информацию об источниках финансового обеспечения мероприятий в области обращения с отходами, в том числе с твердыми коммунальными отходами;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иные определенные органом государственной власти субъекта Российской Федерации вопросы.</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Перечень мероприятий в области обращения с отходами, в том числе с твердыми коммунальными отходами, должен содержать мероприятия, направленные на: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spellStart"/>
      <w:r w:rsidRPr="00F849CF">
        <w:rPr>
          <w:rFonts w:ascii="Arial" w:eastAsia="Times New Roman" w:hAnsi="Arial" w:cs="Arial"/>
          <w:color w:val="2D2D2D"/>
          <w:spacing w:val="2"/>
          <w:sz w:val="21"/>
          <w:szCs w:val="21"/>
          <w:lang w:eastAsia="ru-RU"/>
        </w:rPr>
        <w:t>софинансирование</w:t>
      </w:r>
      <w:proofErr w:type="spellEnd"/>
      <w:r w:rsidRPr="00F849CF">
        <w:rPr>
          <w:rFonts w:ascii="Arial" w:eastAsia="Times New Roman" w:hAnsi="Arial" w:cs="Arial"/>
          <w:color w:val="2D2D2D"/>
          <w:spacing w:val="2"/>
          <w:sz w:val="21"/>
          <w:szCs w:val="21"/>
          <w:lang w:eastAsia="ru-RU"/>
        </w:rPr>
        <w:t xml:space="preserve"> строительства объектов по сбору, транспортированию, обработке и утилизации отходов от использования товаров;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стимулирование утилизации отходов;</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выявление мест несанкционированного размещения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обеспечение доступа к информации в сфере обращения с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4. Региональные программы в области обращения с отходами, в том числе с твердыми коммунальными отходами, подлежат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F849CF">
        <w:rPr>
          <w:rFonts w:ascii="Arial" w:eastAsia="Times New Roman" w:hAnsi="Arial" w:cs="Arial"/>
          <w:color w:val="2D2D2D"/>
          <w:spacing w:val="2"/>
          <w:sz w:val="21"/>
          <w:szCs w:val="21"/>
          <w:lang w:eastAsia="ru-RU"/>
        </w:rPr>
        <w:br/>
        <w:t>(Статья дополнительно включена с 1 января 2016 года </w:t>
      </w:r>
      <w:hyperlink r:id="rId21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14" w:history="1">
        <w:r w:rsidRPr="00F849CF">
          <w:rPr>
            <w:rFonts w:ascii="Arial" w:eastAsia="Times New Roman" w:hAnsi="Arial" w:cs="Arial"/>
            <w:color w:val="00466E"/>
            <w:spacing w:val="2"/>
            <w:sz w:val="21"/>
            <w:szCs w:val="21"/>
            <w:u w:val="single"/>
            <w:lang w:eastAsia="ru-RU"/>
          </w:rPr>
          <w:t>Комментарий к статье 13_2</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13_3. Требования к территориальным схемам в области обращения с отходами, в том числе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Территориальная схема обращения с отходами разрабатывается в соответствии с документами территориального планирования.</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Территориальная схема обращения с отходами должна включать в себя: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данные о количестве образующихся отходов на территории субъекта Российской Федерации с разбивкой по видам и классам опасности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данные о нахождении мест накопления отходов на территории субъекта Российской Федерации;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1 января 2016 года </w:t>
      </w:r>
      <w:hyperlink r:id="rId215"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t>данные о месте нахождения объектов по обработке, утилизации, обезвреживанию, размещению отходов, в том числе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схему потоков отходов, в том числе твердых коммунальных отходов, от источников их образования до объектов, используемых для обработки, утилизации, обезвреживания, размещения отходов, </w:t>
      </w:r>
      <w:proofErr w:type="gramStart"/>
      <w:r w:rsidRPr="00F849CF">
        <w:rPr>
          <w:rFonts w:ascii="Arial" w:eastAsia="Times New Roman" w:hAnsi="Arial" w:cs="Arial"/>
          <w:color w:val="2D2D2D"/>
          <w:spacing w:val="2"/>
          <w:sz w:val="21"/>
          <w:szCs w:val="21"/>
          <w:lang w:eastAsia="ru-RU"/>
        </w:rPr>
        <w:t>которая</w:t>
      </w:r>
      <w:proofErr w:type="gramEnd"/>
      <w:r w:rsidRPr="00F849CF">
        <w:rPr>
          <w:rFonts w:ascii="Arial" w:eastAsia="Times New Roman" w:hAnsi="Arial" w:cs="Arial"/>
          <w:color w:val="2D2D2D"/>
          <w:spacing w:val="2"/>
          <w:sz w:val="21"/>
          <w:szCs w:val="21"/>
          <w:lang w:eastAsia="ru-RU"/>
        </w:rP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Требования к составу и содержанию территориальных схем обращения с отходами утверждаются Правительством Российской Федерации. *13_3.5)</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r w:rsidRPr="00F849CF">
        <w:rPr>
          <w:rFonts w:ascii="Arial" w:eastAsia="Times New Roman" w:hAnsi="Arial" w:cs="Arial"/>
          <w:color w:val="2D2D2D"/>
          <w:spacing w:val="2"/>
          <w:sz w:val="21"/>
          <w:szCs w:val="21"/>
          <w:lang w:eastAsia="ru-RU"/>
        </w:rPr>
        <w:br/>
        <w:t>(Статья дополнительно включена с 1 января 2016 года </w:t>
      </w:r>
      <w:hyperlink r:id="rId21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217"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18" w:history="1">
        <w:r w:rsidRPr="00F849CF">
          <w:rPr>
            <w:rFonts w:ascii="Arial" w:eastAsia="Times New Roman" w:hAnsi="Arial" w:cs="Arial"/>
            <w:color w:val="00466E"/>
            <w:spacing w:val="2"/>
            <w:sz w:val="21"/>
            <w:szCs w:val="21"/>
            <w:u w:val="single"/>
            <w:lang w:eastAsia="ru-RU"/>
          </w:rPr>
          <w:t>Комментарий к статье 13_3</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14. Требования к обращению с отходами I-V классов опасности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Индивидуальные 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w:t>
      </w:r>
      <w:proofErr w:type="gramStart"/>
      <w:r w:rsidRPr="00F849CF">
        <w:rPr>
          <w:rFonts w:ascii="Arial" w:eastAsia="Times New Roman" w:hAnsi="Arial" w:cs="Arial"/>
          <w:color w:val="2D2D2D"/>
          <w:spacing w:val="2"/>
          <w:sz w:val="21"/>
          <w:szCs w:val="21"/>
          <w:lang w:eastAsia="ru-RU"/>
        </w:rPr>
        <w:t>Подтверждение отнесения отходов I-V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 *14.1)</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219" w:history="1">
        <w:r w:rsidRPr="00F849CF">
          <w:rPr>
            <w:rFonts w:ascii="Arial" w:eastAsia="Times New Roman" w:hAnsi="Arial" w:cs="Arial"/>
            <w:color w:val="00466E"/>
            <w:spacing w:val="2"/>
            <w:sz w:val="21"/>
            <w:szCs w:val="21"/>
            <w:u w:val="single"/>
            <w:lang w:eastAsia="ru-RU"/>
          </w:rPr>
          <w:t>статьей 20 настоящего Федерального закона</w:t>
        </w:r>
      </w:hyperlink>
      <w:r w:rsidRPr="00F849CF">
        <w:rPr>
          <w:rFonts w:ascii="Arial" w:eastAsia="Times New Roman" w:hAnsi="Arial" w:cs="Arial"/>
          <w:color w:val="2D2D2D"/>
          <w:spacing w:val="2"/>
          <w:sz w:val="21"/>
          <w:szCs w:val="21"/>
          <w:lang w:eastAsia="ru-RU"/>
        </w:rPr>
        <w:t>, не требуется.</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 xml:space="preserve">3. На основании данных о составе отходов, оценки степени их негативного воздействия на окружающую среду составляется паспорт отходов I-IV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w:t>
      </w:r>
      <w:proofErr w:type="gramStart"/>
      <w:r w:rsidRPr="00F849CF">
        <w:rPr>
          <w:rFonts w:ascii="Arial" w:eastAsia="Times New Roman" w:hAnsi="Arial" w:cs="Arial"/>
          <w:color w:val="2D2D2D"/>
          <w:spacing w:val="2"/>
          <w:sz w:val="21"/>
          <w:szCs w:val="21"/>
          <w:lang w:eastAsia="ru-RU"/>
        </w:rPr>
        <w:t>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 *14.3)</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При обращении с группами однородных отходов I-V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(Статья в редакции, введенной в действие с 1 января 2016 года </w:t>
      </w:r>
      <w:hyperlink r:id="rId22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21" w:history="1">
        <w:r w:rsidRPr="00F849CF">
          <w:rPr>
            <w:rFonts w:ascii="Arial" w:eastAsia="Times New Roman" w:hAnsi="Arial" w:cs="Arial"/>
            <w:color w:val="00466E"/>
            <w:spacing w:val="2"/>
            <w:sz w:val="21"/>
            <w:szCs w:val="21"/>
            <w:u w:val="single"/>
            <w:lang w:eastAsia="ru-RU"/>
          </w:rPr>
          <w:t>Комментарий к статье 14</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15. Требования к лицам, которые допущены к сбору, транспортированию, обработке, утилизации, обезвреживанию, размещению отходов I-IV классов опасности</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 января 2016 года </w:t>
      </w:r>
      <w:hyperlink r:id="rId222"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Лица, которые допущены к сбору, транспортированию, обработке, утилизации, обезвреживанию, размещению отходов I-IV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 *15.1)</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23"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Ответственность за допуск работников к работе с отходами I-IV класса опасности несет соответствующее должностное лицо организации (пункт в редакции, введенной в действие с 30 июня 2009 года </w:t>
      </w:r>
      <w:hyperlink r:id="rId224"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I-IV классов опасности, осуществляются в соответствии с законодательством об образовании. *15.3)</w:t>
      </w:r>
      <w:r w:rsidRPr="00F849CF">
        <w:rPr>
          <w:rFonts w:ascii="Arial" w:eastAsia="Times New Roman" w:hAnsi="Arial" w:cs="Arial"/>
          <w:color w:val="2D2D2D"/>
          <w:spacing w:val="2"/>
          <w:sz w:val="21"/>
          <w:szCs w:val="21"/>
          <w:lang w:eastAsia="ru-RU"/>
        </w:rPr>
        <w:br/>
        <w:t>(Пункт дополнительно включен с 1 июля 2015 года </w:t>
      </w:r>
      <w:hyperlink r:id="rId22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26"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27" w:history="1">
        <w:r w:rsidRPr="00F849CF">
          <w:rPr>
            <w:rFonts w:ascii="Arial" w:eastAsia="Times New Roman" w:hAnsi="Arial" w:cs="Arial"/>
            <w:color w:val="00466E"/>
            <w:spacing w:val="2"/>
            <w:sz w:val="21"/>
            <w:szCs w:val="21"/>
            <w:u w:val="single"/>
            <w:lang w:eastAsia="ru-RU"/>
          </w:rPr>
          <w:t>Комментарий к статье 15</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16. Требования к транспортированию отходов</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30 июня 2009 года </w:t>
      </w:r>
      <w:hyperlink r:id="rId228"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2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Транспортирование отходов должно осуществляться при следующих условиях:</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30 июня 2009 года </w:t>
      </w:r>
      <w:hyperlink r:id="rId230"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3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наличие паспорта отходов;</w:t>
      </w:r>
      <w:r w:rsidRPr="00F849CF">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32"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3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наличие специально оборудованных и снабженных специальными знаками транспортных средств;</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соблюдение требований безопасности к транспортированию отходов на транспортных средствах;</w:t>
      </w:r>
      <w:r w:rsidRPr="00F849CF">
        <w:rPr>
          <w:rFonts w:ascii="Arial" w:eastAsia="Times New Roman" w:hAnsi="Arial" w:cs="Arial"/>
          <w:color w:val="2D2D2D"/>
          <w:spacing w:val="2"/>
          <w:sz w:val="21"/>
          <w:szCs w:val="21"/>
          <w:lang w:eastAsia="ru-RU"/>
        </w:rPr>
        <w:br/>
        <w:t>(Абзац в редакции, введенной в действие с 30 июня 2009 года </w:t>
      </w:r>
      <w:hyperlink r:id="rId234"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35"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30 июня 2009 года </w:t>
      </w:r>
      <w:hyperlink r:id="rId236"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3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Порядок транспортирования отходов I-IV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 *16.2)</w:t>
      </w:r>
      <w:r w:rsidRPr="00F849CF">
        <w:rPr>
          <w:rFonts w:ascii="Arial" w:eastAsia="Times New Roman" w:hAnsi="Arial" w:cs="Arial"/>
          <w:color w:val="2D2D2D"/>
          <w:spacing w:val="2"/>
          <w:sz w:val="21"/>
          <w:szCs w:val="21"/>
          <w:lang w:eastAsia="ru-RU"/>
        </w:rPr>
        <w:br/>
        <w:t>(Пункт в редакции, введенной</w:t>
      </w:r>
      <w:proofErr w:type="gramEnd"/>
      <w:r w:rsidRPr="00F849CF">
        <w:rPr>
          <w:rFonts w:ascii="Arial" w:eastAsia="Times New Roman" w:hAnsi="Arial" w:cs="Arial"/>
          <w:color w:val="2D2D2D"/>
          <w:spacing w:val="2"/>
          <w:sz w:val="21"/>
          <w:szCs w:val="21"/>
          <w:lang w:eastAsia="ru-RU"/>
        </w:rPr>
        <w:t xml:space="preserve"> в действие с 1 января 2016 года </w:t>
      </w:r>
      <w:hyperlink r:id="rId23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39" w:history="1">
        <w:r w:rsidRPr="00F849CF">
          <w:rPr>
            <w:rFonts w:ascii="Arial" w:eastAsia="Times New Roman" w:hAnsi="Arial" w:cs="Arial"/>
            <w:color w:val="00466E"/>
            <w:spacing w:val="2"/>
            <w:sz w:val="21"/>
            <w:szCs w:val="21"/>
            <w:u w:val="single"/>
            <w:lang w:eastAsia="ru-RU"/>
          </w:rPr>
          <w:t>Комментарий к статье 16</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17. Трансграничное перемещение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Ввоз отходов на территорию Российской Федерации в целях их захоронения и обезвреживания запрещается. </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порядке.*17.2)</w:t>
      </w:r>
      <w:r w:rsidRPr="00F849CF">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4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Порядок трансграничного перемещения отходов устанавливается Правительством Российской Федерации.*17.3)</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41" w:history="1">
        <w:r w:rsidRPr="00F849CF">
          <w:rPr>
            <w:rFonts w:ascii="Arial" w:eastAsia="Times New Roman" w:hAnsi="Arial" w:cs="Arial"/>
            <w:color w:val="00466E"/>
            <w:spacing w:val="2"/>
            <w:sz w:val="21"/>
            <w:szCs w:val="21"/>
            <w:u w:val="single"/>
            <w:lang w:eastAsia="ru-RU"/>
          </w:rPr>
          <w:t>Комментарий к статье 17</w:t>
        </w:r>
      </w:hyperlink>
      <w:proofErr w:type="gramEnd"/>
    </w:p>
    <w:p w:rsidR="00F849CF" w:rsidRPr="00F849CF" w:rsidRDefault="00F849CF" w:rsidP="00F849CF">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F849CF">
        <w:rPr>
          <w:rFonts w:ascii="Courier New" w:eastAsia="Times New Roman" w:hAnsi="Courier New" w:cs="Courier New"/>
          <w:color w:val="2D2D2D"/>
          <w:spacing w:val="2"/>
          <w:sz w:val="21"/>
          <w:szCs w:val="21"/>
          <w:lang w:eastAsia="ru-RU"/>
        </w:rPr>
        <w:t>     </w:t>
      </w:r>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IV. Нормирование, государственный учет и отчетность в области обращения с отходами (статьи с 18 по 20)</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18. Нормирование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Нормирование в области обращения с отходами осуществляется в соответствии с </w:t>
      </w:r>
      <w:hyperlink r:id="rId242" w:history="1">
        <w:r w:rsidRPr="00F849CF">
          <w:rPr>
            <w:rFonts w:ascii="Arial" w:eastAsia="Times New Roman" w:hAnsi="Arial" w:cs="Arial"/>
            <w:color w:val="00466E"/>
            <w:spacing w:val="2"/>
            <w:sz w:val="21"/>
            <w:szCs w:val="21"/>
            <w:u w:val="single"/>
            <w:lang w:eastAsia="ru-RU"/>
          </w:rPr>
          <w:t>Федеральным законом от 10 января 2002 года N 7-ФЗ "Об охране окружающей среды"</w:t>
        </w:r>
      </w:hyperlink>
      <w:r w:rsidRPr="00F849CF">
        <w:rPr>
          <w:rFonts w:ascii="Arial" w:eastAsia="Times New Roman" w:hAnsi="Arial" w:cs="Arial"/>
          <w:color w:val="2D2D2D"/>
          <w:spacing w:val="2"/>
          <w:sz w:val="21"/>
          <w:szCs w:val="21"/>
          <w:lang w:eastAsia="ru-RU"/>
        </w:rPr>
        <w:t> и настоящим Федеральным законом.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Лимиты на размещение отходов устанавливаются в соответствии с нормативами предельно допустимых воздействий на окружающую среду.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Правительством Российской Федерации федеральным органом исполнительной власти.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 *18.4.2</w:t>
      </w:r>
      <w:proofErr w:type="gramEnd"/>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43" w:history="1">
        <w:r w:rsidRPr="00F849CF">
          <w:rPr>
            <w:rFonts w:ascii="Arial" w:eastAsia="Times New Roman" w:hAnsi="Arial" w:cs="Arial"/>
            <w:color w:val="00466E"/>
            <w:spacing w:val="2"/>
            <w:sz w:val="21"/>
            <w:szCs w:val="21"/>
            <w:u w:val="single"/>
            <w:lang w:eastAsia="ru-RU"/>
          </w:rPr>
          <w:t xml:space="preserve">Федеральным законом от 29 </w:t>
        </w:r>
        <w:r w:rsidRPr="00F849CF">
          <w:rPr>
            <w:rFonts w:ascii="Arial" w:eastAsia="Times New Roman" w:hAnsi="Arial" w:cs="Arial"/>
            <w:color w:val="00466E"/>
            <w:spacing w:val="2"/>
            <w:sz w:val="21"/>
            <w:szCs w:val="21"/>
            <w:u w:val="single"/>
            <w:lang w:eastAsia="ru-RU"/>
          </w:rPr>
          <w:lastRenderedPageBreak/>
          <w:t>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 *18.5)</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6. </w:t>
      </w:r>
      <w:proofErr w:type="gramStart"/>
      <w:r w:rsidRPr="00F849CF">
        <w:rPr>
          <w:rFonts w:ascii="Arial" w:eastAsia="Times New Roman" w:hAnsi="Arial" w:cs="Arial"/>
          <w:color w:val="2D2D2D"/>
          <w:spacing w:val="2"/>
          <w:sz w:val="21"/>
          <w:szCs w:val="21"/>
          <w:lang w:eastAsia="ru-RU"/>
        </w:rPr>
        <w:t>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proofErr w:type="gramStart"/>
      <w:r w:rsidRPr="00F849CF">
        <w:rPr>
          <w:rFonts w:ascii="Arial" w:eastAsia="Times New Roman" w:hAnsi="Arial" w:cs="Arial"/>
          <w:color w:val="2D2D2D"/>
          <w:spacing w:val="2"/>
          <w:sz w:val="21"/>
          <w:szCs w:val="21"/>
          <w:lang w:eastAsia="ru-RU"/>
        </w:rPr>
        <w:t>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 *18.7)</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9. </w:t>
      </w:r>
      <w:proofErr w:type="gramStart"/>
      <w:r w:rsidRPr="00F849CF">
        <w:rPr>
          <w:rFonts w:ascii="Arial" w:eastAsia="Times New Roman" w:hAnsi="Arial" w:cs="Arial"/>
          <w:color w:val="2D2D2D"/>
          <w:spacing w:val="2"/>
          <w:sz w:val="21"/>
          <w:szCs w:val="21"/>
          <w:lang w:eastAsia="ru-RU"/>
        </w:rPr>
        <w:t xml:space="preserve">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w:t>
      </w:r>
      <w:r w:rsidRPr="00F849CF">
        <w:rPr>
          <w:rFonts w:ascii="Arial" w:eastAsia="Times New Roman" w:hAnsi="Arial" w:cs="Arial"/>
          <w:color w:val="2D2D2D"/>
          <w:spacing w:val="2"/>
          <w:sz w:val="21"/>
          <w:szCs w:val="21"/>
          <w:lang w:eastAsia="ru-RU"/>
        </w:rPr>
        <w:lastRenderedPageBreak/>
        <w:t>прекращена в порядке, установленном законодательством Российской Федерации. *18.9)</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(Статья в редакции, введенной в действие с 1 января 2016 года </w:t>
      </w:r>
      <w:hyperlink r:id="rId24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245"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br/>
        <w:t>____________________________________________________________________</w:t>
      </w:r>
      <w:r w:rsidRPr="00F849CF">
        <w:rPr>
          <w:rFonts w:ascii="Arial" w:eastAsia="Times New Roman" w:hAnsi="Arial" w:cs="Arial"/>
          <w:color w:val="2D2D2D"/>
          <w:spacing w:val="2"/>
          <w:sz w:val="21"/>
          <w:szCs w:val="21"/>
          <w:lang w:eastAsia="ru-RU"/>
        </w:rPr>
        <w:br/>
        <w:t>С 1 января 2019 года </w:t>
      </w:r>
      <w:hyperlink r:id="rId246" w:history="1">
        <w:r w:rsidRPr="00F849CF">
          <w:rPr>
            <w:rFonts w:ascii="Arial" w:eastAsia="Times New Roman" w:hAnsi="Arial" w:cs="Arial"/>
            <w:color w:val="00466E"/>
            <w:spacing w:val="2"/>
            <w:sz w:val="21"/>
            <w:szCs w:val="21"/>
            <w:u w:val="single"/>
            <w:lang w:eastAsia="ru-RU"/>
          </w:rPr>
          <w:t>Федеральным законом от 21 июля 2014 года N 219-ФЗ</w:t>
        </w:r>
      </w:hyperlink>
      <w:r w:rsidRPr="00F849CF">
        <w:rPr>
          <w:rFonts w:ascii="Arial" w:eastAsia="Times New Roman" w:hAnsi="Arial" w:cs="Arial"/>
          <w:color w:val="2D2D2D"/>
          <w:spacing w:val="2"/>
          <w:sz w:val="21"/>
          <w:szCs w:val="21"/>
          <w:lang w:eastAsia="ru-RU"/>
        </w:rPr>
        <w:t> (с изменениями, внесенными </w:t>
      </w:r>
      <w:hyperlink r:id="rId247"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статья 18 будет изложена в новой редакции.</w:t>
      </w:r>
      <w:r w:rsidRPr="00F849CF">
        <w:rPr>
          <w:rFonts w:ascii="Arial" w:eastAsia="Times New Roman" w:hAnsi="Arial" w:cs="Arial"/>
          <w:color w:val="2D2D2D"/>
          <w:spacing w:val="2"/>
          <w:sz w:val="21"/>
          <w:szCs w:val="21"/>
          <w:lang w:eastAsia="ru-RU"/>
        </w:rPr>
        <w:br/>
        <w:t>____________________________________________________________________</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48" w:history="1">
        <w:r w:rsidRPr="00F849CF">
          <w:rPr>
            <w:rFonts w:ascii="Arial" w:eastAsia="Times New Roman" w:hAnsi="Arial" w:cs="Arial"/>
            <w:color w:val="00466E"/>
            <w:spacing w:val="2"/>
            <w:sz w:val="21"/>
            <w:szCs w:val="21"/>
            <w:u w:val="single"/>
            <w:lang w:eastAsia="ru-RU"/>
          </w:rPr>
          <w:t>Комментарий к статье 18</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19. Учет и отчетность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 *19.1)</w:t>
      </w:r>
      <w:r w:rsidRPr="00F849CF">
        <w:rPr>
          <w:rFonts w:ascii="Arial" w:eastAsia="Times New Roman" w:hAnsi="Arial" w:cs="Arial"/>
          <w:color w:val="2D2D2D"/>
          <w:spacing w:val="2"/>
          <w:sz w:val="21"/>
          <w:szCs w:val="21"/>
          <w:lang w:eastAsia="ru-RU"/>
        </w:rPr>
        <w:br/>
        <w:t>(Пункт в редакции, введенной в действие с 1 января 2005 года </w:t>
      </w:r>
      <w:hyperlink r:id="rId249"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 (с изменениями, внесенными </w:t>
      </w:r>
      <w:hyperlink r:id="rId250" w:history="1">
        <w:r w:rsidRPr="00F849CF">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F849CF">
        <w:rPr>
          <w:rFonts w:ascii="Arial" w:eastAsia="Times New Roman" w:hAnsi="Arial" w:cs="Arial"/>
          <w:color w:val="2D2D2D"/>
          <w:spacing w:val="2"/>
          <w:sz w:val="21"/>
          <w:szCs w:val="21"/>
          <w:lang w:eastAsia="ru-RU"/>
        </w:rPr>
        <w:t>); в редакции, введенной в действие с 1 января 2015 года </w:t>
      </w:r>
      <w:hyperlink r:id="rId25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52" w:history="1">
        <w:r w:rsidRPr="00F849CF">
          <w:rPr>
            <w:rFonts w:ascii="Arial" w:eastAsia="Times New Roman" w:hAnsi="Arial" w:cs="Arial"/>
            <w:color w:val="00466E"/>
            <w:spacing w:val="2"/>
            <w:sz w:val="21"/>
            <w:szCs w:val="21"/>
            <w:u w:val="single"/>
            <w:lang w:eastAsia="ru-RU"/>
          </w:rPr>
          <w:t>Федеральным законом</w:t>
        </w:r>
        <w:proofErr w:type="gramEnd"/>
        <w:r w:rsidRPr="00F849CF">
          <w:rPr>
            <w:rFonts w:ascii="Arial" w:eastAsia="Times New Roman" w:hAnsi="Arial" w:cs="Arial"/>
            <w:color w:val="00466E"/>
            <w:spacing w:val="2"/>
            <w:sz w:val="21"/>
            <w:szCs w:val="21"/>
            <w:u w:val="single"/>
            <w:lang w:eastAsia="ru-RU"/>
          </w:rPr>
          <w:t xml:space="preserve"> от 22 августа 2004 года N 122-ФЗ</w:t>
        </w:r>
      </w:hyperlink>
      <w:r w:rsidRPr="00F849CF">
        <w:rPr>
          <w:rFonts w:ascii="Arial" w:eastAsia="Times New Roman" w:hAnsi="Arial" w:cs="Arial"/>
          <w:color w:val="2D2D2D"/>
          <w:spacing w:val="2"/>
          <w:sz w:val="21"/>
          <w:szCs w:val="21"/>
          <w:lang w:eastAsia="ru-RU"/>
        </w:rPr>
        <w:t> (с изменениями, внесенными </w:t>
      </w:r>
      <w:hyperlink r:id="rId253" w:history="1">
        <w:r w:rsidRPr="00F849CF">
          <w:rPr>
            <w:rFonts w:ascii="Arial" w:eastAsia="Times New Roman" w:hAnsi="Arial" w:cs="Arial"/>
            <w:color w:val="00466E"/>
            <w:spacing w:val="2"/>
            <w:sz w:val="21"/>
            <w:szCs w:val="21"/>
            <w:u w:val="single"/>
            <w:lang w:eastAsia="ru-RU"/>
          </w:rPr>
          <w:t>Федеральным законом от 29 декабря 2004 года N 199-ФЗ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(пункт в редакции, введенной в действие с 1 января 2005 года </w:t>
      </w:r>
      <w:hyperlink r:id="rId254" w:history="1">
        <w:r w:rsidRPr="00F849CF">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F849CF">
        <w:rPr>
          <w:rFonts w:ascii="Arial" w:eastAsia="Times New Roman" w:hAnsi="Arial" w:cs="Arial"/>
          <w:color w:val="2D2D2D"/>
          <w:spacing w:val="2"/>
          <w:sz w:val="21"/>
          <w:szCs w:val="21"/>
          <w:lang w:eastAsia="ru-RU"/>
        </w:rPr>
        <w:t>. *19.3)</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br/>
      </w:r>
      <w:hyperlink r:id="rId255" w:history="1">
        <w:r w:rsidRPr="00F849CF">
          <w:rPr>
            <w:rFonts w:ascii="Arial" w:eastAsia="Times New Roman" w:hAnsi="Arial" w:cs="Arial"/>
            <w:color w:val="00466E"/>
            <w:spacing w:val="2"/>
            <w:sz w:val="21"/>
            <w:szCs w:val="21"/>
            <w:u w:val="single"/>
            <w:lang w:eastAsia="ru-RU"/>
          </w:rPr>
          <w:t>Комментарий к статье 19</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20. Государственный кадастр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w:t>
      </w:r>
      <w:proofErr w:type="gramStart"/>
      <w:r w:rsidRPr="00F849CF">
        <w:rPr>
          <w:rFonts w:ascii="Arial" w:eastAsia="Times New Roman" w:hAnsi="Arial" w:cs="Arial"/>
          <w:color w:val="2D2D2D"/>
          <w:spacing w:val="2"/>
          <w:sz w:val="21"/>
          <w:szCs w:val="21"/>
          <w:lang w:eastAsia="ru-RU"/>
        </w:rPr>
        <w:t>и</w:t>
      </w:r>
      <w:proofErr w:type="gramEnd"/>
      <w:r w:rsidRPr="00F849CF">
        <w:rPr>
          <w:rFonts w:ascii="Arial" w:eastAsia="Times New Roman" w:hAnsi="Arial" w:cs="Arial"/>
          <w:color w:val="2D2D2D"/>
          <w:spacing w:val="2"/>
          <w:sz w:val="21"/>
          <w:szCs w:val="21"/>
          <w:lang w:eastAsia="ru-RU"/>
        </w:rPr>
        <w:t xml:space="preserve"> о технологиях утилизации и обезвреживания отходов различных видов. *20.1)</w:t>
      </w:r>
      <w:r w:rsidRPr="00F849CF">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25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57" w:history="1">
        <w:r w:rsidRPr="00F849CF">
          <w:rPr>
            <w:rFonts w:ascii="Arial" w:eastAsia="Times New Roman" w:hAnsi="Arial" w:cs="Arial"/>
            <w:color w:val="00466E"/>
            <w:spacing w:val="2"/>
            <w:sz w:val="21"/>
            <w:szCs w:val="21"/>
            <w:u w:val="single"/>
            <w:lang w:eastAsia="ru-RU"/>
          </w:rPr>
          <w:t>Федеральным законом от 23 июля 2008 года N 160-ФЗ</w:t>
        </w:r>
      </w:hyperlink>
      <w:r w:rsidRPr="00F849CF">
        <w:rPr>
          <w:rFonts w:ascii="Arial" w:eastAsia="Times New Roman" w:hAnsi="Arial" w:cs="Arial"/>
          <w:color w:val="2D2D2D"/>
          <w:spacing w:val="2"/>
          <w:sz w:val="21"/>
          <w:szCs w:val="21"/>
          <w:lang w:eastAsia="ru-RU"/>
        </w:rPr>
        <w:t>.*20.2)</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дополнительно включен с 1 января 2006 года </w:t>
      </w:r>
      <w:hyperlink r:id="rId258" w:history="1">
        <w:r w:rsidRPr="00F849CF">
          <w:rPr>
            <w:rFonts w:ascii="Arial" w:eastAsia="Times New Roman" w:hAnsi="Arial" w:cs="Arial"/>
            <w:color w:val="00466E"/>
            <w:spacing w:val="2"/>
            <w:sz w:val="21"/>
            <w:szCs w:val="21"/>
            <w:u w:val="single"/>
            <w:lang w:eastAsia="ru-RU"/>
          </w:rPr>
          <w:t>Федеральным законом от 31 декабря 2005 года N 199-ФЗ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5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60" w:history="1">
        <w:r w:rsidRPr="00F849CF">
          <w:rPr>
            <w:rFonts w:ascii="Arial" w:eastAsia="Times New Roman" w:hAnsi="Arial" w:cs="Arial"/>
            <w:color w:val="00466E"/>
            <w:spacing w:val="2"/>
            <w:sz w:val="21"/>
            <w:szCs w:val="21"/>
            <w:u w:val="single"/>
            <w:lang w:eastAsia="ru-RU"/>
          </w:rPr>
          <w:t>Комментарий к статье 20</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V. Экономическое регулирование в области обращения с отходами (статьи с 21 по 24_5)</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21. Основные принципы экономического регулирования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Основными принципами экономического регулирования в области обращения с отходами являются: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уменьшение количества отходов и вовлечение их в хозяйственный оборот;</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платность размещения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lastRenderedPageBreak/>
        <w:br/>
        <w:t>экономическое стимулирование деятельности в области обращения с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61" w:history="1">
        <w:r w:rsidRPr="00F849CF">
          <w:rPr>
            <w:rFonts w:ascii="Arial" w:eastAsia="Times New Roman" w:hAnsi="Arial" w:cs="Arial"/>
            <w:color w:val="00466E"/>
            <w:spacing w:val="2"/>
            <w:sz w:val="21"/>
            <w:szCs w:val="21"/>
            <w:u w:val="single"/>
            <w:lang w:eastAsia="ru-RU"/>
          </w:rPr>
          <w:t>Комментарий к статье 21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22. Программы в области обращения с отходами (утратила силу с 01.01.2005)</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(статья утратила силу с 1 января 2005 года - </w:t>
      </w:r>
      <w:hyperlink r:id="rId262" w:history="1">
        <w:r w:rsidRPr="00F849CF">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br/>
      </w:r>
      <w:hyperlink r:id="rId263" w:history="1">
        <w:r w:rsidRPr="00F849CF">
          <w:rPr>
            <w:rFonts w:ascii="Arial" w:eastAsia="Times New Roman" w:hAnsi="Arial" w:cs="Arial"/>
            <w:color w:val="00466E"/>
            <w:spacing w:val="2"/>
            <w:sz w:val="21"/>
            <w:szCs w:val="21"/>
            <w:u w:val="single"/>
            <w:lang w:eastAsia="ru-RU"/>
          </w:rPr>
          <w:t>Комментарий к статье 22</w:t>
        </w:r>
      </w:hyperlink>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23. Плата за негативное воздействие на окружающую среду при размещении отходов</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 января 2016 года </w:t>
      </w:r>
      <w:hyperlink r:id="rId26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При размещении отходов взимается плата за негативное воздействие на окружающую среду в соответствии с </w:t>
      </w:r>
      <w:hyperlink r:id="rId265" w:history="1">
        <w:r w:rsidRPr="00F849CF">
          <w:rPr>
            <w:rFonts w:ascii="Arial" w:eastAsia="Times New Roman" w:hAnsi="Arial" w:cs="Arial"/>
            <w:color w:val="00466E"/>
            <w:spacing w:val="2"/>
            <w:sz w:val="21"/>
            <w:szCs w:val="21"/>
            <w:u w:val="single"/>
            <w:lang w:eastAsia="ru-RU"/>
          </w:rPr>
          <w:t>Федеральным законом от 10 января 2002 года N 7-ФЗ "Об охране окружающей среды"</w:t>
        </w:r>
      </w:hyperlink>
      <w:r w:rsidRPr="00F849CF">
        <w:rPr>
          <w:rFonts w:ascii="Arial" w:eastAsia="Times New Roman" w:hAnsi="Arial" w:cs="Arial"/>
          <w:color w:val="2D2D2D"/>
          <w:spacing w:val="2"/>
          <w:sz w:val="21"/>
          <w:szCs w:val="21"/>
          <w:lang w:eastAsia="ru-RU"/>
        </w:rPr>
        <w:t> и настоящим Федеральным законом. *23.1)</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66"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Пункт утратил силу с 1 января 2005 года - </w:t>
      </w:r>
      <w:hyperlink r:id="rId267" w:history="1">
        <w:r w:rsidRPr="00F849CF">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Пункт утратил силу с 1 января 2005 года - </w:t>
      </w:r>
      <w:hyperlink r:id="rId268" w:history="1">
        <w:r w:rsidRPr="00F849CF">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6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w:t>
      </w:r>
      <w:r w:rsidRPr="00F849CF">
        <w:rPr>
          <w:rFonts w:ascii="Arial" w:eastAsia="Times New Roman" w:hAnsi="Arial" w:cs="Arial"/>
          <w:color w:val="2D2D2D"/>
          <w:spacing w:val="2"/>
          <w:sz w:val="21"/>
          <w:szCs w:val="21"/>
          <w:lang w:eastAsia="ru-RU"/>
        </w:rPr>
        <w:lastRenderedPageBreak/>
        <w:t>окружающую среду не взимается.</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1"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proofErr w:type="gramStart"/>
      <w:r w:rsidRPr="00F849CF">
        <w:rPr>
          <w:rFonts w:ascii="Arial" w:eastAsia="Times New Roman" w:hAnsi="Arial" w:cs="Arial"/>
          <w:color w:val="2D2D2D"/>
          <w:spacing w:val="2"/>
          <w:sz w:val="21"/>
          <w:szCs w:val="21"/>
          <w:lang w:eastAsia="ru-RU"/>
        </w:rPr>
        <w:t>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 *23.7)</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2"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4"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10. </w:t>
      </w:r>
      <w:proofErr w:type="gramStart"/>
      <w:r w:rsidRPr="00F849CF">
        <w:rPr>
          <w:rFonts w:ascii="Arial" w:eastAsia="Times New Roman" w:hAnsi="Arial" w:cs="Arial"/>
          <w:color w:val="2D2D2D"/>
          <w:spacing w:val="2"/>
          <w:sz w:val="21"/>
          <w:szCs w:val="21"/>
          <w:lang w:eastAsia="ru-RU"/>
        </w:rP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5"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76" w:history="1">
        <w:r w:rsidRPr="00F849CF">
          <w:rPr>
            <w:rFonts w:ascii="Arial" w:eastAsia="Times New Roman" w:hAnsi="Arial" w:cs="Arial"/>
            <w:color w:val="00466E"/>
            <w:spacing w:val="2"/>
            <w:sz w:val="21"/>
            <w:szCs w:val="21"/>
            <w:u w:val="single"/>
            <w:lang w:eastAsia="ru-RU"/>
          </w:rPr>
          <w:t>Комментарий к статье 23</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 Экономическое стимулирование деятельности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1. Экономическое стимулирование деятельности в области обращения с отходами осуществляется посредством:</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30 июня 2009 года </w:t>
      </w:r>
      <w:hyperlink r:id="rId277" w:history="1">
        <w:r w:rsidRPr="00F849CF">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F849CF">
        <w:rPr>
          <w:rFonts w:ascii="Arial" w:eastAsia="Times New Roman" w:hAnsi="Arial" w:cs="Arial"/>
          <w:color w:val="2D2D2D"/>
          <w:spacing w:val="2"/>
          <w:sz w:val="21"/>
          <w:szCs w:val="21"/>
          <w:lang w:eastAsia="ru-RU"/>
        </w:rPr>
        <w:t>; в редакции, введенной в действие с 1 января 2016 года </w:t>
      </w:r>
      <w:hyperlink r:id="rId27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применения ускоренной амортизации основных производственных фондов, связанных с осуществлением деятельности в области обращения с отходами.</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При производстве упаковки, готовых товаров (продукции), после утраты потребительских </w:t>
      </w:r>
      <w:proofErr w:type="gramStart"/>
      <w:r w:rsidRPr="00F849CF">
        <w:rPr>
          <w:rFonts w:ascii="Arial" w:eastAsia="Times New Roman" w:hAnsi="Arial" w:cs="Arial"/>
          <w:color w:val="2D2D2D"/>
          <w:spacing w:val="2"/>
          <w:sz w:val="21"/>
          <w:szCs w:val="21"/>
          <w:lang w:eastAsia="ru-RU"/>
        </w:rPr>
        <w:t>свойств</w:t>
      </w:r>
      <w:proofErr w:type="gramEnd"/>
      <w:r w:rsidRPr="00F849CF">
        <w:rPr>
          <w:rFonts w:ascii="Arial" w:eastAsia="Times New Roman" w:hAnsi="Arial" w:cs="Arial"/>
          <w:color w:val="2D2D2D"/>
          <w:spacing w:val="2"/>
          <w:sz w:val="21"/>
          <w:szCs w:val="21"/>
          <w:lang w:eastAsia="ru-RU"/>
        </w:rPr>
        <w:t xml:space="preserve"> которыми образуются отходы, которые представлены </w:t>
      </w:r>
      <w:proofErr w:type="spellStart"/>
      <w:r w:rsidRPr="00F849CF">
        <w:rPr>
          <w:rFonts w:ascii="Arial" w:eastAsia="Times New Roman" w:hAnsi="Arial" w:cs="Arial"/>
          <w:color w:val="2D2D2D"/>
          <w:spacing w:val="2"/>
          <w:sz w:val="21"/>
          <w:szCs w:val="21"/>
          <w:lang w:eastAsia="ru-RU"/>
        </w:rPr>
        <w:t>биоразлагаемыми</w:t>
      </w:r>
      <w:proofErr w:type="spellEnd"/>
      <w:r w:rsidRPr="00F849CF">
        <w:rPr>
          <w:rFonts w:ascii="Arial" w:eastAsia="Times New Roman" w:hAnsi="Arial" w:cs="Arial"/>
          <w:color w:val="2D2D2D"/>
          <w:spacing w:val="2"/>
          <w:sz w:val="21"/>
          <w:szCs w:val="21"/>
          <w:lang w:eastAsia="ru-RU"/>
        </w:rPr>
        <w:t xml:space="preserve">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предоставление налоговых льгот в порядке, установленном законодательством Российской Федерации о налогах и сборах;</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24_5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27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80" w:history="1">
        <w:r w:rsidRPr="00F849CF">
          <w:rPr>
            <w:rFonts w:ascii="Arial" w:eastAsia="Times New Roman" w:hAnsi="Arial" w:cs="Arial"/>
            <w:color w:val="00466E"/>
            <w:spacing w:val="2"/>
            <w:sz w:val="21"/>
            <w:szCs w:val="21"/>
            <w:u w:val="single"/>
            <w:lang w:eastAsia="ru-RU"/>
          </w:rPr>
          <w:t>Комментарий к статье 24</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24_1. Утилизационный сбор</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 xml:space="preserve">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w:t>
      </w:r>
      <w:r w:rsidRPr="00F849CF">
        <w:rPr>
          <w:rFonts w:ascii="Arial" w:eastAsia="Times New Roman" w:hAnsi="Arial" w:cs="Arial"/>
          <w:color w:val="2D2D2D"/>
          <w:spacing w:val="2"/>
          <w:sz w:val="21"/>
          <w:szCs w:val="21"/>
          <w:lang w:eastAsia="ru-RU"/>
        </w:rPr>
        <w:lastRenderedPageBreak/>
        <w:t>защиты здоровья человека и окружающей среды от вредного</w:t>
      </w:r>
      <w:proofErr w:type="gramEnd"/>
      <w:r w:rsidRPr="00F849CF">
        <w:rPr>
          <w:rFonts w:ascii="Arial" w:eastAsia="Times New Roman" w:hAnsi="Arial" w:cs="Arial"/>
          <w:color w:val="2D2D2D"/>
          <w:spacing w:val="2"/>
          <w:sz w:val="21"/>
          <w:szCs w:val="21"/>
          <w:lang w:eastAsia="ru-RU"/>
        </w:rPr>
        <w:t xml:space="preserve"> воздействия эксплуатации транспортных средств, с учетом их технических характеристик и износа.</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281"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 *24_1.2)</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82"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Плательщиками утилизационного сбора для целей настоящей статьи признаются лица, которые: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осуществляют ввоз транспортных сре</w:t>
      </w:r>
      <w:proofErr w:type="gramStart"/>
      <w:r w:rsidRPr="00F849CF">
        <w:rPr>
          <w:rFonts w:ascii="Arial" w:eastAsia="Times New Roman" w:hAnsi="Arial" w:cs="Arial"/>
          <w:color w:val="2D2D2D"/>
          <w:spacing w:val="2"/>
          <w:sz w:val="21"/>
          <w:szCs w:val="21"/>
          <w:lang w:eastAsia="ru-RU"/>
        </w:rPr>
        <w:t>дств в Р</w:t>
      </w:r>
      <w:proofErr w:type="gramEnd"/>
      <w:r w:rsidRPr="00F849CF">
        <w:rPr>
          <w:rFonts w:ascii="Arial" w:eastAsia="Times New Roman" w:hAnsi="Arial" w:cs="Arial"/>
          <w:color w:val="2D2D2D"/>
          <w:spacing w:val="2"/>
          <w:sz w:val="21"/>
          <w:szCs w:val="21"/>
          <w:lang w:eastAsia="ru-RU"/>
        </w:rPr>
        <w:t>оссийскую Федерацию;</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83"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осуществляют производство, изготовление транспортных средств на территории Российской Федерации; *</w:t>
      </w:r>
      <w:proofErr w:type="gramStart"/>
      <w:r w:rsidRPr="00F849CF">
        <w:rPr>
          <w:rFonts w:ascii="Arial" w:eastAsia="Times New Roman" w:hAnsi="Arial" w:cs="Arial"/>
          <w:color w:val="2D2D2D"/>
          <w:spacing w:val="2"/>
          <w:sz w:val="21"/>
          <w:szCs w:val="21"/>
          <w:lang w:eastAsia="ru-RU"/>
        </w:rPr>
        <w:t>24_1.3.3)</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84"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w:t>
      </w:r>
      <w:proofErr w:type="gramEnd"/>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1 января 2016 года </w:t>
      </w:r>
      <w:hyperlink r:id="rId285"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w:t>
      </w:r>
      <w:proofErr w:type="gramStart"/>
      <w:r w:rsidRPr="00F849CF">
        <w:rPr>
          <w:rFonts w:ascii="Arial" w:eastAsia="Times New Roman" w:hAnsi="Arial" w:cs="Arial"/>
          <w:color w:val="2D2D2D"/>
          <w:spacing w:val="2"/>
          <w:sz w:val="21"/>
          <w:szCs w:val="21"/>
          <w:lang w:eastAsia="ru-RU"/>
        </w:rPr>
        <w:t>контроля за</w:t>
      </w:r>
      <w:proofErr w:type="gramEnd"/>
      <w:r w:rsidRPr="00F849CF">
        <w:rPr>
          <w:rFonts w:ascii="Arial" w:eastAsia="Times New Roman" w:hAnsi="Arial" w:cs="Arial"/>
          <w:color w:val="2D2D2D"/>
          <w:spacing w:val="2"/>
          <w:sz w:val="21"/>
          <w:szCs w:val="21"/>
          <w:lang w:eastAsia="ru-RU"/>
        </w:rPr>
        <w:t xml:space="preserve">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w:t>
      </w:r>
      <w:proofErr w:type="gramStart"/>
      <w:r w:rsidRPr="00F849CF">
        <w:rPr>
          <w:rFonts w:ascii="Arial" w:eastAsia="Times New Roman" w:hAnsi="Arial" w:cs="Arial"/>
          <w:color w:val="2D2D2D"/>
          <w:spacing w:val="2"/>
          <w:sz w:val="21"/>
          <w:szCs w:val="21"/>
          <w:lang w:eastAsia="ru-RU"/>
        </w:rPr>
        <w:t>Взимание утилизационного сбора осуществляется уполномоченными Правительством Российской Федерации федеральными органами исполнительной власти. *24_1.4)</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286"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6. Утилизационный сбор не уплачивается в отношении транспортных средств: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(Абзац в редакции, введенной в действие с 1 января 2016 года </w:t>
      </w:r>
      <w:hyperlink r:id="rId287"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roofErr w:type="gramEnd"/>
      <w:r w:rsidRPr="00F849CF">
        <w:rPr>
          <w:rFonts w:ascii="Arial" w:eastAsia="Times New Roman" w:hAnsi="Arial" w:cs="Arial"/>
          <w:color w:val="2D2D2D"/>
          <w:spacing w:val="2"/>
          <w:sz w:val="21"/>
          <w:szCs w:val="21"/>
          <w:lang w:eastAsia="ru-RU"/>
        </w:rPr>
        <w:t> *</w:t>
      </w:r>
      <w:proofErr w:type="gramStart"/>
      <w:r w:rsidRPr="00F849CF">
        <w:rPr>
          <w:rFonts w:ascii="Arial" w:eastAsia="Times New Roman" w:hAnsi="Arial" w:cs="Arial"/>
          <w:color w:val="2D2D2D"/>
          <w:spacing w:val="2"/>
          <w:sz w:val="21"/>
          <w:szCs w:val="21"/>
          <w:lang w:eastAsia="ru-RU"/>
        </w:rPr>
        <w:t>24_1.6.2)</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с года </w:t>
      </w:r>
      <w:proofErr w:type="gramStart"/>
      <w:r w:rsidRPr="00F849CF">
        <w:rPr>
          <w:rFonts w:ascii="Arial" w:eastAsia="Times New Roman" w:hAnsi="Arial" w:cs="Arial"/>
          <w:color w:val="2D2D2D"/>
          <w:spacing w:val="2"/>
          <w:sz w:val="21"/>
          <w:szCs w:val="21"/>
          <w:lang w:eastAsia="ru-RU"/>
        </w:rPr>
        <w:t>выпуска</w:t>
      </w:r>
      <w:proofErr w:type="gramEnd"/>
      <w:r w:rsidRPr="00F849CF">
        <w:rPr>
          <w:rFonts w:ascii="Arial" w:eastAsia="Times New Roman" w:hAnsi="Arial" w:cs="Arial"/>
          <w:color w:val="2D2D2D"/>
          <w:spacing w:val="2"/>
          <w:sz w:val="21"/>
          <w:szCs w:val="21"/>
          <w:lang w:eastAsia="ru-RU"/>
        </w:rP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w:t>
      </w:r>
      <w:hyperlink r:id="rId288" w:history="1">
        <w:r w:rsidRPr="00F849CF">
          <w:rPr>
            <w:rFonts w:ascii="Arial" w:eastAsia="Times New Roman" w:hAnsi="Arial" w:cs="Arial"/>
            <w:color w:val="00466E"/>
            <w:spacing w:val="2"/>
            <w:sz w:val="21"/>
            <w:szCs w:val="21"/>
            <w:u w:val="single"/>
            <w:lang w:eastAsia="ru-RU"/>
          </w:rPr>
          <w:t>24_1.6.4</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89"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7. Паспорта транспортных средств (паспорта шасси транспортных средств), паспорта самоходных машин и других видов техники </w:t>
      </w:r>
      <w:proofErr w:type="gramStart"/>
      <w:r w:rsidRPr="00F849CF">
        <w:rPr>
          <w:rFonts w:ascii="Arial" w:eastAsia="Times New Roman" w:hAnsi="Arial" w:cs="Arial"/>
          <w:color w:val="2D2D2D"/>
          <w:spacing w:val="2"/>
          <w:sz w:val="21"/>
          <w:szCs w:val="21"/>
          <w:lang w:eastAsia="ru-RU"/>
        </w:rPr>
        <w:t>оформляются и выдаются</w:t>
      </w:r>
      <w:proofErr w:type="gramEnd"/>
      <w:r w:rsidRPr="00F849CF">
        <w:rPr>
          <w:rFonts w:ascii="Arial" w:eastAsia="Times New Roman" w:hAnsi="Arial" w:cs="Arial"/>
          <w:color w:val="2D2D2D"/>
          <w:spacing w:val="2"/>
          <w:sz w:val="21"/>
          <w:szCs w:val="21"/>
          <w:lang w:eastAsia="ru-RU"/>
        </w:rPr>
        <w:t xml:space="preserve"> в соответствии с правом Евразийского экономического союза. *24_1.7)</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90"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8. </w:t>
      </w:r>
      <w:proofErr w:type="gramStart"/>
      <w:r w:rsidRPr="00F849CF">
        <w:rPr>
          <w:rFonts w:ascii="Arial" w:eastAsia="Times New Roman" w:hAnsi="Arial" w:cs="Arial"/>
          <w:color w:val="2D2D2D"/>
          <w:spacing w:val="2"/>
          <w:sz w:val="21"/>
          <w:szCs w:val="21"/>
          <w:lang w:eastAsia="ru-RU"/>
        </w:rPr>
        <w:t>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rsidRPr="00F849CF">
        <w:rPr>
          <w:rFonts w:ascii="Arial" w:eastAsia="Times New Roman" w:hAnsi="Arial" w:cs="Arial"/>
          <w:color w:val="2D2D2D"/>
          <w:spacing w:val="2"/>
          <w:sz w:val="21"/>
          <w:szCs w:val="21"/>
          <w:lang w:eastAsia="ru-RU"/>
        </w:rPr>
        <w:t xml:space="preserve"> мощностей и инфраструктуры, которые необходимы для осуществления такой деятельности. *24_1.8)</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91"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9. </w:t>
      </w:r>
      <w:proofErr w:type="gramStart"/>
      <w:r w:rsidRPr="00F849CF">
        <w:rPr>
          <w:rFonts w:ascii="Arial" w:eastAsia="Times New Roman" w:hAnsi="Arial" w:cs="Arial"/>
          <w:color w:val="2D2D2D"/>
          <w:spacing w:val="2"/>
          <w:sz w:val="21"/>
          <w:szCs w:val="21"/>
          <w:lang w:eastAsia="ru-RU"/>
        </w:rPr>
        <w:t>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lastRenderedPageBreak/>
        <w:t>(Пункт в редакции, введенной в действие с 1 января 2016 года </w:t>
      </w:r>
      <w:hyperlink r:id="rId292" w:history="1">
        <w:r w:rsidRPr="00F849CF">
          <w:rPr>
            <w:rFonts w:ascii="Arial" w:eastAsia="Times New Roman" w:hAnsi="Arial" w:cs="Arial"/>
            <w:color w:val="00466E"/>
            <w:spacing w:val="2"/>
            <w:sz w:val="21"/>
            <w:szCs w:val="21"/>
            <w:u w:val="single"/>
            <w:lang w:eastAsia="ru-RU"/>
          </w:rPr>
          <w:t>Федеральным законом от 29 декабря 2015 года N 392-ФЗ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(Статья дополнительно включена с 1 сентября 2012 года </w:t>
      </w:r>
      <w:hyperlink r:id="rId293" w:history="1">
        <w:r w:rsidRPr="00F849CF">
          <w:rPr>
            <w:rFonts w:ascii="Arial" w:eastAsia="Times New Roman" w:hAnsi="Arial" w:cs="Arial"/>
            <w:color w:val="00466E"/>
            <w:spacing w:val="2"/>
            <w:sz w:val="21"/>
            <w:szCs w:val="21"/>
            <w:u w:val="single"/>
            <w:lang w:eastAsia="ru-RU"/>
          </w:rPr>
          <w:t>Федеральным законом от 28 июля 2012 года N 128-ФЗ</w:t>
        </w:r>
      </w:hyperlink>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в редакции, введенной в действие с 1 января 2014 года </w:t>
      </w:r>
      <w:hyperlink r:id="rId294" w:history="1">
        <w:r w:rsidRPr="00F849CF">
          <w:rPr>
            <w:rFonts w:ascii="Arial" w:eastAsia="Times New Roman" w:hAnsi="Arial" w:cs="Arial"/>
            <w:color w:val="00466E"/>
            <w:spacing w:val="2"/>
            <w:sz w:val="21"/>
            <w:szCs w:val="21"/>
            <w:u w:val="single"/>
            <w:lang w:eastAsia="ru-RU"/>
          </w:rPr>
          <w:t>Федеральным законом от 21 октября 2013 года N 278-ФЗ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295" w:history="1">
        <w:r w:rsidRPr="00F849CF">
          <w:rPr>
            <w:rFonts w:ascii="Arial" w:eastAsia="Times New Roman" w:hAnsi="Arial" w:cs="Arial"/>
            <w:color w:val="00466E"/>
            <w:spacing w:val="2"/>
            <w:sz w:val="21"/>
            <w:szCs w:val="21"/>
            <w:u w:val="single"/>
            <w:lang w:eastAsia="ru-RU"/>
          </w:rPr>
          <w:t>Комментарий к статье 24_1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24_2. Регулирование в области обращения с отходами от использования товаров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Правительством Российской Федерации. *</w:t>
      </w:r>
      <w:hyperlink r:id="rId296" w:history="1">
        <w:r w:rsidRPr="00F849CF">
          <w:rPr>
            <w:rFonts w:ascii="Arial" w:eastAsia="Times New Roman" w:hAnsi="Arial" w:cs="Arial"/>
            <w:color w:val="00466E"/>
            <w:spacing w:val="2"/>
            <w:sz w:val="21"/>
            <w:szCs w:val="21"/>
            <w:u w:val="single"/>
            <w:lang w:eastAsia="ru-RU"/>
          </w:rPr>
          <w:t>24_2.1</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t>
      </w:r>
      <w:hyperlink r:id="rId297" w:history="1">
        <w:r w:rsidRPr="00F849CF">
          <w:rPr>
            <w:rFonts w:ascii="Arial" w:eastAsia="Times New Roman" w:hAnsi="Arial" w:cs="Arial"/>
            <w:color w:val="00466E"/>
            <w:spacing w:val="2"/>
            <w:sz w:val="21"/>
            <w:szCs w:val="21"/>
            <w:u w:val="single"/>
            <w:lang w:eastAsia="ru-RU"/>
          </w:rPr>
          <w:t>24_2.2</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Производители, импортеры товаров обеспечивают утилизацию отходов от использования этих товаров самостоятельно.</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298"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w:t>
      </w:r>
      <w:proofErr w:type="gramEnd"/>
      <w:r w:rsidRPr="00F849CF">
        <w:rPr>
          <w:rFonts w:ascii="Arial" w:eastAsia="Times New Roman" w:hAnsi="Arial" w:cs="Arial"/>
          <w:color w:val="2D2D2D"/>
          <w:spacing w:val="2"/>
          <w:sz w:val="21"/>
          <w:szCs w:val="21"/>
          <w:lang w:eastAsia="ru-RU"/>
        </w:rPr>
        <w:t xml:space="preserve"> Самостоятельное обеспечение выполнения нормативов утилизации может осуществляться путем создания ассоциации (союза) производителей, импортеров товаров (далее - ассоциация).</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299"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4_1.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в соответствии с перечнем, предусмотренным пунктом 2 настоящей статьи, при условии аналогичного назначения таких товаров и (или) аналогичного способа обработки отходов от их использования.</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300" w:history="1">
        <w:r w:rsidRPr="00F849CF">
          <w:rPr>
            <w:rFonts w:ascii="Arial" w:eastAsia="Times New Roman" w:hAnsi="Arial" w:cs="Arial"/>
            <w:color w:val="00466E"/>
            <w:spacing w:val="2"/>
            <w:sz w:val="21"/>
            <w:szCs w:val="21"/>
            <w:u w:val="single"/>
            <w:lang w:eastAsia="ru-RU"/>
          </w:rPr>
          <w:t xml:space="preserve">Федеральным законом от 29 декабря </w:t>
        </w:r>
        <w:r w:rsidRPr="00F849CF">
          <w:rPr>
            <w:rFonts w:ascii="Arial" w:eastAsia="Times New Roman" w:hAnsi="Arial" w:cs="Arial"/>
            <w:color w:val="00466E"/>
            <w:spacing w:val="2"/>
            <w:sz w:val="21"/>
            <w:szCs w:val="21"/>
            <w:u w:val="single"/>
            <w:lang w:eastAsia="ru-RU"/>
          </w:rPr>
          <w:lastRenderedPageBreak/>
          <w:t>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Производитель, импортер товаров при вступлении в ассоциацию имеет право на основании соответствующего договора поручить ассоциации обеспечивать выполнение нормативов утилизации путем заключения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договора, а также представлять от своего имени отчетность о выполнении нормативов</w:t>
      </w:r>
      <w:proofErr w:type="gramEnd"/>
      <w:r w:rsidRPr="00F849CF">
        <w:rPr>
          <w:rFonts w:ascii="Arial" w:eastAsia="Times New Roman" w:hAnsi="Arial" w:cs="Arial"/>
          <w:color w:val="2D2D2D"/>
          <w:spacing w:val="2"/>
          <w:sz w:val="21"/>
          <w:szCs w:val="21"/>
          <w:lang w:eastAsia="ru-RU"/>
        </w:rPr>
        <w:t xml:space="preserve"> утилизации.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01"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02"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24_5 настоящего Федерального закона.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9. Обязанность производителя, импортера товаров по их утилизации считается исполненной:</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 дня представления отчетности о выполнении нормативов утилизации;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 дня уплаты экологического сбора.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14. В случае</w:t>
      </w:r>
      <w:proofErr w:type="gramStart"/>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статьей 24_5 настоящего Федерального закона.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16. </w:t>
      </w:r>
      <w:proofErr w:type="gramStart"/>
      <w:r w:rsidRPr="00F849CF">
        <w:rPr>
          <w:rFonts w:ascii="Arial" w:eastAsia="Times New Roman" w:hAnsi="Arial" w:cs="Arial"/>
          <w:color w:val="2D2D2D"/>
          <w:spacing w:val="2"/>
          <w:sz w:val="21"/>
          <w:szCs w:val="21"/>
          <w:lang w:eastAsia="ru-RU"/>
        </w:rPr>
        <w:t>Порядок, формы и сроки представления производителями, импортерами товаров, подлежащих утилизации, отчетности о выполнении нормативов утилизации, порядок 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пунктом 2 настоящей статьи, устанавливаются Правительством Российской Федерации. *24_2.16)</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19. Уполномоченный федеральный орган исполнительной власти в области таможенного дела направляет </w:t>
      </w:r>
      <w:proofErr w:type="gramStart"/>
      <w:r w:rsidRPr="00F849CF">
        <w:rPr>
          <w:rFonts w:ascii="Arial" w:eastAsia="Times New Roman" w:hAnsi="Arial" w:cs="Arial"/>
          <w:color w:val="2D2D2D"/>
          <w:spacing w:val="2"/>
          <w:sz w:val="21"/>
          <w:szCs w:val="21"/>
          <w:lang w:eastAsia="ru-RU"/>
        </w:rPr>
        <w:t>в</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уполномоченный</w:t>
      </w:r>
      <w:proofErr w:type="gramEnd"/>
      <w:r w:rsidRPr="00F849CF">
        <w:rPr>
          <w:rFonts w:ascii="Arial" w:eastAsia="Times New Roman" w:hAnsi="Arial" w:cs="Arial"/>
          <w:color w:val="2D2D2D"/>
          <w:spacing w:val="2"/>
          <w:sz w:val="21"/>
          <w:szCs w:val="21"/>
          <w:lang w:eastAsia="ru-RU"/>
        </w:rPr>
        <w:t xml:space="preserve"> Правительством Российской Федерации федеральный орган исполнительной власти: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информацию о товарах, которые ввозятся из государств, не являющихся членами Евразийского экономического союза, и включены в перечень, предусмотренный пунктом 2 настоящей статьи;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 xml:space="preserve">информацию о товарах, ввозимых в Российскую Федерацию с территорий государств - </w:t>
      </w:r>
      <w:r w:rsidRPr="00F849CF">
        <w:rPr>
          <w:rFonts w:ascii="Arial" w:eastAsia="Times New Roman" w:hAnsi="Arial" w:cs="Arial"/>
          <w:color w:val="2D2D2D"/>
          <w:spacing w:val="2"/>
          <w:sz w:val="21"/>
          <w:szCs w:val="21"/>
          <w:lang w:eastAsia="ru-RU"/>
        </w:rPr>
        <w:lastRenderedPageBreak/>
        <w:t>членов Евразийского экономического союза и включенных в перечень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 </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r w:rsidRPr="00F849CF">
        <w:rPr>
          <w:rFonts w:ascii="Arial" w:eastAsia="Times New Roman" w:hAnsi="Arial" w:cs="Arial"/>
          <w:color w:val="2D2D2D"/>
          <w:spacing w:val="2"/>
          <w:sz w:val="21"/>
          <w:szCs w:val="21"/>
          <w:lang w:eastAsia="ru-RU"/>
        </w:rPr>
        <w:br/>
        <w:t>(Статья дополнительно включена с 1 января 2015 года </w:t>
      </w:r>
      <w:hyperlink r:id="rId30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04" w:history="1">
        <w:r w:rsidRPr="00F849CF">
          <w:rPr>
            <w:rFonts w:ascii="Arial" w:eastAsia="Times New Roman" w:hAnsi="Arial" w:cs="Arial"/>
            <w:color w:val="00466E"/>
            <w:spacing w:val="2"/>
            <w:sz w:val="21"/>
            <w:szCs w:val="21"/>
            <w:u w:val="single"/>
            <w:lang w:eastAsia="ru-RU"/>
          </w:rPr>
          <w:t>Комментарий к статье 24_2</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24_3. Единая государственная информационная система учета отходов от использования товаров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05"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сбора, хранения, обработки и анализа информации;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доступа к информации, содержащейся в системе, предоставления такой информации в электронной форме;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взаимодействия с иными информационными системами посредством использования единых форматов данных;</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осуществления контроля достоверности, полноты и своевременности размещения информации в системе;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взаимодействия оператора системы, поставщиков и пользователей информации;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информационного взаимодействия с Государственной информационной системой о </w:t>
      </w:r>
      <w:r w:rsidRPr="00F849CF">
        <w:rPr>
          <w:rFonts w:ascii="Arial" w:eastAsia="Times New Roman" w:hAnsi="Arial" w:cs="Arial"/>
          <w:color w:val="2D2D2D"/>
          <w:spacing w:val="2"/>
          <w:sz w:val="21"/>
          <w:szCs w:val="21"/>
          <w:lang w:eastAsia="ru-RU"/>
        </w:rPr>
        <w:lastRenderedPageBreak/>
        <w:t>государственных и муниципальных платежах;</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модернизации системы.</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Порядок создания, эксплуатации и модернизации системы устанавливается Правительством Российской Федерации. *24_3.3)</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функциональные требования к системе;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формы и форматы электронных документов, размещаемых в системе, а также состав информации, размещаемой в системе в соответствии с такими формами;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порядок хранения, обработки и предоставления информации, содержащейся в системе;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порядок ведения соответствующих реестров в системе;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w:t>
      </w:r>
      <w:r w:rsidRPr="00F849CF">
        <w:rPr>
          <w:rFonts w:ascii="Arial" w:eastAsia="Times New Roman" w:hAnsi="Arial" w:cs="Arial"/>
          <w:color w:val="2D2D2D"/>
          <w:spacing w:val="2"/>
          <w:sz w:val="21"/>
          <w:szCs w:val="21"/>
          <w:lang w:eastAsia="ru-RU"/>
        </w:rPr>
        <w:lastRenderedPageBreak/>
        <w:t>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адрес официального сайта системы в информационно-телекоммуникационной сети "Интернет".</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6. </w:t>
      </w:r>
      <w:proofErr w:type="gramStart"/>
      <w:r w:rsidRPr="00F849CF">
        <w:rPr>
          <w:rFonts w:ascii="Arial" w:eastAsia="Times New Roman" w:hAnsi="Arial" w:cs="Arial"/>
          <w:color w:val="2D2D2D"/>
          <w:spacing w:val="2"/>
          <w:sz w:val="21"/>
          <w:szCs w:val="21"/>
          <w:lang w:eastAsia="ru-RU"/>
        </w:rP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w:t>
      </w:r>
      <w:proofErr w:type="gramEnd"/>
      <w:r w:rsidRPr="00F849CF">
        <w:rPr>
          <w:rFonts w:ascii="Arial" w:eastAsia="Times New Roman" w:hAnsi="Arial" w:cs="Arial"/>
          <w:color w:val="2D2D2D"/>
          <w:spacing w:val="2"/>
          <w:sz w:val="21"/>
          <w:szCs w:val="21"/>
          <w:lang w:eastAsia="ru-RU"/>
        </w:rPr>
        <w:t xml:space="preserve"> деятельность в сфере обращения с отходами от использования товаров.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06"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w:t>
      </w:r>
      <w:proofErr w:type="gramStart"/>
      <w:r w:rsidRPr="00F849CF">
        <w:rPr>
          <w:rFonts w:ascii="Arial" w:eastAsia="Times New Roman" w:hAnsi="Arial" w:cs="Arial"/>
          <w:color w:val="2D2D2D"/>
          <w:spacing w:val="2"/>
          <w:sz w:val="21"/>
          <w:szCs w:val="21"/>
          <w:lang w:eastAsia="ru-RU"/>
        </w:rPr>
        <w:t>и</w:t>
      </w:r>
      <w:proofErr w:type="gramEnd"/>
      <w:r w:rsidRPr="00F849CF">
        <w:rPr>
          <w:rFonts w:ascii="Arial" w:eastAsia="Times New Roman" w:hAnsi="Arial" w:cs="Arial"/>
          <w:color w:val="2D2D2D"/>
          <w:spacing w:val="2"/>
          <w:sz w:val="21"/>
          <w:szCs w:val="21"/>
          <w:lang w:eastAsia="ru-RU"/>
        </w:rPr>
        <w:t xml:space="preserve"> об иной охраняемой законом тайне. *24_3.9)</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10. </w:t>
      </w:r>
      <w:proofErr w:type="gramStart"/>
      <w:r w:rsidRPr="00F849CF">
        <w:rPr>
          <w:rFonts w:ascii="Arial" w:eastAsia="Times New Roman" w:hAnsi="Arial" w:cs="Arial"/>
          <w:color w:val="2D2D2D"/>
          <w:spacing w:val="2"/>
          <w:sz w:val="21"/>
          <w:szCs w:val="21"/>
          <w:lang w:eastAsia="ru-RU"/>
        </w:rPr>
        <w:t>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*24_3.10)</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07"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13. </w:t>
      </w:r>
      <w:proofErr w:type="gramStart"/>
      <w:r w:rsidRPr="00F849CF">
        <w:rPr>
          <w:rFonts w:ascii="Arial" w:eastAsia="Times New Roman" w:hAnsi="Arial" w:cs="Arial"/>
          <w:color w:val="2D2D2D"/>
          <w:spacing w:val="2"/>
          <w:sz w:val="21"/>
          <w:szCs w:val="21"/>
          <w:lang w:eastAsia="ru-RU"/>
        </w:rPr>
        <w:t>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готовых товаров, в том числе упаковки таких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w:t>
      </w:r>
      <w:proofErr w:type="gramEnd"/>
      <w:r w:rsidRPr="00F849CF">
        <w:rPr>
          <w:rFonts w:ascii="Arial" w:eastAsia="Times New Roman" w:hAnsi="Arial" w:cs="Arial"/>
          <w:color w:val="2D2D2D"/>
          <w:spacing w:val="2"/>
          <w:sz w:val="21"/>
          <w:szCs w:val="21"/>
          <w:lang w:eastAsia="ru-RU"/>
        </w:rPr>
        <w:t xml:space="preserve"> исчислением и уплатой экологического сбора.</w:t>
      </w:r>
      <w:r w:rsidRPr="00F849CF">
        <w:rPr>
          <w:rFonts w:ascii="Arial" w:eastAsia="Times New Roman" w:hAnsi="Arial" w:cs="Arial"/>
          <w:color w:val="2D2D2D"/>
          <w:spacing w:val="2"/>
          <w:sz w:val="21"/>
          <w:szCs w:val="21"/>
          <w:lang w:eastAsia="ru-RU"/>
        </w:rPr>
        <w:br/>
        <w:t>(Пункт дополнительно включен с 1 января 2016 года </w:t>
      </w:r>
      <w:hyperlink r:id="rId308"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t>(Статья дополнительно включена с 1 января 2015 года </w:t>
      </w:r>
      <w:hyperlink r:id="rId309"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10" w:history="1">
        <w:r w:rsidRPr="00F849CF">
          <w:rPr>
            <w:rFonts w:ascii="Arial" w:eastAsia="Times New Roman" w:hAnsi="Arial" w:cs="Arial"/>
            <w:color w:val="00466E"/>
            <w:spacing w:val="2"/>
            <w:sz w:val="21"/>
            <w:szCs w:val="21"/>
            <w:u w:val="single"/>
            <w:lang w:eastAsia="ru-RU"/>
          </w:rPr>
          <w:t>Комментарий к статье 24_3</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24_4. Предоставление информации для включения в единую государственную информационную систему учета отходов от использования товаров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 *24_4.1)</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11"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w:t>
      </w:r>
      <w:proofErr w:type="gramStart"/>
      <w:r w:rsidRPr="00F849CF">
        <w:rPr>
          <w:rFonts w:ascii="Arial" w:eastAsia="Times New Roman" w:hAnsi="Arial" w:cs="Arial"/>
          <w:color w:val="2D2D2D"/>
          <w:spacing w:val="2"/>
          <w:sz w:val="21"/>
          <w:szCs w:val="21"/>
          <w:lang w:eastAsia="ru-RU"/>
        </w:rPr>
        <w:t>создается и направляется</w:t>
      </w:r>
      <w:proofErr w:type="gramEnd"/>
      <w:r w:rsidRPr="00F849CF">
        <w:rPr>
          <w:rFonts w:ascii="Arial" w:eastAsia="Times New Roman" w:hAnsi="Arial" w:cs="Arial"/>
          <w:color w:val="2D2D2D"/>
          <w:spacing w:val="2"/>
          <w:sz w:val="21"/>
          <w:szCs w:val="21"/>
          <w:lang w:eastAsia="ru-RU"/>
        </w:rPr>
        <w:t xml:space="preserve"> в уполномоченный орган с использованием программных средств системы.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 xml:space="preserve">В случае отсутствия у поставщика </w:t>
      </w:r>
      <w:proofErr w:type="gramStart"/>
      <w:r w:rsidRPr="00F849CF">
        <w:rPr>
          <w:rFonts w:ascii="Arial" w:eastAsia="Times New Roman" w:hAnsi="Arial" w:cs="Arial"/>
          <w:color w:val="2D2D2D"/>
          <w:spacing w:val="2"/>
          <w:sz w:val="21"/>
          <w:szCs w:val="21"/>
          <w:lang w:eastAsia="ru-RU"/>
        </w:rPr>
        <w:t>информации технической возможности использования программных средств системы</w:t>
      </w:r>
      <w:proofErr w:type="gramEnd"/>
      <w:r w:rsidRPr="00F849CF">
        <w:rPr>
          <w:rFonts w:ascii="Arial" w:eastAsia="Times New Roman" w:hAnsi="Arial" w:cs="Arial"/>
          <w:color w:val="2D2D2D"/>
          <w:spacing w:val="2"/>
          <w:sz w:val="21"/>
          <w:szCs w:val="21"/>
          <w:lang w:eastAsia="ru-RU"/>
        </w:rPr>
        <w:t xml:space="preserve">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12" w:history="1">
        <w:r w:rsidRPr="00F849CF">
          <w:rPr>
            <w:rFonts w:ascii="Arial" w:eastAsia="Times New Roman" w:hAnsi="Arial" w:cs="Arial"/>
            <w:color w:val="00466E"/>
            <w:spacing w:val="2"/>
            <w:sz w:val="21"/>
            <w:szCs w:val="21"/>
            <w:u w:val="single"/>
            <w:lang w:eastAsia="ru-RU"/>
          </w:rPr>
          <w:t xml:space="preserve">Федеральным законом от 29 </w:t>
        </w:r>
        <w:r w:rsidRPr="00F849CF">
          <w:rPr>
            <w:rFonts w:ascii="Arial" w:eastAsia="Times New Roman" w:hAnsi="Arial" w:cs="Arial"/>
            <w:color w:val="00466E"/>
            <w:spacing w:val="2"/>
            <w:sz w:val="21"/>
            <w:szCs w:val="21"/>
            <w:u w:val="single"/>
            <w:lang w:eastAsia="ru-RU"/>
          </w:rPr>
          <w:lastRenderedPageBreak/>
          <w:t>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В случае</w:t>
      </w:r>
      <w:proofErr w:type="gramStart"/>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Поставщики информации обеспечивают полноту, достоверность, актуальность информации и своевременность ее размещения в системе.</w:t>
      </w:r>
      <w:r w:rsidRPr="00F849CF">
        <w:rPr>
          <w:rFonts w:ascii="Arial" w:eastAsia="Times New Roman" w:hAnsi="Arial" w:cs="Arial"/>
          <w:color w:val="2D2D2D"/>
          <w:spacing w:val="2"/>
          <w:sz w:val="21"/>
          <w:szCs w:val="21"/>
          <w:lang w:eastAsia="ru-RU"/>
        </w:rPr>
        <w:br/>
        <w:t>(Статья дополнительно включена с 1 января 2015 года </w:t>
      </w:r>
      <w:hyperlink r:id="rId313"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14" w:history="1">
        <w:r w:rsidRPr="00F849CF">
          <w:rPr>
            <w:rFonts w:ascii="Arial" w:eastAsia="Times New Roman" w:hAnsi="Arial" w:cs="Arial"/>
            <w:color w:val="00466E"/>
            <w:spacing w:val="2"/>
            <w:sz w:val="21"/>
            <w:szCs w:val="21"/>
            <w:u w:val="single"/>
            <w:lang w:eastAsia="ru-RU"/>
          </w:rPr>
          <w:t>Комментарий к статье 24_4</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24_5. Экологический сбор</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Экологический сбор относится к неналоговым доходам федерального бюджета.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в пункте 12 статьи 24_2 настоящего Федерального закона, в срок до 15 апреля года, следующего за отчетным годом. </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15"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Экологический сбор не уплачивается в отношении товаров, которые </w:t>
      </w:r>
      <w:proofErr w:type="gramStart"/>
      <w:r w:rsidRPr="00F849CF">
        <w:rPr>
          <w:rFonts w:ascii="Arial" w:eastAsia="Times New Roman" w:hAnsi="Arial" w:cs="Arial"/>
          <w:color w:val="2D2D2D"/>
          <w:spacing w:val="2"/>
          <w:sz w:val="21"/>
          <w:szCs w:val="21"/>
          <w:lang w:eastAsia="ru-RU"/>
        </w:rPr>
        <w:t>подлежат утилизации и вывозятся</w:t>
      </w:r>
      <w:proofErr w:type="gramEnd"/>
      <w:r w:rsidRPr="00F849CF">
        <w:rPr>
          <w:rFonts w:ascii="Arial" w:eastAsia="Times New Roman" w:hAnsi="Arial" w:cs="Arial"/>
          <w:color w:val="2D2D2D"/>
          <w:spacing w:val="2"/>
          <w:sz w:val="21"/>
          <w:szCs w:val="21"/>
          <w:lang w:eastAsia="ru-RU"/>
        </w:rPr>
        <w:t xml:space="preserve"> из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proofErr w:type="gramStart"/>
      <w:r w:rsidRPr="00F849CF">
        <w:rPr>
          <w:rFonts w:ascii="Arial" w:eastAsia="Times New Roman" w:hAnsi="Arial" w:cs="Arial"/>
          <w:color w:val="2D2D2D"/>
          <w:spacing w:val="2"/>
          <w:sz w:val="21"/>
          <w:szCs w:val="21"/>
          <w:lang w:eastAsia="ru-RU"/>
        </w:rPr>
        <w:t>Ставки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 *24_5.5)</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w:t>
      </w:r>
      <w:r w:rsidRPr="00F849CF">
        <w:rPr>
          <w:rFonts w:ascii="Arial" w:eastAsia="Times New Roman" w:hAnsi="Arial" w:cs="Arial"/>
          <w:color w:val="2D2D2D"/>
          <w:spacing w:val="2"/>
          <w:sz w:val="21"/>
          <w:szCs w:val="21"/>
          <w:lang w:eastAsia="ru-RU"/>
        </w:rPr>
        <w:lastRenderedPageBreak/>
        <w:t>товара, и на норматив утилизации, выраженный в относительных единицах.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7. </w:t>
      </w:r>
      <w:proofErr w:type="gramStart"/>
      <w:r w:rsidRPr="00F849CF">
        <w:rPr>
          <w:rFonts w:ascii="Arial" w:eastAsia="Times New Roman" w:hAnsi="Arial" w:cs="Arial"/>
          <w:color w:val="2D2D2D"/>
          <w:spacing w:val="2"/>
          <w:sz w:val="21"/>
          <w:szCs w:val="21"/>
          <w:lang w:eastAsia="ru-RU"/>
        </w:rPr>
        <w:t xml:space="preserve">В случае </w:t>
      </w:r>
      <w:proofErr w:type="spellStart"/>
      <w:r w:rsidRPr="00F849CF">
        <w:rPr>
          <w:rFonts w:ascii="Arial" w:eastAsia="Times New Roman" w:hAnsi="Arial" w:cs="Arial"/>
          <w:color w:val="2D2D2D"/>
          <w:spacing w:val="2"/>
          <w:sz w:val="21"/>
          <w:szCs w:val="21"/>
          <w:lang w:eastAsia="ru-RU"/>
        </w:rPr>
        <w:t>недостижения</w:t>
      </w:r>
      <w:proofErr w:type="spellEnd"/>
      <w:r w:rsidRPr="00F849CF">
        <w:rPr>
          <w:rFonts w:ascii="Arial" w:eastAsia="Times New Roman" w:hAnsi="Arial" w:cs="Arial"/>
          <w:color w:val="2D2D2D"/>
          <w:spacing w:val="2"/>
          <w:sz w:val="21"/>
          <w:szCs w:val="21"/>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пунктом 3 статьи 24_2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30 июня 2015 года </w:t>
      </w:r>
      <w:hyperlink r:id="rId316"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8. </w:t>
      </w:r>
      <w:proofErr w:type="gramStart"/>
      <w:r w:rsidRPr="00F849CF">
        <w:rPr>
          <w:rFonts w:ascii="Arial" w:eastAsia="Times New Roman" w:hAnsi="Arial" w:cs="Arial"/>
          <w:color w:val="2D2D2D"/>
          <w:spacing w:val="2"/>
          <w:sz w:val="21"/>
          <w:szCs w:val="21"/>
          <w:lang w:eastAsia="ru-RU"/>
        </w:rPr>
        <w:t>Порядок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сумм этого сбора) устанавливается Правительством Российской Федерации. *24_5.8)</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9. </w:t>
      </w:r>
      <w:proofErr w:type="gramStart"/>
      <w:r w:rsidRPr="00F849CF">
        <w:rPr>
          <w:rFonts w:ascii="Arial" w:eastAsia="Times New Roman" w:hAnsi="Arial" w:cs="Arial"/>
          <w:color w:val="2D2D2D"/>
          <w:spacing w:val="2"/>
          <w:sz w:val="21"/>
          <w:szCs w:val="21"/>
          <w:lang w:eastAsia="ru-RU"/>
        </w:rPr>
        <w:t>Контроль за</w:t>
      </w:r>
      <w:proofErr w:type="gramEnd"/>
      <w:r w:rsidRPr="00F849CF">
        <w:rPr>
          <w:rFonts w:ascii="Arial" w:eastAsia="Times New Roman" w:hAnsi="Arial" w:cs="Arial"/>
          <w:color w:val="2D2D2D"/>
          <w:spacing w:val="2"/>
          <w:sz w:val="21"/>
          <w:szCs w:val="21"/>
          <w:lang w:eastAsia="ru-RU"/>
        </w:rP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10. </w:t>
      </w:r>
      <w:proofErr w:type="gramStart"/>
      <w:r w:rsidRPr="00F849CF">
        <w:rPr>
          <w:rFonts w:ascii="Arial" w:eastAsia="Times New Roman" w:hAnsi="Arial" w:cs="Arial"/>
          <w:color w:val="2D2D2D"/>
          <w:spacing w:val="2"/>
          <w:sz w:val="21"/>
          <w:szCs w:val="21"/>
          <w:lang w:eastAsia="ru-RU"/>
        </w:rPr>
        <w:t xml:space="preserve">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w:t>
      </w:r>
      <w:proofErr w:type="spellStart"/>
      <w:r w:rsidRPr="00F849CF">
        <w:rPr>
          <w:rFonts w:ascii="Arial" w:eastAsia="Times New Roman" w:hAnsi="Arial" w:cs="Arial"/>
          <w:color w:val="2D2D2D"/>
          <w:spacing w:val="2"/>
          <w:sz w:val="21"/>
          <w:szCs w:val="21"/>
          <w:lang w:eastAsia="ru-RU"/>
        </w:rPr>
        <w:t>софинансирование</w:t>
      </w:r>
      <w:proofErr w:type="spellEnd"/>
      <w:r w:rsidRPr="00F849CF">
        <w:rPr>
          <w:rFonts w:ascii="Arial" w:eastAsia="Times New Roman" w:hAnsi="Arial" w:cs="Arial"/>
          <w:color w:val="2D2D2D"/>
          <w:spacing w:val="2"/>
          <w:sz w:val="21"/>
          <w:szCs w:val="21"/>
          <w:lang w:eastAsia="ru-RU"/>
        </w:rPr>
        <w:t xml:space="preserve">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w:t>
      </w:r>
      <w:proofErr w:type="gramEnd"/>
      <w:r w:rsidRPr="00F849CF">
        <w:rPr>
          <w:rFonts w:ascii="Arial" w:eastAsia="Times New Roman" w:hAnsi="Arial" w:cs="Arial"/>
          <w:color w:val="2D2D2D"/>
          <w:spacing w:val="2"/>
          <w:sz w:val="21"/>
          <w:szCs w:val="21"/>
          <w:lang w:eastAsia="ru-RU"/>
        </w:rPr>
        <w:t xml:space="preserve">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w:t>
      </w:r>
      <w:hyperlink r:id="rId317" w:history="1">
        <w:r w:rsidRPr="00F849CF">
          <w:rPr>
            <w:rFonts w:ascii="Arial" w:eastAsia="Times New Roman" w:hAnsi="Arial" w:cs="Arial"/>
            <w:color w:val="00466E"/>
            <w:spacing w:val="2"/>
            <w:sz w:val="21"/>
            <w:szCs w:val="21"/>
            <w:u w:val="single"/>
            <w:lang w:eastAsia="ru-RU"/>
          </w:rPr>
          <w:t>статьей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Указанные субсидии федерального</w:t>
      </w:r>
      <w:proofErr w:type="gramEnd"/>
      <w:r w:rsidRPr="00F849CF">
        <w:rPr>
          <w:rFonts w:ascii="Arial" w:eastAsia="Times New Roman" w:hAnsi="Arial" w:cs="Arial"/>
          <w:color w:val="2D2D2D"/>
          <w:spacing w:val="2"/>
          <w:sz w:val="21"/>
          <w:szCs w:val="21"/>
          <w:lang w:eastAsia="ru-RU"/>
        </w:rPr>
        <w:t xml:space="preserve">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по утилизации которых исполнена производителями, импортерами таких товаров, путем уплаты экологического сбора, а также </w:t>
      </w:r>
      <w:r w:rsidRPr="00F849CF">
        <w:rPr>
          <w:rFonts w:ascii="Arial" w:eastAsia="Times New Roman" w:hAnsi="Arial" w:cs="Arial"/>
          <w:color w:val="2D2D2D"/>
          <w:spacing w:val="2"/>
          <w:sz w:val="21"/>
          <w:szCs w:val="21"/>
          <w:lang w:eastAsia="ru-RU"/>
        </w:rPr>
        <w:lastRenderedPageBreak/>
        <w:t>для: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строительства, реконструкции, технического перевооружения, модернизации производственно-технических комплексов, осуществляющих обращение с отходами;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разработки и внедрения промышленного оборудования российского производства в целях утилизации и обезвреживания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spellStart"/>
      <w:r w:rsidRPr="00F849CF">
        <w:rPr>
          <w:rFonts w:ascii="Arial" w:eastAsia="Times New Roman" w:hAnsi="Arial" w:cs="Arial"/>
          <w:color w:val="2D2D2D"/>
          <w:spacing w:val="2"/>
          <w:sz w:val="21"/>
          <w:szCs w:val="21"/>
          <w:lang w:eastAsia="ru-RU"/>
        </w:rPr>
        <w:t>софинансирования</w:t>
      </w:r>
      <w:proofErr w:type="spellEnd"/>
      <w:r w:rsidRPr="00F849CF">
        <w:rPr>
          <w:rFonts w:ascii="Arial" w:eastAsia="Times New Roman" w:hAnsi="Arial" w:cs="Arial"/>
          <w:color w:val="2D2D2D"/>
          <w:spacing w:val="2"/>
          <w:sz w:val="21"/>
          <w:szCs w:val="21"/>
          <w:lang w:eastAsia="ru-RU"/>
        </w:rPr>
        <w:t xml:space="preserve">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12. </w:t>
      </w:r>
      <w:proofErr w:type="gramStart"/>
      <w:r w:rsidRPr="00F849CF">
        <w:rPr>
          <w:rFonts w:ascii="Arial" w:eastAsia="Times New Roman" w:hAnsi="Arial" w:cs="Arial"/>
          <w:color w:val="2D2D2D"/>
          <w:spacing w:val="2"/>
          <w:sz w:val="21"/>
          <w:szCs w:val="21"/>
          <w:lang w:eastAsia="ru-RU"/>
        </w:rPr>
        <w:t>Условием предоставления субсидии субъекту Российской Федерации на цели, предусмотренные пунктом 10 настоящей статьи, является наличие утвержденных региональной программы в области обращения с отходами и территориальной схемы обращения с отходами.*24_5.12)</w:t>
      </w:r>
      <w:r w:rsidRPr="00F849CF">
        <w:rPr>
          <w:rFonts w:ascii="Arial" w:eastAsia="Times New Roman" w:hAnsi="Arial" w:cs="Arial"/>
          <w:color w:val="2D2D2D"/>
          <w:spacing w:val="2"/>
          <w:sz w:val="21"/>
          <w:szCs w:val="21"/>
          <w:lang w:eastAsia="ru-RU"/>
        </w:rPr>
        <w:br/>
        <w:t>(Статья дополнительно включена с 1 января 2015 года </w:t>
      </w:r>
      <w:hyperlink r:id="rId318"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19" w:history="1">
        <w:r w:rsidRPr="00F849CF">
          <w:rPr>
            <w:rFonts w:ascii="Arial" w:eastAsia="Times New Roman" w:hAnsi="Arial" w:cs="Arial"/>
            <w:color w:val="00466E"/>
            <w:spacing w:val="2"/>
            <w:sz w:val="21"/>
            <w:szCs w:val="21"/>
            <w:u w:val="single"/>
            <w:lang w:eastAsia="ru-RU"/>
          </w:rPr>
          <w:t>Комментарий к статье 24_5</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V_1. Регулирование деятельности в области обращения с твердыми коммунальными отходами (статьи с 24_6 по 24_13)</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(Дополнительно </w:t>
      </w:r>
      <w:proofErr w:type="gramStart"/>
      <w:r w:rsidRPr="00F849CF">
        <w:rPr>
          <w:rFonts w:ascii="Arial" w:eastAsia="Times New Roman" w:hAnsi="Arial" w:cs="Arial"/>
          <w:color w:val="2D2D2D"/>
          <w:spacing w:val="2"/>
          <w:sz w:val="21"/>
          <w:szCs w:val="21"/>
          <w:lang w:eastAsia="ru-RU"/>
        </w:rPr>
        <w:t>включена</w:t>
      </w:r>
      <w:proofErr w:type="gramEnd"/>
      <w:r w:rsidRPr="00F849CF">
        <w:rPr>
          <w:rFonts w:ascii="Arial" w:eastAsia="Times New Roman" w:hAnsi="Arial" w:cs="Arial"/>
          <w:color w:val="2D2D2D"/>
          <w:spacing w:val="2"/>
          <w:sz w:val="21"/>
          <w:szCs w:val="21"/>
          <w:lang w:eastAsia="ru-RU"/>
        </w:rPr>
        <w:t xml:space="preserve"> с 1 января 2016 года </w:t>
      </w:r>
      <w:hyperlink r:id="rId320" w:history="1">
        <w:r w:rsidRPr="00F849CF">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F849CF">
        <w:rPr>
          <w:rFonts w:ascii="Arial" w:eastAsia="Times New Roman" w:hAnsi="Arial" w:cs="Arial"/>
          <w:color w:val="2D2D2D"/>
          <w:spacing w:val="2"/>
          <w:sz w:val="21"/>
          <w:szCs w:val="21"/>
          <w:lang w:eastAsia="ru-RU"/>
        </w:rPr>
        <w:t> (с изменениями, внесенными </w:t>
      </w:r>
      <w:hyperlink r:id="rId321" w:history="1">
        <w:r w:rsidRPr="00F849CF">
          <w:rPr>
            <w:rFonts w:ascii="Arial" w:eastAsia="Times New Roman" w:hAnsi="Arial" w:cs="Arial"/>
            <w:color w:val="00466E"/>
            <w:spacing w:val="2"/>
            <w:sz w:val="21"/>
            <w:szCs w:val="21"/>
            <w:u w:val="single"/>
            <w:lang w:eastAsia="ru-RU"/>
          </w:rPr>
          <w:t>Федеральным законом от 29 июня 2015 года N 203-ФЗ</w:t>
        </w:r>
      </w:hyperlink>
      <w:r w:rsidRPr="00F849CF">
        <w:rPr>
          <w:rFonts w:ascii="Arial" w:eastAsia="Times New Roman" w:hAnsi="Arial" w:cs="Arial"/>
          <w:color w:val="2D2D2D"/>
          <w:spacing w:val="2"/>
          <w:sz w:val="21"/>
          <w:szCs w:val="21"/>
          <w:lang w:eastAsia="ru-RU"/>
        </w:rPr>
        <w:t>))</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24_6. Региональный оператор по обращению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 *24_6.1)</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2"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 *24_6.2)</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24_2 настоящего Федерального закона.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 *24_6.4)</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23" w:history="1">
        <w:r w:rsidRPr="00F849CF">
          <w:rPr>
            <w:rFonts w:ascii="Arial" w:eastAsia="Times New Roman" w:hAnsi="Arial" w:cs="Arial"/>
            <w:color w:val="00466E"/>
            <w:spacing w:val="2"/>
            <w:sz w:val="21"/>
            <w:szCs w:val="21"/>
            <w:u w:val="single"/>
            <w:lang w:eastAsia="ru-RU"/>
          </w:rPr>
          <w:t>Комментарий к статье 24_6</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24_7. Договор на оказание услуг по обращению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rsidRPr="00F849CF">
        <w:rPr>
          <w:rFonts w:ascii="Arial" w:eastAsia="Times New Roman" w:hAnsi="Arial" w:cs="Arial"/>
          <w:color w:val="2D2D2D"/>
          <w:spacing w:val="2"/>
          <w:sz w:val="21"/>
          <w:szCs w:val="21"/>
          <w:lang w:eastAsia="ru-RU"/>
        </w:rPr>
        <w:t>и</w:t>
      </w:r>
      <w:proofErr w:type="gramEnd"/>
      <w:r w:rsidRPr="00F849CF">
        <w:rPr>
          <w:rFonts w:ascii="Arial" w:eastAsia="Times New Roman" w:hAnsi="Arial" w:cs="Arial"/>
          <w:color w:val="2D2D2D"/>
          <w:spacing w:val="2"/>
          <w:sz w:val="21"/>
          <w:szCs w:val="21"/>
          <w:lang w:eastAsia="ru-RU"/>
        </w:rP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1 января 2016 года </w:t>
      </w:r>
      <w:hyperlink r:id="rId324"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порядке</w:t>
      </w:r>
      <w:proofErr w:type="gramEnd"/>
      <w:r w:rsidRPr="00F849CF">
        <w:rPr>
          <w:rFonts w:ascii="Arial" w:eastAsia="Times New Roman" w:hAnsi="Arial" w:cs="Arial"/>
          <w:color w:val="2D2D2D"/>
          <w:spacing w:val="2"/>
          <w:sz w:val="21"/>
          <w:szCs w:val="21"/>
          <w:lang w:eastAsia="ru-RU"/>
        </w:rPr>
        <w:t xml:space="preserve"> единого тарифа на услугу регионального оператора.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 xml:space="preserve">3. Региональный оператор вправе осуществлять деятельность </w:t>
      </w:r>
      <w:proofErr w:type="gramStart"/>
      <w:r w:rsidRPr="00F849CF">
        <w:rPr>
          <w:rFonts w:ascii="Arial" w:eastAsia="Times New Roman" w:hAnsi="Arial" w:cs="Arial"/>
          <w:color w:val="2D2D2D"/>
          <w:spacing w:val="2"/>
          <w:sz w:val="21"/>
          <w:szCs w:val="21"/>
          <w:lang w:eastAsia="ru-RU"/>
        </w:rPr>
        <w:t>по обращению с твердыми коммунальными отходами на территории иного субъекта Российской Федерации в соответствии с правилами</w:t>
      </w:r>
      <w:proofErr w:type="gramEnd"/>
      <w:r w:rsidRPr="00F849CF">
        <w:rPr>
          <w:rFonts w:ascii="Arial" w:eastAsia="Times New Roman" w:hAnsi="Arial" w:cs="Arial"/>
          <w:color w:val="2D2D2D"/>
          <w:spacing w:val="2"/>
          <w:sz w:val="21"/>
          <w:szCs w:val="21"/>
          <w:lang w:eastAsia="ru-RU"/>
        </w:rPr>
        <w:t xml:space="preserve"> обращения с твердыми коммунальными отходами и с учетом соглашения, заключенного между субъектами Российской Федерации.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w:t>
      </w:r>
      <w:proofErr w:type="gramStart"/>
      <w:r w:rsidRPr="00F849CF">
        <w:rPr>
          <w:rFonts w:ascii="Arial" w:eastAsia="Times New Roman" w:hAnsi="Arial" w:cs="Arial"/>
          <w:color w:val="2D2D2D"/>
          <w:spacing w:val="2"/>
          <w:sz w:val="21"/>
          <w:szCs w:val="21"/>
          <w:lang w:eastAsia="ru-RU"/>
        </w:rPr>
        <w:t>образуются твердые коммунальные отходы и находятся</w:t>
      </w:r>
      <w:proofErr w:type="gramEnd"/>
      <w:r w:rsidRPr="00F849CF">
        <w:rPr>
          <w:rFonts w:ascii="Arial" w:eastAsia="Times New Roman" w:hAnsi="Arial" w:cs="Arial"/>
          <w:color w:val="2D2D2D"/>
          <w:spacing w:val="2"/>
          <w:sz w:val="21"/>
          <w:szCs w:val="21"/>
          <w:lang w:eastAsia="ru-RU"/>
        </w:rPr>
        <w:t xml:space="preserve"> места их сбора.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w:t>
      </w:r>
      <w:proofErr w:type="gramStart"/>
      <w:r w:rsidRPr="00F849CF">
        <w:rPr>
          <w:rFonts w:ascii="Arial" w:eastAsia="Times New Roman" w:hAnsi="Arial" w:cs="Arial"/>
          <w:color w:val="2D2D2D"/>
          <w:spacing w:val="2"/>
          <w:sz w:val="21"/>
          <w:szCs w:val="21"/>
          <w:lang w:eastAsia="ru-RU"/>
        </w:rPr>
        <w:t>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*24_7.5)</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25" w:history="1">
        <w:r w:rsidRPr="00F849CF">
          <w:rPr>
            <w:rFonts w:ascii="Arial" w:eastAsia="Times New Roman" w:hAnsi="Arial" w:cs="Arial"/>
            <w:color w:val="00466E"/>
            <w:spacing w:val="2"/>
            <w:sz w:val="21"/>
            <w:szCs w:val="21"/>
            <w:u w:val="single"/>
            <w:lang w:eastAsia="ru-RU"/>
          </w:rPr>
          <w:t>Комментарий к статье 24_7</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24_8. Виды деятельности и тарифы в области обращения с твердыми коммунальными отходами, подлежащие регулированию</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К регулируемым видам деятельности в области обращения с твердыми коммунальными отходами относятся: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обработка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обезвреживание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захоронение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оказание услуги по обращению с твердыми коммунальными отходами региональным оператором.</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w:t>
      </w:r>
      <w:r w:rsidRPr="00F849CF">
        <w:rPr>
          <w:rFonts w:ascii="Arial" w:eastAsia="Times New Roman" w:hAnsi="Arial" w:cs="Arial"/>
          <w:color w:val="2D2D2D"/>
          <w:spacing w:val="2"/>
          <w:sz w:val="21"/>
          <w:szCs w:val="21"/>
          <w:lang w:eastAsia="ru-RU"/>
        </w:rPr>
        <w:lastRenderedPageBreak/>
        <w:t>с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Правительство Российской Федерации определяет случаи, при которых цены на услуги по сбору и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 *24_8.3)</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Регулированию подлежат следующие виды предельных тарифов в области обращения с твердыми коммунальными отходами: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единый тариф на услугу регионального оператора по обращению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тариф на обработку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тариф на обезвреживание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тариф на захоронение твердых коммунальных отходов.</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При установлении единого тарифа на услугу регионального оператора не учитываются его затраты на обработку, утилизацию твердых коммунальных отходов.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rsidRPr="00F849CF">
        <w:rPr>
          <w:rFonts w:ascii="Arial" w:eastAsia="Times New Roman" w:hAnsi="Arial" w:cs="Arial"/>
          <w:color w:val="2D2D2D"/>
          <w:spacing w:val="2"/>
          <w:sz w:val="21"/>
          <w:szCs w:val="21"/>
          <w:lang w:eastAsia="ru-RU"/>
        </w:rPr>
        <w:t xml:space="preserve"> федеральным органом исполнительной власти.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26" w:history="1">
        <w:r w:rsidRPr="00F849CF">
          <w:rPr>
            <w:rFonts w:ascii="Arial" w:eastAsia="Times New Roman" w:hAnsi="Arial" w:cs="Arial"/>
            <w:color w:val="00466E"/>
            <w:spacing w:val="2"/>
            <w:sz w:val="21"/>
            <w:szCs w:val="21"/>
            <w:u w:val="single"/>
            <w:lang w:eastAsia="ru-RU"/>
          </w:rPr>
          <w:t>Комментарий к статье 24_8</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24_9. Порядок государственного регулирования тарифов в области обращения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 *24_9.1)</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Федерации.*24_9.4)</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Методы регулирования тарифов, в том числе на основе долгосрочных параметров, критерии их применения определяются Правительством Российской Федерации. *24_9.5)</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6. </w:t>
      </w:r>
      <w:proofErr w:type="gramStart"/>
      <w:r w:rsidRPr="00F849CF">
        <w:rPr>
          <w:rFonts w:ascii="Arial" w:eastAsia="Times New Roman" w:hAnsi="Arial" w:cs="Arial"/>
          <w:color w:val="2D2D2D"/>
          <w:spacing w:val="2"/>
          <w:sz w:val="21"/>
          <w:szCs w:val="21"/>
          <w:lang w:eastAsia="ru-RU"/>
        </w:rPr>
        <w:t>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 xml:space="preserve">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F849CF">
        <w:rPr>
          <w:rFonts w:ascii="Arial" w:eastAsia="Times New Roman" w:hAnsi="Arial" w:cs="Arial"/>
          <w:color w:val="2D2D2D"/>
          <w:spacing w:val="2"/>
          <w:sz w:val="21"/>
          <w:szCs w:val="21"/>
          <w:lang w:eastAsia="ru-RU"/>
        </w:rPr>
        <w:t>муниципально</w:t>
      </w:r>
      <w:proofErr w:type="spellEnd"/>
      <w:r w:rsidRPr="00F849CF">
        <w:rPr>
          <w:rFonts w:ascii="Arial" w:eastAsia="Times New Roman" w:hAnsi="Arial" w:cs="Arial"/>
          <w:color w:val="2D2D2D"/>
          <w:spacing w:val="2"/>
          <w:sz w:val="21"/>
          <w:szCs w:val="21"/>
          <w:lang w:eastAsia="ru-RU"/>
        </w:rPr>
        <w:t>-частном партнерстве, что приведет к недополученным доходам, связанным с осуществлением регулируемых</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w:t>
      </w:r>
      <w:proofErr w:type="gramEnd"/>
      <w:r w:rsidRPr="00F849CF">
        <w:rPr>
          <w:rFonts w:ascii="Arial" w:eastAsia="Times New Roman" w:hAnsi="Arial" w:cs="Arial"/>
          <w:color w:val="2D2D2D"/>
          <w:spacing w:val="2"/>
          <w:sz w:val="21"/>
          <w:szCs w:val="21"/>
          <w:lang w:eastAsia="ru-RU"/>
        </w:rPr>
        <w:t>,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*24_9.6)</w:t>
      </w:r>
      <w:r w:rsidRPr="00F849CF">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27" w:history="1">
        <w:r w:rsidRPr="00F849CF">
          <w:rPr>
            <w:rFonts w:ascii="Arial" w:eastAsia="Times New Roman" w:hAnsi="Arial" w:cs="Arial"/>
            <w:color w:val="00466E"/>
            <w:spacing w:val="2"/>
            <w:sz w:val="21"/>
            <w:szCs w:val="21"/>
            <w:u w:val="single"/>
            <w:lang w:eastAsia="ru-RU"/>
          </w:rPr>
          <w:t>Федеральным законом от 13 июля 2015 года N 224-ФЗ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7. В случае</w:t>
      </w:r>
      <w:proofErr w:type="gramStart"/>
      <w:r w:rsidRPr="00F849CF">
        <w:rPr>
          <w:rFonts w:ascii="Arial" w:eastAsia="Times New Roman" w:hAnsi="Arial" w:cs="Arial"/>
          <w:color w:val="2D2D2D"/>
          <w:spacing w:val="2"/>
          <w:sz w:val="21"/>
          <w:szCs w:val="21"/>
          <w:lang w:eastAsia="ru-RU"/>
        </w:rPr>
        <w:t>,</w:t>
      </w:r>
      <w:proofErr w:type="gramEnd"/>
      <w:r w:rsidRPr="00F849CF">
        <w:rPr>
          <w:rFonts w:ascii="Arial" w:eastAsia="Times New Roman" w:hAnsi="Arial" w:cs="Arial"/>
          <w:color w:val="2D2D2D"/>
          <w:spacing w:val="2"/>
          <w:sz w:val="21"/>
          <w:szCs w:val="21"/>
          <w:lang w:eastAsia="ru-RU"/>
        </w:rP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rsidRPr="00F849CF">
        <w:rPr>
          <w:rFonts w:ascii="Arial" w:eastAsia="Times New Roman" w:hAnsi="Arial" w:cs="Arial"/>
          <w:color w:val="2D2D2D"/>
          <w:spacing w:val="2"/>
          <w:sz w:val="21"/>
          <w:szCs w:val="21"/>
          <w:lang w:eastAsia="ru-RU"/>
        </w:rPr>
        <w:t>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Размер такой компенсации определяется в порядке, установленном Правительством Российской Федерации. *24_9.7)</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8. </w:t>
      </w:r>
      <w:proofErr w:type="gramStart"/>
      <w:r w:rsidRPr="00F849CF">
        <w:rPr>
          <w:rFonts w:ascii="Arial" w:eastAsia="Times New Roman" w:hAnsi="Arial" w:cs="Arial"/>
          <w:color w:val="2D2D2D"/>
          <w:spacing w:val="2"/>
          <w:sz w:val="21"/>
          <w:szCs w:val="21"/>
          <w:lang w:eastAsia="ru-RU"/>
        </w:rPr>
        <w:t>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w:t>
      </w:r>
      <w:proofErr w:type="gramEnd"/>
      <w:r w:rsidRPr="00F849CF">
        <w:rPr>
          <w:rFonts w:ascii="Arial" w:eastAsia="Times New Roman" w:hAnsi="Arial" w:cs="Arial"/>
          <w:color w:val="2D2D2D"/>
          <w:spacing w:val="2"/>
          <w:sz w:val="21"/>
          <w:szCs w:val="21"/>
          <w:lang w:eastAsia="ru-RU"/>
        </w:rPr>
        <w:t>,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9. </w:t>
      </w:r>
      <w:proofErr w:type="gramStart"/>
      <w:r w:rsidRPr="00F849CF">
        <w:rPr>
          <w:rFonts w:ascii="Arial" w:eastAsia="Times New Roman" w:hAnsi="Arial" w:cs="Arial"/>
          <w:color w:val="2D2D2D"/>
          <w:spacing w:val="2"/>
          <w:sz w:val="21"/>
          <w:szCs w:val="21"/>
          <w:lang w:eastAsia="ru-RU"/>
        </w:rPr>
        <w:t>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 *24_9.9)</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28" w:history="1">
        <w:r w:rsidRPr="00F849CF">
          <w:rPr>
            <w:rFonts w:ascii="Arial" w:eastAsia="Times New Roman" w:hAnsi="Arial" w:cs="Arial"/>
            <w:color w:val="00466E"/>
            <w:spacing w:val="2"/>
            <w:sz w:val="21"/>
            <w:szCs w:val="21"/>
            <w:u w:val="single"/>
            <w:lang w:eastAsia="ru-RU"/>
          </w:rPr>
          <w:t>Комментарий к статье 24_9</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lastRenderedPageBreak/>
        <w:t>Статья 24_10. Расчет объема и (или) массы твердых коммунальных отходов</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 *24_10.1)</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Порядок определения нормативов накопления твердых коммунальных отходов устанавливается Правительством Российской Федерации. *24_10.4)</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29" w:history="1">
        <w:r w:rsidRPr="00F849CF">
          <w:rPr>
            <w:rFonts w:ascii="Arial" w:eastAsia="Times New Roman" w:hAnsi="Arial" w:cs="Arial"/>
            <w:color w:val="00466E"/>
            <w:spacing w:val="2"/>
            <w:sz w:val="21"/>
            <w:szCs w:val="21"/>
            <w:u w:val="single"/>
            <w:lang w:eastAsia="ru-RU"/>
          </w:rPr>
          <w:t>Комментарий к статье 24_10</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24_11. Право на получение информации в области обращения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Доступ к указанной информации обеспечивается уполномоченным органом субъекта Российской Федерации,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информационно-телекоммуникационной сети "Интернет".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w:t>
      </w:r>
      <w:proofErr w:type="gramStart"/>
      <w:r w:rsidRPr="00F849CF">
        <w:rPr>
          <w:rFonts w:ascii="Arial" w:eastAsia="Times New Roman" w:hAnsi="Arial" w:cs="Arial"/>
          <w:color w:val="2D2D2D"/>
          <w:spacing w:val="2"/>
          <w:sz w:val="21"/>
          <w:szCs w:val="21"/>
          <w:lang w:eastAsia="ru-RU"/>
        </w:rPr>
        <w:t>и</w:t>
      </w:r>
      <w:proofErr w:type="gramEnd"/>
      <w:r w:rsidRPr="00F849CF">
        <w:rPr>
          <w:rFonts w:ascii="Arial" w:eastAsia="Times New Roman" w:hAnsi="Arial" w:cs="Arial"/>
          <w:color w:val="2D2D2D"/>
          <w:spacing w:val="2"/>
          <w:sz w:val="21"/>
          <w:szCs w:val="21"/>
          <w:lang w:eastAsia="ru-RU"/>
        </w:rPr>
        <w:t xml:space="preserve">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 *24_11.2)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3. Информация о тарифах в области обращения с твердыми коммунальными отходами, параметрах тарифного регулирования, в том числе установленных на долгосрочный период регулирования, размещается органами регулирования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определенном Правительством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4. </w:t>
      </w:r>
      <w:proofErr w:type="gramStart"/>
      <w:r w:rsidRPr="00F849CF">
        <w:rPr>
          <w:rFonts w:ascii="Arial" w:eastAsia="Times New Roman" w:hAnsi="Arial" w:cs="Arial"/>
          <w:color w:val="2D2D2D"/>
          <w:spacing w:val="2"/>
          <w:sz w:val="21"/>
          <w:szCs w:val="21"/>
          <w:lang w:eastAsia="ru-RU"/>
        </w:rP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обязаны</w:t>
      </w:r>
      <w:proofErr w:type="gramEnd"/>
      <w:r w:rsidRPr="00F849CF">
        <w:rPr>
          <w:rFonts w:ascii="Arial" w:eastAsia="Times New Roman" w:hAnsi="Arial" w:cs="Arial"/>
          <w:color w:val="2D2D2D"/>
          <w:spacing w:val="2"/>
          <w:sz w:val="21"/>
          <w:szCs w:val="21"/>
          <w:lang w:eastAsia="ru-RU"/>
        </w:rPr>
        <w:t xml:space="preserve"> предоставить запрашиваемую информацию.</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rsidRPr="00F849CF">
        <w:rPr>
          <w:rFonts w:ascii="Arial" w:eastAsia="Times New Roman" w:hAnsi="Arial" w:cs="Arial"/>
          <w:color w:val="2D2D2D"/>
          <w:spacing w:val="2"/>
          <w:sz w:val="21"/>
          <w:szCs w:val="21"/>
          <w:lang w:eastAsia="ru-RU"/>
        </w:rPr>
        <w:t xml:space="preserve"> предоставить запрашиваемую информацию.</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30" w:history="1">
        <w:r w:rsidRPr="00F849CF">
          <w:rPr>
            <w:rFonts w:ascii="Arial" w:eastAsia="Times New Roman" w:hAnsi="Arial" w:cs="Arial"/>
            <w:color w:val="00466E"/>
            <w:spacing w:val="2"/>
            <w:sz w:val="21"/>
            <w:szCs w:val="21"/>
            <w:u w:val="single"/>
            <w:lang w:eastAsia="ru-RU"/>
          </w:rPr>
          <w:t>Комментарий к статье 24_11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24_12. Организация государственного контроля (надзора) в области регулирования тарифов в области обращения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 xml:space="preserve">2. </w:t>
      </w:r>
      <w:proofErr w:type="gramStart"/>
      <w:r w:rsidRPr="00F849CF">
        <w:rPr>
          <w:rFonts w:ascii="Arial" w:eastAsia="Times New Roman" w:hAnsi="Arial" w:cs="Arial"/>
          <w:color w:val="2D2D2D"/>
          <w:spacing w:val="2"/>
          <w:sz w:val="21"/>
          <w:szCs w:val="21"/>
          <w:lang w:eastAsia="ru-RU"/>
        </w:rPr>
        <w:t>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w:t>
      </w:r>
      <w:proofErr w:type="gramStart"/>
      <w:r w:rsidRPr="00F849CF">
        <w:rPr>
          <w:rFonts w:ascii="Arial" w:eastAsia="Times New Roman" w:hAnsi="Arial" w:cs="Arial"/>
          <w:color w:val="2D2D2D"/>
          <w:spacing w:val="2"/>
          <w:sz w:val="21"/>
          <w:szCs w:val="21"/>
          <w:lang w:eastAsia="ru-RU"/>
        </w:rPr>
        <w:t>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w:t>
      </w:r>
      <w:hyperlink r:id="rId331" w:history="1">
        <w:r w:rsidRPr="00F849CF">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w:t>
        </w:r>
        <w:proofErr w:type="gramEnd"/>
        <w:r w:rsidRPr="00F849CF">
          <w:rPr>
            <w:rFonts w:ascii="Arial" w:eastAsia="Times New Roman" w:hAnsi="Arial" w:cs="Arial"/>
            <w:color w:val="00466E"/>
            <w:spacing w:val="2"/>
            <w:sz w:val="21"/>
            <w:szCs w:val="21"/>
            <w:u w:val="single"/>
            <w:lang w:eastAsia="ru-RU"/>
          </w:rPr>
          <w:t xml:space="preserve"> </w:t>
        </w:r>
        <w:proofErr w:type="gramStart"/>
        <w:r w:rsidRPr="00F849CF">
          <w:rPr>
            <w:rFonts w:ascii="Arial" w:eastAsia="Times New Roman" w:hAnsi="Arial" w:cs="Arial"/>
            <w:color w:val="00466E"/>
            <w:spacing w:val="2"/>
            <w:sz w:val="21"/>
            <w:szCs w:val="21"/>
            <w:u w:val="single"/>
            <w:lang w:eastAsia="ru-RU"/>
          </w:rPr>
          <w:t>осуществлении</w:t>
        </w:r>
        <w:proofErr w:type="gramEnd"/>
        <w:r w:rsidRPr="00F849CF">
          <w:rPr>
            <w:rFonts w:ascii="Arial" w:eastAsia="Times New Roman" w:hAnsi="Arial" w:cs="Arial"/>
            <w:color w:val="00466E"/>
            <w:spacing w:val="2"/>
            <w:sz w:val="21"/>
            <w:szCs w:val="21"/>
            <w:u w:val="single"/>
            <w:lang w:eastAsia="ru-RU"/>
          </w:rPr>
          <w:t xml:space="preserve"> государственного контроля (надзора) и муниципального контроля"</w:t>
        </w:r>
      </w:hyperlink>
      <w:r w:rsidRPr="00F849CF">
        <w:rPr>
          <w:rFonts w:ascii="Arial" w:eastAsia="Times New Roman" w:hAnsi="Arial" w:cs="Arial"/>
          <w:color w:val="2D2D2D"/>
          <w:spacing w:val="2"/>
          <w:sz w:val="21"/>
          <w:szCs w:val="21"/>
          <w:lang w:eastAsia="ru-RU"/>
        </w:rPr>
        <w:t> с учетом особенностей, установленных настоящим Федеральным законом.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5. </w:t>
      </w:r>
      <w:proofErr w:type="gramStart"/>
      <w:r w:rsidRPr="00F849CF">
        <w:rPr>
          <w:rFonts w:ascii="Arial" w:eastAsia="Times New Roman" w:hAnsi="Arial" w:cs="Arial"/>
          <w:color w:val="2D2D2D"/>
          <w:spacing w:val="2"/>
          <w:sz w:val="21"/>
          <w:szCs w:val="21"/>
          <w:lang w:eastAsia="ru-RU"/>
        </w:rPr>
        <w:t>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6. Основанием для включения плановой проверки в ежегодный план проведения плановых проверок является истечение одного года с даты: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государственной регистрации оператора по обращению с твердыми коммунальными отходами, регионального оператора;</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окончания проведения последней плановой проверки проверяемого лица.</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7. Основанием для проведения внеплановой проверки является: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 xml:space="preserve">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w:t>
      </w:r>
      <w:r w:rsidRPr="00F849CF">
        <w:rPr>
          <w:rFonts w:ascii="Arial" w:eastAsia="Times New Roman" w:hAnsi="Arial" w:cs="Arial"/>
          <w:color w:val="2D2D2D"/>
          <w:spacing w:val="2"/>
          <w:sz w:val="21"/>
          <w:szCs w:val="21"/>
          <w:lang w:eastAsia="ru-RU"/>
        </w:rPr>
        <w:lastRenderedPageBreak/>
        <w:t>самоуправления, из средств массовой информации о нарушении проверяемыми лицами установленных требований законодательства Российской Федерации;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32" w:history="1">
        <w:r w:rsidRPr="00F849CF">
          <w:rPr>
            <w:rFonts w:ascii="Arial" w:eastAsia="Times New Roman" w:hAnsi="Arial" w:cs="Arial"/>
            <w:color w:val="00466E"/>
            <w:spacing w:val="2"/>
            <w:sz w:val="21"/>
            <w:szCs w:val="21"/>
            <w:u w:val="single"/>
            <w:lang w:eastAsia="ru-RU"/>
          </w:rPr>
          <w:t>Комментарий к статье 24_12</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24_13. Инвестиционная программа оператора по обращению с твердыми коммунальными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Строительство, реконструкция и (или) модернизация объектов, используемых для обращения с твердыми коммунальными отходами,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Инвестиционная программа должна содержать:</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r w:rsidRPr="00F849CF">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333" w:history="1">
        <w:r w:rsidRPr="00F849CF">
          <w:rPr>
            <w:rFonts w:ascii="Arial" w:eastAsia="Times New Roman" w:hAnsi="Arial" w:cs="Arial"/>
            <w:color w:val="00466E"/>
            <w:spacing w:val="2"/>
            <w:sz w:val="21"/>
            <w:szCs w:val="21"/>
            <w:u w:val="single"/>
            <w:lang w:eastAsia="ru-RU"/>
          </w:rPr>
          <w:t>Федеральным законом от 29 декабря 2015 года N 404-ФЗ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перечень мероприятий по строительству новых, реконструкции и (или) модернизации существующих объектов, используемых для обращения с твердыми коммунальными отходами;</w:t>
      </w:r>
      <w:proofErr w:type="gramEnd"/>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объем финансовых потребностей, необходимых для реализации инвестиционной программы, с указанием источников финансирования;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график реализации мероприятий инвестиционной программы;</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предварительный расчет тарифов в области обращения с твердыми коммунальными отходами;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t>иные сведения, определенные Правительством Российской Федерации.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3. Инвестиционная программа утверждается уполномоченным органом исполнительной власти субъекта Российской Федерации. </w:t>
      </w:r>
      <w:proofErr w:type="gramStart"/>
      <w:r w:rsidRPr="00F849CF">
        <w:rPr>
          <w:rFonts w:ascii="Arial" w:eastAsia="Times New Roman" w:hAnsi="Arial" w:cs="Arial"/>
          <w:color w:val="2D2D2D"/>
          <w:spacing w:val="2"/>
          <w:sz w:val="21"/>
          <w:szCs w:val="21"/>
          <w:lang w:eastAsia="ru-RU"/>
        </w:rPr>
        <w:t xml:space="preserve">Порядок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w:t>
      </w:r>
      <w:r w:rsidRPr="00F849CF">
        <w:rPr>
          <w:rFonts w:ascii="Arial" w:eastAsia="Times New Roman" w:hAnsi="Arial" w:cs="Arial"/>
          <w:color w:val="2D2D2D"/>
          <w:spacing w:val="2"/>
          <w:sz w:val="21"/>
          <w:szCs w:val="21"/>
          <w:lang w:eastAsia="ru-RU"/>
        </w:rPr>
        <w:lastRenderedPageBreak/>
        <w:t>фактических значений показателей эффективности объектов, используемых для обработки, обезвреживания, захоронения твердых коммунальных отходов, устанавливается Правительством Российской Федерации. *23_13.3)</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34" w:history="1">
        <w:r w:rsidRPr="00F849CF">
          <w:rPr>
            <w:rFonts w:ascii="Arial" w:eastAsia="Times New Roman" w:hAnsi="Arial" w:cs="Arial"/>
            <w:color w:val="00466E"/>
            <w:spacing w:val="2"/>
            <w:sz w:val="21"/>
            <w:szCs w:val="21"/>
            <w:u w:val="single"/>
            <w:lang w:eastAsia="ru-RU"/>
          </w:rPr>
          <w:t>Комментарий к статье 24_13</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VI. Государственный надзор в области обращения с отходами (статьи с 25 по 27)</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 августа 2011 года </w:t>
      </w:r>
      <w:hyperlink r:id="rId335" w:history="1">
        <w:r w:rsidRPr="00F849CF">
          <w:rPr>
            <w:rFonts w:ascii="Arial" w:eastAsia="Times New Roman" w:hAnsi="Arial" w:cs="Arial"/>
            <w:color w:val="00466E"/>
            <w:spacing w:val="2"/>
            <w:sz w:val="21"/>
            <w:szCs w:val="21"/>
            <w:u w:val="single"/>
            <w:lang w:eastAsia="ru-RU"/>
          </w:rPr>
          <w:t>Федеральным законом от 18 июля 2011 года N 242-ФЗ</w:t>
        </w:r>
      </w:hyperlink>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25. Государственный надзор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w:t>
      </w:r>
      <w:proofErr w:type="gramEnd"/>
      <w:r w:rsidRPr="00F849CF">
        <w:rPr>
          <w:rFonts w:ascii="Arial" w:eastAsia="Times New Roman" w:hAnsi="Arial" w:cs="Arial"/>
          <w:color w:val="2D2D2D"/>
          <w:spacing w:val="2"/>
          <w:sz w:val="21"/>
          <w:szCs w:val="21"/>
          <w:lang w:eastAsia="ru-RU"/>
        </w:rPr>
        <w:t xml:space="preserve"> </w:t>
      </w:r>
      <w:proofErr w:type="gramStart"/>
      <w:r w:rsidRPr="00F849CF">
        <w:rPr>
          <w:rFonts w:ascii="Arial" w:eastAsia="Times New Roman" w:hAnsi="Arial" w:cs="Arial"/>
          <w:color w:val="2D2D2D"/>
          <w:spacing w:val="2"/>
          <w:sz w:val="21"/>
          <w:szCs w:val="21"/>
          <w:lang w:eastAsia="ru-RU"/>
        </w:rPr>
        <w:t>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w:t>
      </w:r>
      <w:proofErr w:type="gramEnd"/>
      <w:r w:rsidRPr="00F849CF">
        <w:rPr>
          <w:rFonts w:ascii="Arial" w:eastAsia="Times New Roman" w:hAnsi="Arial" w:cs="Arial"/>
          <w:color w:val="2D2D2D"/>
          <w:spacing w:val="2"/>
          <w:sz w:val="21"/>
          <w:szCs w:val="21"/>
          <w:lang w:eastAsia="ru-RU"/>
        </w:rPr>
        <w:t xml:space="preserve">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w:t>
      </w:r>
      <w:hyperlink r:id="rId336" w:history="1">
        <w:r w:rsidRPr="00F849CF">
          <w:rPr>
            <w:rFonts w:ascii="Arial" w:eastAsia="Times New Roman" w:hAnsi="Arial" w:cs="Arial"/>
            <w:color w:val="00466E"/>
            <w:spacing w:val="2"/>
            <w:sz w:val="21"/>
            <w:szCs w:val="21"/>
            <w:u w:val="single"/>
            <w:lang w:eastAsia="ru-RU"/>
          </w:rPr>
          <w:t>Федеральным законом от 26 декабря 2008 года N 294-ФЗ "О защите прав юридических</w:t>
        </w:r>
        <w:proofErr w:type="gramEnd"/>
        <w:r w:rsidRPr="00F849CF">
          <w:rPr>
            <w:rFonts w:ascii="Arial" w:eastAsia="Times New Roman" w:hAnsi="Arial" w:cs="Arial"/>
            <w:color w:val="00466E"/>
            <w:spacing w:val="2"/>
            <w:sz w:val="21"/>
            <w:szCs w:val="21"/>
            <w:u w:val="single"/>
            <w:lang w:eastAsia="ru-RU"/>
          </w:rPr>
          <w:t xml:space="preserve"> лиц и индивидуальных предпринимателей при осуществлении государственного контроля </w:t>
        </w:r>
        <w:r w:rsidRPr="00F849CF">
          <w:rPr>
            <w:rFonts w:ascii="Arial" w:eastAsia="Times New Roman" w:hAnsi="Arial" w:cs="Arial"/>
            <w:color w:val="00466E"/>
            <w:spacing w:val="2"/>
            <w:sz w:val="21"/>
            <w:szCs w:val="21"/>
            <w:u w:val="single"/>
            <w:lang w:eastAsia="ru-RU"/>
          </w:rPr>
          <w:lastRenderedPageBreak/>
          <w:t>(надзора) и муниципального контроля"</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(Статья в редакции, введенной в действие с 1 августа 2011 года </w:t>
      </w:r>
      <w:hyperlink r:id="rId337" w:history="1">
        <w:r w:rsidRPr="00F849CF">
          <w:rPr>
            <w:rFonts w:ascii="Arial" w:eastAsia="Times New Roman" w:hAnsi="Arial" w:cs="Arial"/>
            <w:color w:val="00466E"/>
            <w:spacing w:val="2"/>
            <w:sz w:val="21"/>
            <w:szCs w:val="21"/>
            <w:u w:val="single"/>
            <w:lang w:eastAsia="ru-RU"/>
          </w:rPr>
          <w:t>Федеральным законом от 18 июля 2011 года N 242-ФЗ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38" w:history="1">
        <w:r w:rsidRPr="00F849CF">
          <w:rPr>
            <w:rFonts w:ascii="Arial" w:eastAsia="Times New Roman" w:hAnsi="Arial" w:cs="Arial"/>
            <w:color w:val="00466E"/>
            <w:spacing w:val="2"/>
            <w:sz w:val="21"/>
            <w:szCs w:val="21"/>
            <w:u w:val="single"/>
            <w:lang w:eastAsia="ru-RU"/>
          </w:rPr>
          <w:t>Комментарий к статье 25</w:t>
        </w:r>
      </w:hyperlink>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26. Производственный контроль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отходами.*26.1)</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*26.2)</w:t>
      </w:r>
      <w:r w:rsidRPr="00F849CF">
        <w:rPr>
          <w:rFonts w:ascii="Arial" w:eastAsia="Times New Roman" w:hAnsi="Arial" w:cs="Arial"/>
          <w:color w:val="2D2D2D"/>
          <w:spacing w:val="2"/>
          <w:sz w:val="21"/>
          <w:szCs w:val="21"/>
          <w:lang w:eastAsia="ru-RU"/>
        </w:rPr>
        <w:br/>
        <w:t>(Пункт в редакции, введенной в действие с 1 января 2015 года </w:t>
      </w:r>
      <w:hyperlink r:id="rId339" w:history="1">
        <w:r w:rsidRPr="00F849CF">
          <w:rPr>
            <w:rFonts w:ascii="Arial" w:eastAsia="Times New Roman" w:hAnsi="Arial" w:cs="Arial"/>
            <w:color w:val="00466E"/>
            <w:spacing w:val="2"/>
            <w:sz w:val="21"/>
            <w:szCs w:val="21"/>
            <w:u w:val="single"/>
            <w:lang w:eastAsia="ru-RU"/>
          </w:rPr>
          <w:t>Федеральным законом от 21 июля 2014 года N 219-ФЗ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40" w:history="1">
        <w:r w:rsidRPr="00F849CF">
          <w:rPr>
            <w:rFonts w:ascii="Arial" w:eastAsia="Times New Roman" w:hAnsi="Arial" w:cs="Arial"/>
            <w:color w:val="00466E"/>
            <w:spacing w:val="2"/>
            <w:sz w:val="21"/>
            <w:szCs w:val="21"/>
            <w:u w:val="single"/>
            <w:lang w:eastAsia="ru-RU"/>
          </w:rPr>
          <w:t>Комментарий к статье 26</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27. Общественный контроль в области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41" w:history="1">
        <w:r w:rsidRPr="00F849CF">
          <w:rPr>
            <w:rFonts w:ascii="Arial" w:eastAsia="Times New Roman" w:hAnsi="Arial" w:cs="Arial"/>
            <w:color w:val="00466E"/>
            <w:spacing w:val="2"/>
            <w:sz w:val="21"/>
            <w:szCs w:val="21"/>
            <w:u w:val="single"/>
            <w:lang w:eastAsia="ru-RU"/>
          </w:rPr>
          <w:t>Комментарий к статье 27</w:t>
        </w:r>
      </w:hyperlink>
    </w:p>
    <w:p w:rsidR="00F849CF" w:rsidRPr="00F849CF" w:rsidRDefault="00F849CF" w:rsidP="00F849CF">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F849CF">
        <w:rPr>
          <w:rFonts w:ascii="Courier New" w:eastAsia="Times New Roman" w:hAnsi="Courier New" w:cs="Courier New"/>
          <w:color w:val="2D2D2D"/>
          <w:spacing w:val="2"/>
          <w:sz w:val="21"/>
          <w:szCs w:val="21"/>
          <w:lang w:eastAsia="ru-RU"/>
        </w:rPr>
        <w:t>     </w:t>
      </w:r>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VII. Ответственность за нарушение законодательства Российской Федерации в области обращения с отходами (статьи с 28 по 29)</w:t>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 xml:space="preserve">Статья 28. Виды ответственности за нарушение законодательства Российской Федерации </w:t>
      </w:r>
      <w:proofErr w:type="spellStart"/>
      <w:r w:rsidRPr="00F849CF">
        <w:rPr>
          <w:rFonts w:ascii="Arial" w:eastAsia="Times New Roman" w:hAnsi="Arial" w:cs="Arial"/>
          <w:color w:val="4C4C4C"/>
          <w:spacing w:val="2"/>
          <w:sz w:val="29"/>
          <w:szCs w:val="29"/>
          <w:lang w:eastAsia="ru-RU"/>
        </w:rPr>
        <w:t>вобласти</w:t>
      </w:r>
      <w:proofErr w:type="spellEnd"/>
      <w:r w:rsidRPr="00F849CF">
        <w:rPr>
          <w:rFonts w:ascii="Arial" w:eastAsia="Times New Roman" w:hAnsi="Arial" w:cs="Arial"/>
          <w:color w:val="4C4C4C"/>
          <w:spacing w:val="2"/>
          <w:sz w:val="29"/>
          <w:szCs w:val="29"/>
          <w:lang w:eastAsia="ru-RU"/>
        </w:rPr>
        <w:t xml:space="preserve"> обращения с отходами</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lastRenderedPageBreak/>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Федерации.*28)</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42" w:history="1">
        <w:r w:rsidRPr="00F849CF">
          <w:rPr>
            <w:rFonts w:ascii="Arial" w:eastAsia="Times New Roman" w:hAnsi="Arial" w:cs="Arial"/>
            <w:color w:val="00466E"/>
            <w:spacing w:val="2"/>
            <w:sz w:val="21"/>
            <w:szCs w:val="21"/>
            <w:u w:val="single"/>
            <w:lang w:eastAsia="ru-RU"/>
          </w:rPr>
          <w:t>Комментарий к статье 28</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12 августа 2005 года </w:t>
      </w:r>
      <w:hyperlink r:id="rId343" w:history="1">
        <w:r w:rsidRPr="00F849CF">
          <w:rPr>
            <w:rFonts w:ascii="Arial" w:eastAsia="Times New Roman" w:hAnsi="Arial" w:cs="Arial"/>
            <w:color w:val="00466E"/>
            <w:spacing w:val="2"/>
            <w:sz w:val="21"/>
            <w:szCs w:val="21"/>
            <w:u w:val="single"/>
            <w:lang w:eastAsia="ru-RU"/>
          </w:rPr>
          <w:t>Федеральным законом от 9 мая 2005 года N 45-ФЗ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1. </w:t>
      </w:r>
      <w:proofErr w:type="gramStart"/>
      <w:r w:rsidRPr="00F849CF">
        <w:rPr>
          <w:rFonts w:ascii="Arial" w:eastAsia="Times New Roman" w:hAnsi="Arial" w:cs="Arial"/>
          <w:color w:val="2D2D2D"/>
          <w:spacing w:val="2"/>
          <w:sz w:val="21"/>
          <w:szCs w:val="21"/>
          <w:lang w:eastAsia="ru-RU"/>
        </w:rPr>
        <w:t>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(пункт в редакции, введенной в действие с 12 августа 2005 года </w:t>
      </w:r>
      <w:hyperlink r:id="rId344" w:history="1">
        <w:r w:rsidRPr="00F849CF">
          <w:rPr>
            <w:rFonts w:ascii="Arial" w:eastAsia="Times New Roman" w:hAnsi="Arial" w:cs="Arial"/>
            <w:color w:val="00466E"/>
            <w:spacing w:val="2"/>
            <w:sz w:val="21"/>
            <w:szCs w:val="21"/>
            <w:u w:val="single"/>
            <w:lang w:eastAsia="ru-RU"/>
          </w:rPr>
          <w:t>Федеральным законом от 9 мая 2005 года N 45-ФЗ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(пункт в редакции, введенной в действие с 12 августа 2005 года </w:t>
      </w:r>
      <w:hyperlink r:id="rId345" w:history="1">
        <w:r w:rsidRPr="00F849CF">
          <w:rPr>
            <w:rFonts w:ascii="Arial" w:eastAsia="Times New Roman" w:hAnsi="Arial" w:cs="Arial"/>
            <w:color w:val="00466E"/>
            <w:spacing w:val="2"/>
            <w:sz w:val="21"/>
            <w:szCs w:val="21"/>
            <w:u w:val="single"/>
            <w:lang w:eastAsia="ru-RU"/>
          </w:rPr>
          <w:t>Федеральным законом от 9 мая 2005 года N 45-ФЗ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46" w:history="1">
        <w:r w:rsidRPr="00F849CF">
          <w:rPr>
            <w:rFonts w:ascii="Arial" w:eastAsia="Times New Roman" w:hAnsi="Arial" w:cs="Arial"/>
            <w:color w:val="00466E"/>
            <w:spacing w:val="2"/>
            <w:sz w:val="21"/>
            <w:szCs w:val="21"/>
            <w:u w:val="single"/>
            <w:lang w:eastAsia="ru-RU"/>
          </w:rPr>
          <w:t>Комментарий к статье 29</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849CF">
        <w:rPr>
          <w:rFonts w:ascii="Arial" w:eastAsia="Times New Roman" w:hAnsi="Arial" w:cs="Arial"/>
          <w:color w:val="3C3C3C"/>
          <w:spacing w:val="2"/>
          <w:sz w:val="31"/>
          <w:szCs w:val="31"/>
          <w:lang w:eastAsia="ru-RU"/>
        </w:rPr>
        <w:t>Глава VIII. Заключительные и переходные положения (статьи с 29_1 по 31)</w:t>
      </w:r>
    </w:p>
    <w:p w:rsidR="00F849CF" w:rsidRPr="00F849CF" w:rsidRDefault="00F849CF" w:rsidP="00F849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849CF">
        <w:rPr>
          <w:rFonts w:ascii="Arial" w:eastAsia="Times New Roman" w:hAnsi="Arial" w:cs="Arial"/>
          <w:color w:val="2D2D2D"/>
          <w:spacing w:val="2"/>
          <w:sz w:val="21"/>
          <w:szCs w:val="21"/>
          <w:lang w:eastAsia="ru-RU"/>
        </w:rPr>
        <w:t>(Наименование в редакции, введенной в действие с 1 июля 2012 года </w:t>
      </w:r>
      <w:hyperlink r:id="rId347" w:history="1">
        <w:r w:rsidRPr="00F849CF">
          <w:rPr>
            <w:rFonts w:ascii="Arial" w:eastAsia="Times New Roman" w:hAnsi="Arial" w:cs="Arial"/>
            <w:color w:val="00466E"/>
            <w:spacing w:val="2"/>
            <w:sz w:val="21"/>
            <w:szCs w:val="21"/>
            <w:u w:val="single"/>
            <w:lang w:eastAsia="ru-RU"/>
          </w:rPr>
          <w:t>Федеральным законом от 29 июня 2012 года N 96-ФЗ</w:t>
        </w:r>
      </w:hyperlink>
      <w:r w:rsidRPr="00F849CF">
        <w:rPr>
          <w:rFonts w:ascii="Arial" w:eastAsia="Times New Roman" w:hAnsi="Arial" w:cs="Arial"/>
          <w:color w:val="2D2D2D"/>
          <w:spacing w:val="2"/>
          <w:sz w:val="21"/>
          <w:szCs w:val="21"/>
          <w:lang w:eastAsia="ru-RU"/>
        </w:rPr>
        <w:t>.</w:t>
      </w:r>
      <w:proofErr w:type="gramEnd"/>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29_1. Переходные положения</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r w:rsidRPr="00F849CF">
        <w:rPr>
          <w:rFonts w:ascii="Arial" w:eastAsia="Times New Roman" w:hAnsi="Arial" w:cs="Arial"/>
          <w:color w:val="2D2D2D"/>
          <w:spacing w:val="2"/>
          <w:sz w:val="21"/>
          <w:szCs w:val="21"/>
          <w:lang w:eastAsia="ru-RU"/>
        </w:rPr>
        <w:br/>
      </w:r>
      <w:proofErr w:type="gramStart"/>
      <w:r w:rsidRPr="00F849CF">
        <w:rPr>
          <w:rFonts w:ascii="Arial" w:eastAsia="Times New Roman" w:hAnsi="Arial" w:cs="Arial"/>
          <w:color w:val="2D2D2D"/>
          <w:spacing w:val="2"/>
          <w:sz w:val="21"/>
          <w:szCs w:val="21"/>
          <w:lang w:eastAsia="ru-RU"/>
        </w:rPr>
        <w:t>(Пункт в редакции, введенной в действие с 4 июля 2016 года </w:t>
      </w:r>
      <w:hyperlink r:id="rId348" w:history="1">
        <w:r w:rsidRPr="00F849CF">
          <w:rPr>
            <w:rFonts w:ascii="Arial" w:eastAsia="Times New Roman" w:hAnsi="Arial" w:cs="Arial"/>
            <w:color w:val="00466E"/>
            <w:spacing w:val="2"/>
            <w:sz w:val="21"/>
            <w:szCs w:val="21"/>
            <w:u w:val="single"/>
            <w:lang w:eastAsia="ru-RU"/>
          </w:rPr>
          <w:t>Федеральным законом от 3 июля 2016 года N 254-ФЗ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proofErr w:type="gram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 xml:space="preserve">2. </w:t>
      </w:r>
      <w:proofErr w:type="gramStart"/>
      <w:r w:rsidRPr="00F849CF">
        <w:rPr>
          <w:rFonts w:ascii="Arial" w:eastAsia="Times New Roman" w:hAnsi="Arial" w:cs="Arial"/>
          <w:color w:val="2D2D2D"/>
          <w:spacing w:val="2"/>
          <w:sz w:val="21"/>
          <w:szCs w:val="21"/>
          <w:lang w:eastAsia="ru-RU"/>
        </w:rPr>
        <w:t xml:space="preserve">До 1 января 2020 года запрет, установленный пунктом 7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w:t>
      </w:r>
      <w:r w:rsidRPr="00F849CF">
        <w:rPr>
          <w:rFonts w:ascii="Arial" w:eastAsia="Times New Roman" w:hAnsi="Arial" w:cs="Arial"/>
          <w:color w:val="2D2D2D"/>
          <w:spacing w:val="2"/>
          <w:sz w:val="21"/>
          <w:szCs w:val="21"/>
          <w:lang w:eastAsia="ru-RU"/>
        </w:rPr>
        <w:lastRenderedPageBreak/>
        <w:t>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w:t>
      </w:r>
      <w:proofErr w:type="gramEnd"/>
      <w:r w:rsidRPr="00F849CF">
        <w:rPr>
          <w:rFonts w:ascii="Arial" w:eastAsia="Times New Roman" w:hAnsi="Arial" w:cs="Arial"/>
          <w:color w:val="2D2D2D"/>
          <w:spacing w:val="2"/>
          <w:sz w:val="21"/>
          <w:szCs w:val="21"/>
          <w:lang w:eastAsia="ru-RU"/>
        </w:rPr>
        <w:t xml:space="preserve"> в границах населенных пунктов на территории Республики Крым и в границах города федерального значения Севастополя.</w:t>
      </w:r>
      <w:r w:rsidRPr="00F849CF">
        <w:rPr>
          <w:rFonts w:ascii="Arial" w:eastAsia="Times New Roman" w:hAnsi="Arial" w:cs="Arial"/>
          <w:color w:val="2D2D2D"/>
          <w:spacing w:val="2"/>
          <w:sz w:val="21"/>
          <w:szCs w:val="21"/>
          <w:lang w:eastAsia="ru-RU"/>
        </w:rPr>
        <w:br/>
        <w:t>(Пункт дополнительно включен с 4 июля 2016 года </w:t>
      </w:r>
      <w:hyperlink r:id="rId349" w:history="1">
        <w:r w:rsidRPr="00F849CF">
          <w:rPr>
            <w:rFonts w:ascii="Arial" w:eastAsia="Times New Roman" w:hAnsi="Arial" w:cs="Arial"/>
            <w:color w:val="00466E"/>
            <w:spacing w:val="2"/>
            <w:sz w:val="21"/>
            <w:szCs w:val="21"/>
            <w:u w:val="single"/>
            <w:lang w:eastAsia="ru-RU"/>
          </w:rPr>
          <w:t>Федеральным законом от 3 июля 2016 года N 254-ФЗ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3. Соглашение между органами исполнительной власти субъектов Российской Федерации и региональными операторами, указанное в пункте 6 статьи 24_6 настоящего Федерального закона, должно быть заключено не позднее 1 мая 2018 года.</w:t>
      </w:r>
      <w:r w:rsidRPr="00F849CF">
        <w:rPr>
          <w:rFonts w:ascii="Arial" w:eastAsia="Times New Roman" w:hAnsi="Arial" w:cs="Arial"/>
          <w:color w:val="2D2D2D"/>
          <w:spacing w:val="2"/>
          <w:sz w:val="21"/>
          <w:szCs w:val="21"/>
          <w:lang w:eastAsia="ru-RU"/>
        </w:rPr>
        <w:br/>
        <w:t>(Пункт дополнительно включен с 29 декабря 2016 года </w:t>
      </w:r>
      <w:hyperlink r:id="rId350" w:history="1">
        <w:r w:rsidRPr="00F849CF">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r w:rsidRPr="00F849CF">
        <w:rPr>
          <w:rFonts w:ascii="Arial" w:eastAsia="Times New Roman" w:hAnsi="Arial" w:cs="Arial"/>
          <w:color w:val="2D2D2D"/>
          <w:spacing w:val="2"/>
          <w:sz w:val="21"/>
          <w:szCs w:val="21"/>
          <w:lang w:eastAsia="ru-RU"/>
        </w:rPr>
        <w:br/>
        <w:t>(Пункт дополнительно включен с 29 декабря 2016 года </w:t>
      </w:r>
      <w:hyperlink r:id="rId351" w:history="1">
        <w:r w:rsidRPr="00F849CF">
          <w:rPr>
            <w:rFonts w:ascii="Arial" w:eastAsia="Times New Roman" w:hAnsi="Arial" w:cs="Arial"/>
            <w:color w:val="00466E"/>
            <w:spacing w:val="2"/>
            <w:sz w:val="21"/>
            <w:szCs w:val="21"/>
            <w:u w:val="single"/>
            <w:lang w:eastAsia="ru-RU"/>
          </w:rPr>
          <w:t>Федеральным законом от 28 декабря 2016 года N 486-ФЗ</w:t>
        </w:r>
      </w:hyperlink>
      <w:r w:rsidRPr="00F849CF">
        <w:rPr>
          <w:rFonts w:ascii="Arial" w:eastAsia="Times New Roman" w:hAnsi="Arial" w:cs="Arial"/>
          <w:color w:val="2D2D2D"/>
          <w:spacing w:val="2"/>
          <w:sz w:val="21"/>
          <w:szCs w:val="21"/>
          <w:lang w:eastAsia="ru-RU"/>
        </w:rPr>
        <w:t>) </w:t>
      </w:r>
      <w:r w:rsidRPr="00F849CF">
        <w:rPr>
          <w:rFonts w:ascii="Arial" w:eastAsia="Times New Roman" w:hAnsi="Arial" w:cs="Arial"/>
          <w:color w:val="2D2D2D"/>
          <w:spacing w:val="2"/>
          <w:sz w:val="21"/>
          <w:szCs w:val="21"/>
          <w:lang w:eastAsia="ru-RU"/>
        </w:rPr>
        <w:br/>
        <w:t>(Статья дополнительно включена с 1 июля 2012 года </w:t>
      </w:r>
      <w:hyperlink r:id="rId352" w:history="1">
        <w:r w:rsidRPr="00F849CF">
          <w:rPr>
            <w:rFonts w:ascii="Arial" w:eastAsia="Times New Roman" w:hAnsi="Arial" w:cs="Arial"/>
            <w:color w:val="00466E"/>
            <w:spacing w:val="2"/>
            <w:sz w:val="21"/>
            <w:szCs w:val="21"/>
            <w:u w:val="single"/>
            <w:lang w:eastAsia="ru-RU"/>
          </w:rPr>
          <w:t>Федеральным законом от 29 июня 2012 года N 96-ФЗ</w:t>
        </w:r>
      </w:hyperlink>
      <w:r w:rsidRPr="00F849CF">
        <w:rPr>
          <w:rFonts w:ascii="Arial" w:eastAsia="Times New Roman" w:hAnsi="Arial" w:cs="Arial"/>
          <w:color w:val="2D2D2D"/>
          <w:spacing w:val="2"/>
          <w:sz w:val="21"/>
          <w:szCs w:val="21"/>
          <w:lang w:eastAsia="ru-RU"/>
        </w:rPr>
        <w:t>)</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53" w:history="1">
        <w:r w:rsidRPr="00F849CF">
          <w:rPr>
            <w:rFonts w:ascii="Arial" w:eastAsia="Times New Roman" w:hAnsi="Arial" w:cs="Arial"/>
            <w:color w:val="00466E"/>
            <w:spacing w:val="2"/>
            <w:sz w:val="21"/>
            <w:szCs w:val="21"/>
            <w:u w:val="single"/>
            <w:lang w:eastAsia="ru-RU"/>
          </w:rPr>
          <w:t>Комментарий к статье 29_1</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30. Вступление настоящего Федерального закона в силу</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Настоящий Федеральный закон вступает в силу со дня его официального опубликования.</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54" w:history="1">
        <w:r w:rsidRPr="00F849CF">
          <w:rPr>
            <w:rFonts w:ascii="Arial" w:eastAsia="Times New Roman" w:hAnsi="Arial" w:cs="Arial"/>
            <w:color w:val="00466E"/>
            <w:spacing w:val="2"/>
            <w:sz w:val="21"/>
            <w:szCs w:val="21"/>
            <w:u w:val="single"/>
            <w:lang w:eastAsia="ru-RU"/>
          </w:rPr>
          <w:t>Комментарий к статье 30</w:t>
        </w:r>
      </w:hyperlink>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849CF">
        <w:rPr>
          <w:rFonts w:ascii="Arial" w:eastAsia="Times New Roman" w:hAnsi="Arial" w:cs="Arial"/>
          <w:color w:val="4C4C4C"/>
          <w:spacing w:val="2"/>
          <w:sz w:val="29"/>
          <w:szCs w:val="29"/>
          <w:lang w:eastAsia="ru-RU"/>
        </w:rPr>
        <w:t>Статья 31. Приведение нормативных правовых актов в соответствие с настоящим Федеральным законом</w:t>
      </w:r>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Нормативные правовые акты Российской Федерации подлежат приведению в соответствие с настоящим Федеральным законом.</w:t>
      </w:r>
      <w:r w:rsidRPr="00F849CF">
        <w:rPr>
          <w:rFonts w:ascii="Arial" w:eastAsia="Times New Roman" w:hAnsi="Arial" w:cs="Arial"/>
          <w:color w:val="2D2D2D"/>
          <w:spacing w:val="2"/>
          <w:sz w:val="21"/>
          <w:szCs w:val="21"/>
          <w:lang w:eastAsia="ru-RU"/>
        </w:rPr>
        <w:br/>
      </w:r>
      <w:r w:rsidRPr="00F849CF">
        <w:rPr>
          <w:rFonts w:ascii="Arial" w:eastAsia="Times New Roman" w:hAnsi="Arial" w:cs="Arial"/>
          <w:color w:val="2D2D2D"/>
          <w:spacing w:val="2"/>
          <w:sz w:val="21"/>
          <w:szCs w:val="21"/>
          <w:lang w:eastAsia="ru-RU"/>
        </w:rPr>
        <w:br/>
      </w:r>
      <w:hyperlink r:id="rId355" w:history="1">
        <w:r w:rsidRPr="00F849CF">
          <w:rPr>
            <w:rFonts w:ascii="Arial" w:eastAsia="Times New Roman" w:hAnsi="Arial" w:cs="Arial"/>
            <w:color w:val="00466E"/>
            <w:spacing w:val="2"/>
            <w:sz w:val="21"/>
            <w:szCs w:val="21"/>
            <w:u w:val="single"/>
            <w:lang w:eastAsia="ru-RU"/>
          </w:rPr>
          <w:t>Комментарий к статье 31</w:t>
        </w:r>
      </w:hyperlink>
      <w:r w:rsidRPr="00F849CF">
        <w:rPr>
          <w:rFonts w:ascii="Arial" w:eastAsia="Times New Roman" w:hAnsi="Arial" w:cs="Arial"/>
          <w:color w:val="2D2D2D"/>
          <w:spacing w:val="2"/>
          <w:sz w:val="21"/>
          <w:szCs w:val="21"/>
          <w:lang w:eastAsia="ru-RU"/>
        </w:rPr>
        <w:br/>
      </w:r>
    </w:p>
    <w:p w:rsidR="00F849CF" w:rsidRPr="00F849CF" w:rsidRDefault="00F849CF" w:rsidP="00F849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lastRenderedPageBreak/>
        <w:t>Президент</w:t>
      </w:r>
      <w:r w:rsidRPr="00F849CF">
        <w:rPr>
          <w:rFonts w:ascii="Arial" w:eastAsia="Times New Roman" w:hAnsi="Arial" w:cs="Arial"/>
          <w:color w:val="2D2D2D"/>
          <w:spacing w:val="2"/>
          <w:sz w:val="21"/>
          <w:szCs w:val="21"/>
          <w:lang w:eastAsia="ru-RU"/>
        </w:rPr>
        <w:br/>
        <w:t>Российской Федерации</w:t>
      </w:r>
      <w:r w:rsidRPr="00F849CF">
        <w:rPr>
          <w:rFonts w:ascii="Arial" w:eastAsia="Times New Roman" w:hAnsi="Arial" w:cs="Arial"/>
          <w:color w:val="2D2D2D"/>
          <w:spacing w:val="2"/>
          <w:sz w:val="21"/>
          <w:szCs w:val="21"/>
          <w:lang w:eastAsia="ru-RU"/>
        </w:rPr>
        <w:br/>
      </w:r>
      <w:proofErr w:type="spellStart"/>
      <w:r w:rsidRPr="00F849CF">
        <w:rPr>
          <w:rFonts w:ascii="Arial" w:eastAsia="Times New Roman" w:hAnsi="Arial" w:cs="Arial"/>
          <w:color w:val="2D2D2D"/>
          <w:spacing w:val="2"/>
          <w:sz w:val="21"/>
          <w:szCs w:val="21"/>
          <w:lang w:eastAsia="ru-RU"/>
        </w:rPr>
        <w:t>Б.Ельцин</w:t>
      </w:r>
      <w:proofErr w:type="spellEnd"/>
    </w:p>
    <w:p w:rsidR="00F849CF" w:rsidRPr="00F849CF" w:rsidRDefault="00F849CF" w:rsidP="00F849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849CF">
        <w:rPr>
          <w:rFonts w:ascii="Arial" w:eastAsia="Times New Roman" w:hAnsi="Arial" w:cs="Arial"/>
          <w:color w:val="2D2D2D"/>
          <w:spacing w:val="2"/>
          <w:sz w:val="21"/>
          <w:szCs w:val="21"/>
          <w:lang w:eastAsia="ru-RU"/>
        </w:rPr>
        <w:t>Москва, Кремль</w:t>
      </w:r>
      <w:r w:rsidRPr="00F849CF">
        <w:rPr>
          <w:rFonts w:ascii="Arial" w:eastAsia="Times New Roman" w:hAnsi="Arial" w:cs="Arial"/>
          <w:color w:val="2D2D2D"/>
          <w:spacing w:val="2"/>
          <w:sz w:val="21"/>
          <w:szCs w:val="21"/>
          <w:lang w:eastAsia="ru-RU"/>
        </w:rPr>
        <w:br/>
        <w:t>24 июня 1998 года</w:t>
      </w:r>
      <w:r w:rsidRPr="00F849CF">
        <w:rPr>
          <w:rFonts w:ascii="Arial" w:eastAsia="Times New Roman" w:hAnsi="Arial" w:cs="Arial"/>
          <w:color w:val="2D2D2D"/>
          <w:spacing w:val="2"/>
          <w:sz w:val="21"/>
          <w:szCs w:val="21"/>
          <w:lang w:eastAsia="ru-RU"/>
        </w:rPr>
        <w:br/>
        <w:t>N 89-ФЗ</w:t>
      </w:r>
    </w:p>
    <w:p w:rsidR="00F849CF" w:rsidRPr="00F849CF" w:rsidRDefault="00F849CF" w:rsidP="00F849CF">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AC2B95" w:rsidRDefault="00AC2B95">
      <w:bookmarkStart w:id="0" w:name="_GoBack"/>
      <w:bookmarkEnd w:id="0"/>
    </w:p>
    <w:sectPr w:rsidR="00AC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F"/>
    <w:rsid w:val="005176DF"/>
    <w:rsid w:val="00AC2B95"/>
    <w:rsid w:val="00F8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4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4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49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9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49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9C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849CF"/>
  </w:style>
  <w:style w:type="paragraph" w:customStyle="1" w:styleId="headertext">
    <w:name w:val="header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849CF"/>
  </w:style>
  <w:style w:type="character" w:styleId="a3">
    <w:name w:val="Hyperlink"/>
    <w:basedOn w:val="a0"/>
    <w:uiPriority w:val="99"/>
    <w:semiHidden/>
    <w:unhideWhenUsed/>
    <w:rsid w:val="00F849CF"/>
    <w:rPr>
      <w:color w:val="0000FF"/>
      <w:u w:val="single"/>
    </w:rPr>
  </w:style>
  <w:style w:type="character" w:styleId="a4">
    <w:name w:val="FollowedHyperlink"/>
    <w:basedOn w:val="a0"/>
    <w:uiPriority w:val="99"/>
    <w:semiHidden/>
    <w:unhideWhenUsed/>
    <w:rsid w:val="00F849CF"/>
    <w:rPr>
      <w:color w:val="800080"/>
      <w:u w:val="single"/>
    </w:rPr>
  </w:style>
  <w:style w:type="paragraph" w:customStyle="1" w:styleId="unformattext">
    <w:name w:val="unformat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4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4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49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9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49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9C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849CF"/>
  </w:style>
  <w:style w:type="paragraph" w:customStyle="1" w:styleId="headertext">
    <w:name w:val="header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849CF"/>
  </w:style>
  <w:style w:type="character" w:styleId="a3">
    <w:name w:val="Hyperlink"/>
    <w:basedOn w:val="a0"/>
    <w:uiPriority w:val="99"/>
    <w:semiHidden/>
    <w:unhideWhenUsed/>
    <w:rsid w:val="00F849CF"/>
    <w:rPr>
      <w:color w:val="0000FF"/>
      <w:u w:val="single"/>
    </w:rPr>
  </w:style>
  <w:style w:type="character" w:styleId="a4">
    <w:name w:val="FollowedHyperlink"/>
    <w:basedOn w:val="a0"/>
    <w:uiPriority w:val="99"/>
    <w:semiHidden/>
    <w:unhideWhenUsed/>
    <w:rsid w:val="00F849CF"/>
    <w:rPr>
      <w:color w:val="800080"/>
      <w:u w:val="single"/>
    </w:rPr>
  </w:style>
  <w:style w:type="paragraph" w:customStyle="1" w:styleId="unformattext">
    <w:name w:val="unformattext"/>
    <w:basedOn w:val="a"/>
    <w:rsid w:val="00F84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7727">
      <w:bodyDiv w:val="1"/>
      <w:marLeft w:val="0"/>
      <w:marRight w:val="0"/>
      <w:marTop w:val="0"/>
      <w:marBottom w:val="0"/>
      <w:divBdr>
        <w:top w:val="none" w:sz="0" w:space="0" w:color="auto"/>
        <w:left w:val="none" w:sz="0" w:space="0" w:color="auto"/>
        <w:bottom w:val="none" w:sz="0" w:space="0" w:color="auto"/>
        <w:right w:val="none" w:sz="0" w:space="0" w:color="auto"/>
      </w:divBdr>
      <w:divsChild>
        <w:div w:id="64181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42990" TargetMode="External"/><Relationship Id="rId299" Type="http://schemas.openxmlformats.org/officeDocument/2006/relationships/hyperlink" Target="http://docs.cntd.ru/document/420326695" TargetMode="External"/><Relationship Id="rId303" Type="http://schemas.openxmlformats.org/officeDocument/2006/relationships/hyperlink" Target="http://docs.cntd.ru/document/420242990" TargetMode="External"/><Relationship Id="rId21" Type="http://schemas.openxmlformats.org/officeDocument/2006/relationships/hyperlink" Target="http://docs.cntd.ru/document/902290189" TargetMode="External"/><Relationship Id="rId42" Type="http://schemas.openxmlformats.org/officeDocument/2006/relationships/hyperlink" Target="http://docs.cntd.ru/document/420318432" TargetMode="External"/><Relationship Id="rId63" Type="http://schemas.openxmlformats.org/officeDocument/2006/relationships/hyperlink" Target="http://docs.cntd.ru/document/420242990" TargetMode="External"/><Relationship Id="rId84" Type="http://schemas.openxmlformats.org/officeDocument/2006/relationships/hyperlink" Target="http://docs.cntd.ru/document/420242990" TargetMode="External"/><Relationship Id="rId138" Type="http://schemas.openxmlformats.org/officeDocument/2006/relationships/hyperlink" Target="http://docs.cntd.ru/document/420242990" TargetMode="External"/><Relationship Id="rId159" Type="http://schemas.openxmlformats.org/officeDocument/2006/relationships/hyperlink" Target="http://docs.cntd.ru/document/901744603" TargetMode="External"/><Relationship Id="rId324" Type="http://schemas.openxmlformats.org/officeDocument/2006/relationships/hyperlink" Target="http://docs.cntd.ru/document/420326695" TargetMode="External"/><Relationship Id="rId345" Type="http://schemas.openxmlformats.org/officeDocument/2006/relationships/hyperlink" Target="http://docs.cntd.ru/document/901932895" TargetMode="External"/><Relationship Id="rId170" Type="http://schemas.openxmlformats.org/officeDocument/2006/relationships/hyperlink" Target="http://docs.cntd.ru/document/420318432" TargetMode="External"/><Relationship Id="rId191" Type="http://schemas.openxmlformats.org/officeDocument/2006/relationships/hyperlink" Target="http://docs.cntd.ru/document/902135918" TargetMode="External"/><Relationship Id="rId205" Type="http://schemas.openxmlformats.org/officeDocument/2006/relationships/hyperlink" Target="http://docs.cntd.ru/document/901907297" TargetMode="External"/><Relationship Id="rId226" Type="http://schemas.openxmlformats.org/officeDocument/2006/relationships/hyperlink" Target="http://docs.cntd.ru/document/420326695" TargetMode="External"/><Relationship Id="rId247" Type="http://schemas.openxmlformats.org/officeDocument/2006/relationships/hyperlink" Target="http://docs.cntd.ru/document/420242990" TargetMode="External"/><Relationship Id="rId107" Type="http://schemas.openxmlformats.org/officeDocument/2006/relationships/hyperlink" Target="http://docs.cntd.ru/document/902353938" TargetMode="External"/><Relationship Id="rId268" Type="http://schemas.openxmlformats.org/officeDocument/2006/relationships/hyperlink" Target="http://docs.cntd.ru/document/901907297" TargetMode="External"/><Relationship Id="rId289" Type="http://schemas.openxmlformats.org/officeDocument/2006/relationships/hyperlink" Target="http://docs.cntd.ru/document/420326707" TargetMode="External"/><Relationship Id="rId11" Type="http://schemas.openxmlformats.org/officeDocument/2006/relationships/hyperlink" Target="http://docs.cntd.ru/document/901961873" TargetMode="External"/><Relationship Id="rId32" Type="http://schemas.openxmlformats.org/officeDocument/2006/relationships/hyperlink" Target="http://docs.cntd.ru/document/499034207" TargetMode="External"/><Relationship Id="rId53" Type="http://schemas.openxmlformats.org/officeDocument/2006/relationships/hyperlink" Target="http://docs.cntd.ru/document/420387696" TargetMode="External"/><Relationship Id="rId74" Type="http://schemas.openxmlformats.org/officeDocument/2006/relationships/hyperlink" Target="http://docs.cntd.ru/document/420242990" TargetMode="External"/><Relationship Id="rId128" Type="http://schemas.openxmlformats.org/officeDocument/2006/relationships/hyperlink" Target="http://docs.cntd.ru/document/420242990" TargetMode="External"/><Relationship Id="rId149" Type="http://schemas.openxmlformats.org/officeDocument/2006/relationships/hyperlink" Target="http://docs.cntd.ru/document/420242990" TargetMode="External"/><Relationship Id="rId314" Type="http://schemas.openxmlformats.org/officeDocument/2006/relationships/hyperlink" Target="http://docs.cntd.ru/document/542606401" TargetMode="External"/><Relationship Id="rId335" Type="http://schemas.openxmlformats.org/officeDocument/2006/relationships/hyperlink" Target="http://docs.cntd.ru/document/902290189" TargetMode="External"/><Relationship Id="rId356" Type="http://schemas.openxmlformats.org/officeDocument/2006/relationships/fontTable" Target="fontTable.xml"/><Relationship Id="rId5" Type="http://schemas.openxmlformats.org/officeDocument/2006/relationships/hyperlink" Target="http://docs.cntd.ru/document/901777989" TargetMode="External"/><Relationship Id="rId95" Type="http://schemas.openxmlformats.org/officeDocument/2006/relationships/hyperlink" Target="http://docs.cntd.ru/document/420242990" TargetMode="External"/><Relationship Id="rId160" Type="http://schemas.openxmlformats.org/officeDocument/2006/relationships/hyperlink" Target="http://docs.cntd.ru/document/420363429" TargetMode="External"/><Relationship Id="rId181" Type="http://schemas.openxmlformats.org/officeDocument/2006/relationships/hyperlink" Target="http://docs.cntd.ru/document/420242990" TargetMode="External"/><Relationship Id="rId216" Type="http://schemas.openxmlformats.org/officeDocument/2006/relationships/hyperlink" Target="http://docs.cntd.ru/document/420242990" TargetMode="External"/><Relationship Id="rId237" Type="http://schemas.openxmlformats.org/officeDocument/2006/relationships/hyperlink" Target="http://docs.cntd.ru/document/420242990" TargetMode="External"/><Relationship Id="rId258" Type="http://schemas.openxmlformats.org/officeDocument/2006/relationships/hyperlink" Target="http://docs.cntd.ru/document/901961873" TargetMode="External"/><Relationship Id="rId279" Type="http://schemas.openxmlformats.org/officeDocument/2006/relationships/hyperlink" Target="http://docs.cntd.ru/document/420242990" TargetMode="External"/><Relationship Id="rId22" Type="http://schemas.openxmlformats.org/officeDocument/2006/relationships/hyperlink" Target="http://docs.cntd.ru/document/902290208" TargetMode="External"/><Relationship Id="rId43" Type="http://schemas.openxmlformats.org/officeDocument/2006/relationships/hyperlink" Target="http://docs.cntd.ru/document/420243007" TargetMode="External"/><Relationship Id="rId64" Type="http://schemas.openxmlformats.org/officeDocument/2006/relationships/hyperlink" Target="http://docs.cntd.ru/document/420242990" TargetMode="External"/><Relationship Id="rId118" Type="http://schemas.openxmlformats.org/officeDocument/2006/relationships/hyperlink" Target="http://docs.cntd.ru/document/420326695" TargetMode="External"/><Relationship Id="rId139" Type="http://schemas.openxmlformats.org/officeDocument/2006/relationships/hyperlink" Target="http://docs.cntd.ru/document/420242990" TargetMode="External"/><Relationship Id="rId290" Type="http://schemas.openxmlformats.org/officeDocument/2006/relationships/hyperlink" Target="http://docs.cntd.ru/document/420326707" TargetMode="External"/><Relationship Id="rId304" Type="http://schemas.openxmlformats.org/officeDocument/2006/relationships/hyperlink" Target="http://docs.cntd.ru/document/542606401" TargetMode="External"/><Relationship Id="rId325" Type="http://schemas.openxmlformats.org/officeDocument/2006/relationships/hyperlink" Target="http://docs.cntd.ru/document/542606401" TargetMode="External"/><Relationship Id="rId346" Type="http://schemas.openxmlformats.org/officeDocument/2006/relationships/hyperlink" Target="http://docs.cntd.ru/document/542606401" TargetMode="External"/><Relationship Id="rId85" Type="http://schemas.openxmlformats.org/officeDocument/2006/relationships/hyperlink" Target="http://docs.cntd.ru/document/420242990" TargetMode="External"/><Relationship Id="rId150" Type="http://schemas.openxmlformats.org/officeDocument/2006/relationships/hyperlink" Target="http://docs.cntd.ru/document/420284360" TargetMode="External"/><Relationship Id="rId171" Type="http://schemas.openxmlformats.org/officeDocument/2006/relationships/hyperlink" Target="http://docs.cntd.ru/document/542606401" TargetMode="External"/><Relationship Id="rId192" Type="http://schemas.openxmlformats.org/officeDocument/2006/relationships/hyperlink" Target="http://docs.cntd.ru/document/902312622" TargetMode="External"/><Relationship Id="rId206" Type="http://schemas.openxmlformats.org/officeDocument/2006/relationships/hyperlink" Target="http://docs.cntd.ru/document/901907297" TargetMode="External"/><Relationship Id="rId227" Type="http://schemas.openxmlformats.org/officeDocument/2006/relationships/hyperlink" Target="http://docs.cntd.ru/document/542606401" TargetMode="External"/><Relationship Id="rId248" Type="http://schemas.openxmlformats.org/officeDocument/2006/relationships/hyperlink" Target="http://docs.cntd.ru/document/542606401" TargetMode="External"/><Relationship Id="rId269" Type="http://schemas.openxmlformats.org/officeDocument/2006/relationships/hyperlink" Target="http://docs.cntd.ru/document/420242990" TargetMode="External"/><Relationship Id="rId12" Type="http://schemas.openxmlformats.org/officeDocument/2006/relationships/hyperlink" Target="http://docs.cntd.ru/document/901961873" TargetMode="External"/><Relationship Id="rId33" Type="http://schemas.openxmlformats.org/officeDocument/2006/relationships/hyperlink" Target="http://docs.cntd.ru/document/499051341" TargetMode="External"/><Relationship Id="rId108" Type="http://schemas.openxmlformats.org/officeDocument/2006/relationships/hyperlink" Target="http://docs.cntd.ru/document/902353938" TargetMode="External"/><Relationship Id="rId129" Type="http://schemas.openxmlformats.org/officeDocument/2006/relationships/hyperlink" Target="http://docs.cntd.ru/document/420242990" TargetMode="External"/><Relationship Id="rId280" Type="http://schemas.openxmlformats.org/officeDocument/2006/relationships/hyperlink" Target="http://docs.cntd.ru/document/542606401" TargetMode="External"/><Relationship Id="rId315" Type="http://schemas.openxmlformats.org/officeDocument/2006/relationships/hyperlink" Target="http://docs.cntd.ru/document/420326695" TargetMode="External"/><Relationship Id="rId336" Type="http://schemas.openxmlformats.org/officeDocument/2006/relationships/hyperlink" Target="http://docs.cntd.ru/document/902135756" TargetMode="External"/><Relationship Id="rId357" Type="http://schemas.openxmlformats.org/officeDocument/2006/relationships/theme" Target="theme/theme1.xml"/><Relationship Id="rId54" Type="http://schemas.openxmlformats.org/officeDocument/2006/relationships/hyperlink" Target="http://docs.cntd.ru/document/542606401" TargetMode="External"/><Relationship Id="rId75" Type="http://schemas.openxmlformats.org/officeDocument/2006/relationships/hyperlink" Target="http://docs.cntd.ru/document/420242990" TargetMode="External"/><Relationship Id="rId96" Type="http://schemas.openxmlformats.org/officeDocument/2006/relationships/hyperlink" Target="http://docs.cntd.ru/document/902135918" TargetMode="External"/><Relationship Id="rId140" Type="http://schemas.openxmlformats.org/officeDocument/2006/relationships/hyperlink" Target="http://docs.cntd.ru/document/420242990" TargetMode="External"/><Relationship Id="rId161" Type="http://schemas.openxmlformats.org/officeDocument/2006/relationships/hyperlink" Target="http://docs.cntd.ru/document/542606401" TargetMode="External"/><Relationship Id="rId182" Type="http://schemas.openxmlformats.org/officeDocument/2006/relationships/hyperlink" Target="http://docs.cntd.ru/document/542606401" TargetMode="External"/><Relationship Id="rId217" Type="http://schemas.openxmlformats.org/officeDocument/2006/relationships/hyperlink" Target="http://docs.cntd.ru/document/420284360" TargetMode="External"/><Relationship Id="rId6" Type="http://schemas.openxmlformats.org/officeDocument/2006/relationships/hyperlink" Target="http://docs.cntd.ru/document/901837748" TargetMode="External"/><Relationship Id="rId238" Type="http://schemas.openxmlformats.org/officeDocument/2006/relationships/hyperlink" Target="http://docs.cntd.ru/document/420242990" TargetMode="External"/><Relationship Id="rId259" Type="http://schemas.openxmlformats.org/officeDocument/2006/relationships/hyperlink" Target="http://docs.cntd.ru/document/420242990" TargetMode="External"/><Relationship Id="rId23" Type="http://schemas.openxmlformats.org/officeDocument/2006/relationships/hyperlink" Target="http://docs.cntd.ru/document/902290208" TargetMode="External"/><Relationship Id="rId119" Type="http://schemas.openxmlformats.org/officeDocument/2006/relationships/hyperlink" Target="http://docs.cntd.ru/document/420242990" TargetMode="External"/><Relationship Id="rId270" Type="http://schemas.openxmlformats.org/officeDocument/2006/relationships/hyperlink" Target="http://docs.cntd.ru/document/420242990" TargetMode="External"/><Relationship Id="rId291" Type="http://schemas.openxmlformats.org/officeDocument/2006/relationships/hyperlink" Target="http://docs.cntd.ru/document/420326707" TargetMode="External"/><Relationship Id="rId305" Type="http://schemas.openxmlformats.org/officeDocument/2006/relationships/hyperlink" Target="http://docs.cntd.ru/document/420326695" TargetMode="External"/><Relationship Id="rId326" Type="http://schemas.openxmlformats.org/officeDocument/2006/relationships/hyperlink" Target="http://docs.cntd.ru/document/542606401" TargetMode="External"/><Relationship Id="rId347" Type="http://schemas.openxmlformats.org/officeDocument/2006/relationships/hyperlink" Target="http://docs.cntd.ru/document/902355015" TargetMode="External"/><Relationship Id="rId44" Type="http://schemas.openxmlformats.org/officeDocument/2006/relationships/hyperlink" Target="http://docs.cntd.ru/document/420284360" TargetMode="External"/><Relationship Id="rId65" Type="http://schemas.openxmlformats.org/officeDocument/2006/relationships/hyperlink" Target="http://docs.cntd.ru/document/420242990" TargetMode="External"/><Relationship Id="rId86" Type="http://schemas.openxmlformats.org/officeDocument/2006/relationships/hyperlink" Target="http://docs.cntd.ru/document/542606401" TargetMode="External"/><Relationship Id="rId130" Type="http://schemas.openxmlformats.org/officeDocument/2006/relationships/hyperlink" Target="http://docs.cntd.ru/document/420242990" TargetMode="External"/><Relationship Id="rId151" Type="http://schemas.openxmlformats.org/officeDocument/2006/relationships/hyperlink" Target="http://docs.cntd.ru/document/420242990" TargetMode="External"/><Relationship Id="rId172" Type="http://schemas.openxmlformats.org/officeDocument/2006/relationships/hyperlink" Target="http://docs.cntd.ru/document/901876063" TargetMode="External"/><Relationship Id="rId193" Type="http://schemas.openxmlformats.org/officeDocument/2006/relationships/hyperlink" Target="http://docs.cntd.ru/document/902135918" TargetMode="External"/><Relationship Id="rId207" Type="http://schemas.openxmlformats.org/officeDocument/2006/relationships/hyperlink" Target="http://docs.cntd.ru/document/420242990" TargetMode="External"/><Relationship Id="rId228" Type="http://schemas.openxmlformats.org/officeDocument/2006/relationships/hyperlink" Target="http://docs.cntd.ru/document/902135918" TargetMode="External"/><Relationship Id="rId249" Type="http://schemas.openxmlformats.org/officeDocument/2006/relationships/hyperlink" Target="http://docs.cntd.ru/document/901907297" TargetMode="External"/><Relationship Id="rId13" Type="http://schemas.openxmlformats.org/officeDocument/2006/relationships/hyperlink" Target="http://docs.cntd.ru/document/902020319" TargetMode="External"/><Relationship Id="rId109" Type="http://schemas.openxmlformats.org/officeDocument/2006/relationships/hyperlink" Target="http://docs.cntd.ru/document/902353938" TargetMode="External"/><Relationship Id="rId260" Type="http://schemas.openxmlformats.org/officeDocument/2006/relationships/hyperlink" Target="http://docs.cntd.ru/document/542606401" TargetMode="External"/><Relationship Id="rId281" Type="http://schemas.openxmlformats.org/officeDocument/2006/relationships/hyperlink" Target="http://docs.cntd.ru/document/420326707" TargetMode="External"/><Relationship Id="rId316" Type="http://schemas.openxmlformats.org/officeDocument/2006/relationships/hyperlink" Target="http://docs.cntd.ru/document/420284360" TargetMode="External"/><Relationship Id="rId337" Type="http://schemas.openxmlformats.org/officeDocument/2006/relationships/hyperlink" Target="http://docs.cntd.ru/document/902290189" TargetMode="External"/><Relationship Id="rId34" Type="http://schemas.openxmlformats.org/officeDocument/2006/relationships/hyperlink" Target="http://docs.cntd.ru/document/499059427" TargetMode="External"/><Relationship Id="rId55" Type="http://schemas.openxmlformats.org/officeDocument/2006/relationships/hyperlink" Target="http://docs.cntd.ru/document/902135918" TargetMode="External"/><Relationship Id="rId76" Type="http://schemas.openxmlformats.org/officeDocument/2006/relationships/hyperlink" Target="http://docs.cntd.ru/document/420242990" TargetMode="External"/><Relationship Id="rId97" Type="http://schemas.openxmlformats.org/officeDocument/2006/relationships/hyperlink" Target="http://docs.cntd.ru/document/420242990" TargetMode="External"/><Relationship Id="rId120" Type="http://schemas.openxmlformats.org/officeDocument/2006/relationships/hyperlink" Target="http://docs.cntd.ru/document/420242990" TargetMode="External"/><Relationship Id="rId141" Type="http://schemas.openxmlformats.org/officeDocument/2006/relationships/hyperlink" Target="http://docs.cntd.ru/document/420242990" TargetMode="External"/><Relationship Id="rId7" Type="http://schemas.openxmlformats.org/officeDocument/2006/relationships/hyperlink" Target="http://docs.cntd.ru/document/901907297" TargetMode="External"/><Relationship Id="rId162" Type="http://schemas.openxmlformats.org/officeDocument/2006/relationships/hyperlink" Target="http://docs.cntd.ru/document/420326695" TargetMode="External"/><Relationship Id="rId183" Type="http://schemas.openxmlformats.org/officeDocument/2006/relationships/hyperlink" Target="http://docs.cntd.ru/document/420346503" TargetMode="External"/><Relationship Id="rId218" Type="http://schemas.openxmlformats.org/officeDocument/2006/relationships/hyperlink" Target="http://docs.cntd.ru/document/542606401" TargetMode="External"/><Relationship Id="rId239" Type="http://schemas.openxmlformats.org/officeDocument/2006/relationships/hyperlink" Target="http://docs.cntd.ru/document/542606401" TargetMode="External"/><Relationship Id="rId250" Type="http://schemas.openxmlformats.org/officeDocument/2006/relationships/hyperlink" Target="http://docs.cntd.ru/document/901919349" TargetMode="External"/><Relationship Id="rId271" Type="http://schemas.openxmlformats.org/officeDocument/2006/relationships/hyperlink" Target="http://docs.cntd.ru/document/420242990" TargetMode="External"/><Relationship Id="rId292" Type="http://schemas.openxmlformats.org/officeDocument/2006/relationships/hyperlink" Target="http://docs.cntd.ru/document/420326707" TargetMode="External"/><Relationship Id="rId306" Type="http://schemas.openxmlformats.org/officeDocument/2006/relationships/hyperlink" Target="http://docs.cntd.ru/document/420326695" TargetMode="External"/><Relationship Id="rId24" Type="http://schemas.openxmlformats.org/officeDocument/2006/relationships/hyperlink" Target="http://docs.cntd.ru/document/902310097" TargetMode="External"/><Relationship Id="rId45" Type="http://schemas.openxmlformats.org/officeDocument/2006/relationships/hyperlink" Target="http://docs.cntd.ru/document/420287401" TargetMode="External"/><Relationship Id="rId66" Type="http://schemas.openxmlformats.org/officeDocument/2006/relationships/hyperlink" Target="http://docs.cntd.ru/document/902135918" TargetMode="External"/><Relationship Id="rId87" Type="http://schemas.openxmlformats.org/officeDocument/2006/relationships/hyperlink" Target="http://docs.cntd.ru/document/901907297" TargetMode="External"/><Relationship Id="rId110" Type="http://schemas.openxmlformats.org/officeDocument/2006/relationships/hyperlink" Target="http://docs.cntd.ru/document/901907297" TargetMode="External"/><Relationship Id="rId131" Type="http://schemas.openxmlformats.org/officeDocument/2006/relationships/hyperlink" Target="http://docs.cntd.ru/document/420242990" TargetMode="External"/><Relationship Id="rId327" Type="http://schemas.openxmlformats.org/officeDocument/2006/relationships/hyperlink" Target="http://docs.cntd.ru/document/420287401" TargetMode="External"/><Relationship Id="rId348" Type="http://schemas.openxmlformats.org/officeDocument/2006/relationships/hyperlink" Target="http://docs.cntd.ru/document/420363429" TargetMode="External"/><Relationship Id="rId152" Type="http://schemas.openxmlformats.org/officeDocument/2006/relationships/hyperlink" Target="http://docs.cntd.ru/document/420242990" TargetMode="External"/><Relationship Id="rId173" Type="http://schemas.openxmlformats.org/officeDocument/2006/relationships/hyperlink" Target="http://docs.cntd.ru/document/420243007" TargetMode="External"/><Relationship Id="rId194" Type="http://schemas.openxmlformats.org/officeDocument/2006/relationships/hyperlink" Target="http://docs.cntd.ru/document/902127043" TargetMode="External"/><Relationship Id="rId208" Type="http://schemas.openxmlformats.org/officeDocument/2006/relationships/hyperlink" Target="http://docs.cntd.ru/document/420242990" TargetMode="External"/><Relationship Id="rId229" Type="http://schemas.openxmlformats.org/officeDocument/2006/relationships/hyperlink" Target="http://docs.cntd.ru/document/420242990" TargetMode="External"/><Relationship Id="rId240" Type="http://schemas.openxmlformats.org/officeDocument/2006/relationships/hyperlink" Target="http://docs.cntd.ru/document/420242990" TargetMode="External"/><Relationship Id="rId261" Type="http://schemas.openxmlformats.org/officeDocument/2006/relationships/hyperlink" Target="http://docs.cntd.ru/document/542606401" TargetMode="External"/><Relationship Id="rId14" Type="http://schemas.openxmlformats.org/officeDocument/2006/relationships/hyperlink" Target="http://docs.cntd.ru/document/902020319" TargetMode="External"/><Relationship Id="rId35" Type="http://schemas.openxmlformats.org/officeDocument/2006/relationships/hyperlink" Target="http://docs.cntd.ru/document/499059427" TargetMode="External"/><Relationship Id="rId56" Type="http://schemas.openxmlformats.org/officeDocument/2006/relationships/hyperlink" Target="http://docs.cntd.ru/document/542606401" TargetMode="External"/><Relationship Id="rId77" Type="http://schemas.openxmlformats.org/officeDocument/2006/relationships/hyperlink" Target="http://docs.cntd.ru/document/420242990" TargetMode="External"/><Relationship Id="rId100" Type="http://schemas.openxmlformats.org/officeDocument/2006/relationships/hyperlink" Target="http://docs.cntd.ru/document/420242990" TargetMode="External"/><Relationship Id="rId282" Type="http://schemas.openxmlformats.org/officeDocument/2006/relationships/hyperlink" Target="http://docs.cntd.ru/document/420326707" TargetMode="External"/><Relationship Id="rId317" Type="http://schemas.openxmlformats.org/officeDocument/2006/relationships/hyperlink" Target="http://docs.cntd.ru/document/499011838" TargetMode="External"/><Relationship Id="rId338" Type="http://schemas.openxmlformats.org/officeDocument/2006/relationships/hyperlink" Target="http://docs.cntd.ru/document/542606401" TargetMode="External"/><Relationship Id="rId8" Type="http://schemas.openxmlformats.org/officeDocument/2006/relationships/hyperlink" Target="http://docs.cntd.ru/document/901907297" TargetMode="External"/><Relationship Id="rId98" Type="http://schemas.openxmlformats.org/officeDocument/2006/relationships/hyperlink" Target="http://docs.cntd.ru/document/420242990" TargetMode="External"/><Relationship Id="rId121" Type="http://schemas.openxmlformats.org/officeDocument/2006/relationships/hyperlink" Target="http://docs.cntd.ru/document/420242990" TargetMode="External"/><Relationship Id="rId142" Type="http://schemas.openxmlformats.org/officeDocument/2006/relationships/hyperlink" Target="http://docs.cntd.ru/document/420242990" TargetMode="External"/><Relationship Id="rId163" Type="http://schemas.openxmlformats.org/officeDocument/2006/relationships/hyperlink" Target="http://docs.cntd.ru/document/420326695" TargetMode="External"/><Relationship Id="rId184" Type="http://schemas.openxmlformats.org/officeDocument/2006/relationships/hyperlink" Target="http://docs.cntd.ru/document/420326695" TargetMode="External"/><Relationship Id="rId219" Type="http://schemas.openxmlformats.org/officeDocument/2006/relationships/hyperlink" Target="http://docs.cntd.ru/document/420316804" TargetMode="External"/><Relationship Id="rId230" Type="http://schemas.openxmlformats.org/officeDocument/2006/relationships/hyperlink" Target="http://docs.cntd.ru/document/902135918" TargetMode="External"/><Relationship Id="rId251" Type="http://schemas.openxmlformats.org/officeDocument/2006/relationships/hyperlink" Target="http://docs.cntd.ru/document/420242990" TargetMode="External"/><Relationship Id="rId25" Type="http://schemas.openxmlformats.org/officeDocument/2006/relationships/hyperlink" Target="http://docs.cntd.ru/document/902310097" TargetMode="External"/><Relationship Id="rId46" Type="http://schemas.openxmlformats.org/officeDocument/2006/relationships/hyperlink" Target="http://docs.cntd.ru/document/420287401" TargetMode="External"/><Relationship Id="rId67" Type="http://schemas.openxmlformats.org/officeDocument/2006/relationships/hyperlink" Target="http://docs.cntd.ru/document/901777989" TargetMode="External"/><Relationship Id="rId272" Type="http://schemas.openxmlformats.org/officeDocument/2006/relationships/hyperlink" Target="http://docs.cntd.ru/document/420242990" TargetMode="External"/><Relationship Id="rId293" Type="http://schemas.openxmlformats.org/officeDocument/2006/relationships/hyperlink" Target="http://docs.cntd.ru/document/902360314" TargetMode="External"/><Relationship Id="rId307" Type="http://schemas.openxmlformats.org/officeDocument/2006/relationships/hyperlink" Target="http://docs.cntd.ru/document/420326695" TargetMode="External"/><Relationship Id="rId328" Type="http://schemas.openxmlformats.org/officeDocument/2006/relationships/hyperlink" Target="http://docs.cntd.ru/document/542606401" TargetMode="External"/><Relationship Id="rId349" Type="http://schemas.openxmlformats.org/officeDocument/2006/relationships/hyperlink" Target="http://docs.cntd.ru/document/420363429" TargetMode="External"/><Relationship Id="rId88" Type="http://schemas.openxmlformats.org/officeDocument/2006/relationships/hyperlink" Target="http://docs.cntd.ru/document/901961873" TargetMode="External"/><Relationship Id="rId111" Type="http://schemas.openxmlformats.org/officeDocument/2006/relationships/hyperlink" Target="http://docs.cntd.ru/document/901907297" TargetMode="External"/><Relationship Id="rId132" Type="http://schemas.openxmlformats.org/officeDocument/2006/relationships/hyperlink" Target="http://docs.cntd.ru/document/420242990" TargetMode="External"/><Relationship Id="rId153" Type="http://schemas.openxmlformats.org/officeDocument/2006/relationships/hyperlink" Target="http://docs.cntd.ru/document/420242990" TargetMode="External"/><Relationship Id="rId174" Type="http://schemas.openxmlformats.org/officeDocument/2006/relationships/hyperlink" Target="http://docs.cntd.ru/document/542606401" TargetMode="External"/><Relationship Id="rId195" Type="http://schemas.openxmlformats.org/officeDocument/2006/relationships/hyperlink" Target="http://docs.cntd.ru/document/902111488" TargetMode="External"/><Relationship Id="rId209" Type="http://schemas.openxmlformats.org/officeDocument/2006/relationships/hyperlink" Target="http://docs.cntd.ru/document/420313822" TargetMode="External"/><Relationship Id="rId190" Type="http://schemas.openxmlformats.org/officeDocument/2006/relationships/hyperlink" Target="http://docs.cntd.ru/document/901907297" TargetMode="External"/><Relationship Id="rId204" Type="http://schemas.openxmlformats.org/officeDocument/2006/relationships/hyperlink" Target="http://docs.cntd.ru/document/542606401" TargetMode="External"/><Relationship Id="rId220" Type="http://schemas.openxmlformats.org/officeDocument/2006/relationships/hyperlink" Target="http://docs.cntd.ru/document/420242990" TargetMode="External"/><Relationship Id="rId225" Type="http://schemas.openxmlformats.org/officeDocument/2006/relationships/hyperlink" Target="http://docs.cntd.ru/document/420242990" TargetMode="External"/><Relationship Id="rId241" Type="http://schemas.openxmlformats.org/officeDocument/2006/relationships/hyperlink" Target="http://docs.cntd.ru/document/542606401" TargetMode="External"/><Relationship Id="rId246" Type="http://schemas.openxmlformats.org/officeDocument/2006/relationships/hyperlink" Target="http://docs.cntd.ru/document/420208818" TargetMode="External"/><Relationship Id="rId267" Type="http://schemas.openxmlformats.org/officeDocument/2006/relationships/hyperlink" Target="http://docs.cntd.ru/document/901907297" TargetMode="External"/><Relationship Id="rId288" Type="http://schemas.openxmlformats.org/officeDocument/2006/relationships/hyperlink" Target="http://docs.cntd.ru/document/901711591" TargetMode="External"/><Relationship Id="rId15" Type="http://schemas.openxmlformats.org/officeDocument/2006/relationships/hyperlink" Target="http://docs.cntd.ru/document/902070573" TargetMode="External"/><Relationship Id="rId36" Type="http://schemas.openxmlformats.org/officeDocument/2006/relationships/hyperlink" Target="http://docs.cntd.ru/document/420208818" TargetMode="External"/><Relationship Id="rId57" Type="http://schemas.openxmlformats.org/officeDocument/2006/relationships/hyperlink" Target="http://docs.cntd.ru/document/420242990" TargetMode="External"/><Relationship Id="rId106" Type="http://schemas.openxmlformats.org/officeDocument/2006/relationships/hyperlink" Target="http://docs.cntd.ru/document/902353938" TargetMode="External"/><Relationship Id="rId127" Type="http://schemas.openxmlformats.org/officeDocument/2006/relationships/hyperlink" Target="http://docs.cntd.ru/document/420242990" TargetMode="External"/><Relationship Id="rId262" Type="http://schemas.openxmlformats.org/officeDocument/2006/relationships/hyperlink" Target="http://docs.cntd.ru/document/901907297" TargetMode="External"/><Relationship Id="rId283" Type="http://schemas.openxmlformats.org/officeDocument/2006/relationships/hyperlink" Target="http://docs.cntd.ru/document/420326707" TargetMode="External"/><Relationship Id="rId313" Type="http://schemas.openxmlformats.org/officeDocument/2006/relationships/hyperlink" Target="http://docs.cntd.ru/document/420242990" TargetMode="External"/><Relationship Id="rId318" Type="http://schemas.openxmlformats.org/officeDocument/2006/relationships/hyperlink" Target="http://docs.cntd.ru/document/420242990" TargetMode="External"/><Relationship Id="rId339" Type="http://schemas.openxmlformats.org/officeDocument/2006/relationships/hyperlink" Target="http://docs.cntd.ru/document/420208818" TargetMode="External"/><Relationship Id="rId10" Type="http://schemas.openxmlformats.org/officeDocument/2006/relationships/hyperlink" Target="http://docs.cntd.ru/document/901932895" TargetMode="External"/><Relationship Id="rId31" Type="http://schemas.openxmlformats.org/officeDocument/2006/relationships/hyperlink" Target="http://docs.cntd.ru/document/902360314" TargetMode="External"/><Relationship Id="rId52" Type="http://schemas.openxmlformats.org/officeDocument/2006/relationships/hyperlink" Target="http://docs.cntd.ru/document/420363429" TargetMode="External"/><Relationship Id="rId73" Type="http://schemas.openxmlformats.org/officeDocument/2006/relationships/hyperlink" Target="http://docs.cntd.ru/document/420242990" TargetMode="External"/><Relationship Id="rId78" Type="http://schemas.openxmlformats.org/officeDocument/2006/relationships/hyperlink" Target="http://docs.cntd.ru/document/420242990" TargetMode="External"/><Relationship Id="rId94" Type="http://schemas.openxmlformats.org/officeDocument/2006/relationships/hyperlink" Target="http://docs.cntd.ru/document/420242990" TargetMode="External"/><Relationship Id="rId99" Type="http://schemas.openxmlformats.org/officeDocument/2006/relationships/hyperlink" Target="http://docs.cntd.ru/document/542606401" TargetMode="External"/><Relationship Id="rId101" Type="http://schemas.openxmlformats.org/officeDocument/2006/relationships/hyperlink" Target="http://docs.cntd.ru/document/542606401" TargetMode="External"/><Relationship Id="rId122" Type="http://schemas.openxmlformats.org/officeDocument/2006/relationships/hyperlink" Target="http://docs.cntd.ru/document/420326695" TargetMode="External"/><Relationship Id="rId143" Type="http://schemas.openxmlformats.org/officeDocument/2006/relationships/hyperlink" Target="http://docs.cntd.ru/document/420242990" TargetMode="External"/><Relationship Id="rId148" Type="http://schemas.openxmlformats.org/officeDocument/2006/relationships/hyperlink" Target="http://docs.cntd.ru/document/420242990" TargetMode="External"/><Relationship Id="rId164" Type="http://schemas.openxmlformats.org/officeDocument/2006/relationships/hyperlink" Target="http://docs.cntd.ru/document/420242990" TargetMode="External"/><Relationship Id="rId169" Type="http://schemas.openxmlformats.org/officeDocument/2006/relationships/hyperlink" Target="http://docs.cntd.ru/document/420284360" TargetMode="External"/><Relationship Id="rId185" Type="http://schemas.openxmlformats.org/officeDocument/2006/relationships/hyperlink" Target="http://docs.cntd.ru/document/420242990" TargetMode="External"/><Relationship Id="rId334" Type="http://schemas.openxmlformats.org/officeDocument/2006/relationships/hyperlink" Target="http://docs.cntd.ru/document/542606401" TargetMode="External"/><Relationship Id="rId350" Type="http://schemas.openxmlformats.org/officeDocument/2006/relationships/hyperlink" Target="http://docs.cntd.ru/document/420387696" TargetMode="External"/><Relationship Id="rId355" Type="http://schemas.openxmlformats.org/officeDocument/2006/relationships/hyperlink" Target="http://docs.cntd.ru/document/542606401" TargetMode="External"/><Relationship Id="rId4" Type="http://schemas.openxmlformats.org/officeDocument/2006/relationships/webSettings" Target="webSettings.xml"/><Relationship Id="rId9" Type="http://schemas.openxmlformats.org/officeDocument/2006/relationships/hyperlink" Target="http://docs.cntd.ru/document/901919349" TargetMode="External"/><Relationship Id="rId180" Type="http://schemas.openxmlformats.org/officeDocument/2006/relationships/hyperlink" Target="http://docs.cntd.ru/document/420346503" TargetMode="External"/><Relationship Id="rId210" Type="http://schemas.openxmlformats.org/officeDocument/2006/relationships/hyperlink" Target="http://docs.cntd.ru/document/542606401" TargetMode="External"/><Relationship Id="rId215" Type="http://schemas.openxmlformats.org/officeDocument/2006/relationships/hyperlink" Target="http://docs.cntd.ru/document/420326695" TargetMode="External"/><Relationship Id="rId236" Type="http://schemas.openxmlformats.org/officeDocument/2006/relationships/hyperlink" Target="http://docs.cntd.ru/document/902135918" TargetMode="External"/><Relationship Id="rId257" Type="http://schemas.openxmlformats.org/officeDocument/2006/relationships/hyperlink" Target="http://docs.cntd.ru/document/902111488" TargetMode="External"/><Relationship Id="rId278" Type="http://schemas.openxmlformats.org/officeDocument/2006/relationships/hyperlink" Target="http://docs.cntd.ru/document/420242990" TargetMode="External"/><Relationship Id="rId26" Type="http://schemas.openxmlformats.org/officeDocument/2006/relationships/hyperlink" Target="http://docs.cntd.ru/document/902312622" TargetMode="External"/><Relationship Id="rId231" Type="http://schemas.openxmlformats.org/officeDocument/2006/relationships/hyperlink" Target="http://docs.cntd.ru/document/420242990" TargetMode="External"/><Relationship Id="rId252" Type="http://schemas.openxmlformats.org/officeDocument/2006/relationships/hyperlink" Target="http://docs.cntd.ru/document/901907297" TargetMode="External"/><Relationship Id="rId273" Type="http://schemas.openxmlformats.org/officeDocument/2006/relationships/hyperlink" Target="http://docs.cntd.ru/document/420242990" TargetMode="External"/><Relationship Id="rId294" Type="http://schemas.openxmlformats.org/officeDocument/2006/relationships/hyperlink" Target="http://docs.cntd.ru/document/499051341" TargetMode="External"/><Relationship Id="rId308" Type="http://schemas.openxmlformats.org/officeDocument/2006/relationships/hyperlink" Target="http://docs.cntd.ru/document/420326695" TargetMode="External"/><Relationship Id="rId329" Type="http://schemas.openxmlformats.org/officeDocument/2006/relationships/hyperlink" Target="http://docs.cntd.ru/document/542606401" TargetMode="External"/><Relationship Id="rId47" Type="http://schemas.openxmlformats.org/officeDocument/2006/relationships/hyperlink" Target="http://docs.cntd.ru/document/420326707" TargetMode="External"/><Relationship Id="rId68" Type="http://schemas.openxmlformats.org/officeDocument/2006/relationships/hyperlink" Target="http://docs.cntd.ru/document/902135918" TargetMode="External"/><Relationship Id="rId89" Type="http://schemas.openxmlformats.org/officeDocument/2006/relationships/hyperlink" Target="http://docs.cntd.ru/document/902135918" TargetMode="External"/><Relationship Id="rId112" Type="http://schemas.openxmlformats.org/officeDocument/2006/relationships/hyperlink" Target="http://docs.cntd.ru/document/420242990" TargetMode="External"/><Relationship Id="rId133" Type="http://schemas.openxmlformats.org/officeDocument/2006/relationships/hyperlink" Target="http://docs.cntd.ru/document/420242990" TargetMode="External"/><Relationship Id="rId154" Type="http://schemas.openxmlformats.org/officeDocument/2006/relationships/hyperlink" Target="http://docs.cntd.ru/document/420242990" TargetMode="External"/><Relationship Id="rId175" Type="http://schemas.openxmlformats.org/officeDocument/2006/relationships/hyperlink" Target="http://docs.cntd.ru/document/902276657" TargetMode="External"/><Relationship Id="rId340" Type="http://schemas.openxmlformats.org/officeDocument/2006/relationships/hyperlink" Target="http://docs.cntd.ru/document/542606401" TargetMode="External"/><Relationship Id="rId196" Type="http://schemas.openxmlformats.org/officeDocument/2006/relationships/hyperlink" Target="http://docs.cntd.ru/document/902135918" TargetMode="External"/><Relationship Id="rId200" Type="http://schemas.openxmlformats.org/officeDocument/2006/relationships/hyperlink" Target="http://docs.cntd.ru/document/420242990" TargetMode="External"/><Relationship Id="rId16" Type="http://schemas.openxmlformats.org/officeDocument/2006/relationships/hyperlink" Target="http://docs.cntd.ru/document/902070573" TargetMode="External"/><Relationship Id="rId221" Type="http://schemas.openxmlformats.org/officeDocument/2006/relationships/hyperlink" Target="http://docs.cntd.ru/document/542606401" TargetMode="External"/><Relationship Id="rId242" Type="http://schemas.openxmlformats.org/officeDocument/2006/relationships/hyperlink" Target="http://docs.cntd.ru/document/901808297" TargetMode="External"/><Relationship Id="rId263" Type="http://schemas.openxmlformats.org/officeDocument/2006/relationships/hyperlink" Target="http://docs.cntd.ru/document/542606401" TargetMode="External"/><Relationship Id="rId284" Type="http://schemas.openxmlformats.org/officeDocument/2006/relationships/hyperlink" Target="http://docs.cntd.ru/document/420326707" TargetMode="External"/><Relationship Id="rId319" Type="http://schemas.openxmlformats.org/officeDocument/2006/relationships/hyperlink" Target="http://docs.cntd.ru/document/542606401" TargetMode="External"/><Relationship Id="rId37" Type="http://schemas.openxmlformats.org/officeDocument/2006/relationships/hyperlink" Target="http://docs.cntd.ru/document/420208818" TargetMode="External"/><Relationship Id="rId58" Type="http://schemas.openxmlformats.org/officeDocument/2006/relationships/hyperlink" Target="http://docs.cntd.ru/document/902135918" TargetMode="External"/><Relationship Id="rId79" Type="http://schemas.openxmlformats.org/officeDocument/2006/relationships/hyperlink" Target="http://docs.cntd.ru/document/420242990" TargetMode="External"/><Relationship Id="rId102" Type="http://schemas.openxmlformats.org/officeDocument/2006/relationships/hyperlink" Target="http://docs.cntd.ru/document/902135918" TargetMode="External"/><Relationship Id="rId123" Type="http://schemas.openxmlformats.org/officeDocument/2006/relationships/hyperlink" Target="http://docs.cntd.ru/document/420242990" TargetMode="External"/><Relationship Id="rId144" Type="http://schemas.openxmlformats.org/officeDocument/2006/relationships/hyperlink" Target="http://docs.cntd.ru/document/420242990" TargetMode="External"/><Relationship Id="rId330" Type="http://schemas.openxmlformats.org/officeDocument/2006/relationships/hyperlink" Target="http://docs.cntd.ru/document/542606401" TargetMode="External"/><Relationship Id="rId90" Type="http://schemas.openxmlformats.org/officeDocument/2006/relationships/hyperlink" Target="http://docs.cntd.ru/document/499034207" TargetMode="External"/><Relationship Id="rId165" Type="http://schemas.openxmlformats.org/officeDocument/2006/relationships/hyperlink" Target="http://docs.cntd.ru/document/542606401" TargetMode="External"/><Relationship Id="rId186" Type="http://schemas.openxmlformats.org/officeDocument/2006/relationships/hyperlink" Target="http://docs.cntd.ru/document/420284360" TargetMode="External"/><Relationship Id="rId351" Type="http://schemas.openxmlformats.org/officeDocument/2006/relationships/hyperlink" Target="http://docs.cntd.ru/document/420387696" TargetMode="External"/><Relationship Id="rId211" Type="http://schemas.openxmlformats.org/officeDocument/2006/relationships/hyperlink" Target="http://docs.cntd.ru/document/901777989" TargetMode="External"/><Relationship Id="rId232" Type="http://schemas.openxmlformats.org/officeDocument/2006/relationships/hyperlink" Target="http://docs.cntd.ru/document/902135918" TargetMode="External"/><Relationship Id="rId253" Type="http://schemas.openxmlformats.org/officeDocument/2006/relationships/hyperlink" Target="http://docs.cntd.ru/document/901919349" TargetMode="External"/><Relationship Id="rId274" Type="http://schemas.openxmlformats.org/officeDocument/2006/relationships/hyperlink" Target="http://docs.cntd.ru/document/420242990" TargetMode="External"/><Relationship Id="rId295" Type="http://schemas.openxmlformats.org/officeDocument/2006/relationships/hyperlink" Target="http://docs.cntd.ru/document/542606401" TargetMode="External"/><Relationship Id="rId309" Type="http://schemas.openxmlformats.org/officeDocument/2006/relationships/hyperlink" Target="http://docs.cntd.ru/document/420242990" TargetMode="External"/><Relationship Id="rId27" Type="http://schemas.openxmlformats.org/officeDocument/2006/relationships/hyperlink" Target="http://docs.cntd.ru/document/902353938" TargetMode="External"/><Relationship Id="rId48" Type="http://schemas.openxmlformats.org/officeDocument/2006/relationships/hyperlink" Target="http://docs.cntd.ru/document/420326695" TargetMode="External"/><Relationship Id="rId69" Type="http://schemas.openxmlformats.org/officeDocument/2006/relationships/hyperlink" Target="http://docs.cntd.ru/document/420242990" TargetMode="External"/><Relationship Id="rId113" Type="http://schemas.openxmlformats.org/officeDocument/2006/relationships/hyperlink" Target="http://docs.cntd.ru/document/902290208" TargetMode="External"/><Relationship Id="rId134" Type="http://schemas.openxmlformats.org/officeDocument/2006/relationships/hyperlink" Target="http://docs.cntd.ru/document/420242990" TargetMode="External"/><Relationship Id="rId320" Type="http://schemas.openxmlformats.org/officeDocument/2006/relationships/hyperlink" Target="http://docs.cntd.ru/document/420242990" TargetMode="External"/><Relationship Id="rId80" Type="http://schemas.openxmlformats.org/officeDocument/2006/relationships/hyperlink" Target="http://docs.cntd.ru/document/420242990" TargetMode="External"/><Relationship Id="rId155" Type="http://schemas.openxmlformats.org/officeDocument/2006/relationships/hyperlink" Target="http://docs.cntd.ru/document/420242990" TargetMode="External"/><Relationship Id="rId176" Type="http://schemas.openxmlformats.org/officeDocument/2006/relationships/hyperlink" Target="http://docs.cntd.ru/document/420242990" TargetMode="External"/><Relationship Id="rId197" Type="http://schemas.openxmlformats.org/officeDocument/2006/relationships/hyperlink" Target="http://docs.cntd.ru/document/420242990" TargetMode="External"/><Relationship Id="rId341" Type="http://schemas.openxmlformats.org/officeDocument/2006/relationships/hyperlink" Target="http://docs.cntd.ru/document/542606401" TargetMode="External"/><Relationship Id="rId201" Type="http://schemas.openxmlformats.org/officeDocument/2006/relationships/hyperlink" Target="http://docs.cntd.ru/document/420284360" TargetMode="External"/><Relationship Id="rId222" Type="http://schemas.openxmlformats.org/officeDocument/2006/relationships/hyperlink" Target="http://docs.cntd.ru/document/420326695" TargetMode="External"/><Relationship Id="rId243" Type="http://schemas.openxmlformats.org/officeDocument/2006/relationships/hyperlink" Target="http://docs.cntd.ru/document/420326695" TargetMode="External"/><Relationship Id="rId264" Type="http://schemas.openxmlformats.org/officeDocument/2006/relationships/hyperlink" Target="http://docs.cntd.ru/document/420242990" TargetMode="External"/><Relationship Id="rId285" Type="http://schemas.openxmlformats.org/officeDocument/2006/relationships/hyperlink" Target="http://docs.cntd.ru/document/420326707" TargetMode="External"/><Relationship Id="rId17" Type="http://schemas.openxmlformats.org/officeDocument/2006/relationships/hyperlink" Target="http://docs.cntd.ru/document/902111488" TargetMode="External"/><Relationship Id="rId38" Type="http://schemas.openxmlformats.org/officeDocument/2006/relationships/hyperlink" Target="http://docs.cntd.ru/document/420208931" TargetMode="External"/><Relationship Id="rId59" Type="http://schemas.openxmlformats.org/officeDocument/2006/relationships/hyperlink" Target="http://docs.cntd.ru/document/420242990" TargetMode="External"/><Relationship Id="rId103" Type="http://schemas.openxmlformats.org/officeDocument/2006/relationships/hyperlink" Target="http://docs.cntd.ru/document/542606401" TargetMode="External"/><Relationship Id="rId124" Type="http://schemas.openxmlformats.org/officeDocument/2006/relationships/hyperlink" Target="http://docs.cntd.ru/document/420242990" TargetMode="External"/><Relationship Id="rId310" Type="http://schemas.openxmlformats.org/officeDocument/2006/relationships/hyperlink" Target="http://docs.cntd.ru/document/542606401" TargetMode="External"/><Relationship Id="rId70" Type="http://schemas.openxmlformats.org/officeDocument/2006/relationships/hyperlink" Target="http://docs.cntd.ru/document/902135918" TargetMode="External"/><Relationship Id="rId91" Type="http://schemas.openxmlformats.org/officeDocument/2006/relationships/hyperlink" Target="http://docs.cntd.ru/document/499059427" TargetMode="External"/><Relationship Id="rId145" Type="http://schemas.openxmlformats.org/officeDocument/2006/relationships/hyperlink" Target="http://docs.cntd.ru/document/420242990" TargetMode="External"/><Relationship Id="rId166" Type="http://schemas.openxmlformats.org/officeDocument/2006/relationships/hyperlink" Target="http://docs.cntd.ru/document/901907297" TargetMode="External"/><Relationship Id="rId187" Type="http://schemas.openxmlformats.org/officeDocument/2006/relationships/hyperlink" Target="http://docs.cntd.ru/document/542606401" TargetMode="External"/><Relationship Id="rId331" Type="http://schemas.openxmlformats.org/officeDocument/2006/relationships/hyperlink" Target="http://docs.cntd.ru/document/902135756" TargetMode="External"/><Relationship Id="rId352" Type="http://schemas.openxmlformats.org/officeDocument/2006/relationships/hyperlink" Target="http://docs.cntd.ru/document/902355015" TargetMode="External"/><Relationship Id="rId1" Type="http://schemas.openxmlformats.org/officeDocument/2006/relationships/styles" Target="styles.xml"/><Relationship Id="rId212" Type="http://schemas.openxmlformats.org/officeDocument/2006/relationships/hyperlink" Target="http://docs.cntd.ru/document/542606401" TargetMode="External"/><Relationship Id="rId233" Type="http://schemas.openxmlformats.org/officeDocument/2006/relationships/hyperlink" Target="http://docs.cntd.ru/document/420242990" TargetMode="External"/><Relationship Id="rId254" Type="http://schemas.openxmlformats.org/officeDocument/2006/relationships/hyperlink" Target="http://docs.cntd.ru/document/901907297" TargetMode="External"/><Relationship Id="rId28" Type="http://schemas.openxmlformats.org/officeDocument/2006/relationships/hyperlink" Target="http://docs.cntd.ru/document/902353938" TargetMode="External"/><Relationship Id="rId49" Type="http://schemas.openxmlformats.org/officeDocument/2006/relationships/hyperlink" Target="http://docs.cntd.ru/document/420326695" TargetMode="External"/><Relationship Id="rId114" Type="http://schemas.openxmlformats.org/officeDocument/2006/relationships/hyperlink" Target="http://docs.cntd.ru/document/420346503" TargetMode="External"/><Relationship Id="rId275" Type="http://schemas.openxmlformats.org/officeDocument/2006/relationships/hyperlink" Target="http://docs.cntd.ru/document/420326695" TargetMode="External"/><Relationship Id="rId296" Type="http://schemas.openxmlformats.org/officeDocument/2006/relationships/hyperlink" Target="http://docs.cntd.ru/document/420320800" TargetMode="External"/><Relationship Id="rId300" Type="http://schemas.openxmlformats.org/officeDocument/2006/relationships/hyperlink" Target="http://docs.cntd.ru/document/420326695" TargetMode="External"/><Relationship Id="rId60" Type="http://schemas.openxmlformats.org/officeDocument/2006/relationships/hyperlink" Target="http://docs.cntd.ru/document/420242990" TargetMode="External"/><Relationship Id="rId81" Type="http://schemas.openxmlformats.org/officeDocument/2006/relationships/hyperlink" Target="http://docs.cntd.ru/document/420242990" TargetMode="External"/><Relationship Id="rId135" Type="http://schemas.openxmlformats.org/officeDocument/2006/relationships/hyperlink" Target="http://docs.cntd.ru/document/420242990" TargetMode="External"/><Relationship Id="rId156" Type="http://schemas.openxmlformats.org/officeDocument/2006/relationships/hyperlink" Target="http://docs.cntd.ru/document/420242990" TargetMode="External"/><Relationship Id="rId177" Type="http://schemas.openxmlformats.org/officeDocument/2006/relationships/hyperlink" Target="http://docs.cntd.ru/document/420284360" TargetMode="External"/><Relationship Id="rId198" Type="http://schemas.openxmlformats.org/officeDocument/2006/relationships/hyperlink" Target="http://docs.cntd.ru/document/420242990" TargetMode="External"/><Relationship Id="rId321" Type="http://schemas.openxmlformats.org/officeDocument/2006/relationships/hyperlink" Target="http://docs.cntd.ru/document/420284360" TargetMode="External"/><Relationship Id="rId342" Type="http://schemas.openxmlformats.org/officeDocument/2006/relationships/hyperlink" Target="http://docs.cntd.ru/document/542606401" TargetMode="External"/><Relationship Id="rId202" Type="http://schemas.openxmlformats.org/officeDocument/2006/relationships/hyperlink" Target="http://docs.cntd.ru/document/420242990" TargetMode="External"/><Relationship Id="rId223" Type="http://schemas.openxmlformats.org/officeDocument/2006/relationships/hyperlink" Target="http://docs.cntd.ru/document/420326695" TargetMode="External"/><Relationship Id="rId244" Type="http://schemas.openxmlformats.org/officeDocument/2006/relationships/hyperlink" Target="http://docs.cntd.ru/document/420242990" TargetMode="External"/><Relationship Id="rId18" Type="http://schemas.openxmlformats.org/officeDocument/2006/relationships/hyperlink" Target="http://docs.cntd.ru/document/902135918" TargetMode="External"/><Relationship Id="rId39" Type="http://schemas.openxmlformats.org/officeDocument/2006/relationships/hyperlink" Target="http://docs.cntd.ru/document/420242990" TargetMode="External"/><Relationship Id="rId265" Type="http://schemas.openxmlformats.org/officeDocument/2006/relationships/hyperlink" Target="http://docs.cntd.ru/document/901808297" TargetMode="External"/><Relationship Id="rId286" Type="http://schemas.openxmlformats.org/officeDocument/2006/relationships/hyperlink" Target="http://docs.cntd.ru/document/420326707" TargetMode="External"/><Relationship Id="rId50" Type="http://schemas.openxmlformats.org/officeDocument/2006/relationships/hyperlink" Target="http://docs.cntd.ru/document/420346503" TargetMode="External"/><Relationship Id="rId104" Type="http://schemas.openxmlformats.org/officeDocument/2006/relationships/hyperlink" Target="http://docs.cntd.ru/document/902290189" TargetMode="External"/><Relationship Id="rId125" Type="http://schemas.openxmlformats.org/officeDocument/2006/relationships/hyperlink" Target="http://docs.cntd.ru/document/420242990" TargetMode="External"/><Relationship Id="rId146" Type="http://schemas.openxmlformats.org/officeDocument/2006/relationships/hyperlink" Target="http://docs.cntd.ru/document/420242990" TargetMode="External"/><Relationship Id="rId167" Type="http://schemas.openxmlformats.org/officeDocument/2006/relationships/hyperlink" Target="http://docs.cntd.ru/document/542606401" TargetMode="External"/><Relationship Id="rId188" Type="http://schemas.openxmlformats.org/officeDocument/2006/relationships/hyperlink" Target="http://docs.cntd.ru/document/420242990" TargetMode="External"/><Relationship Id="rId311" Type="http://schemas.openxmlformats.org/officeDocument/2006/relationships/hyperlink" Target="http://docs.cntd.ru/document/420326695" TargetMode="External"/><Relationship Id="rId332" Type="http://schemas.openxmlformats.org/officeDocument/2006/relationships/hyperlink" Target="http://docs.cntd.ru/document/542606401" TargetMode="External"/><Relationship Id="rId353" Type="http://schemas.openxmlformats.org/officeDocument/2006/relationships/hyperlink" Target="http://docs.cntd.ru/document/542606401" TargetMode="External"/><Relationship Id="rId71" Type="http://schemas.openxmlformats.org/officeDocument/2006/relationships/hyperlink" Target="http://docs.cntd.ru/document/902135918" TargetMode="External"/><Relationship Id="rId92" Type="http://schemas.openxmlformats.org/officeDocument/2006/relationships/hyperlink" Target="http://docs.cntd.ru/document/420208931" TargetMode="External"/><Relationship Id="rId213" Type="http://schemas.openxmlformats.org/officeDocument/2006/relationships/hyperlink" Target="http://docs.cntd.ru/document/420242990" TargetMode="External"/><Relationship Id="rId234" Type="http://schemas.openxmlformats.org/officeDocument/2006/relationships/hyperlink" Target="http://docs.cntd.ru/document/902135918" TargetMode="External"/><Relationship Id="rId2" Type="http://schemas.microsoft.com/office/2007/relationships/stylesWithEffects" Target="stylesWithEffects.xml"/><Relationship Id="rId29" Type="http://schemas.openxmlformats.org/officeDocument/2006/relationships/hyperlink" Target="http://docs.cntd.ru/document/902355015" TargetMode="External"/><Relationship Id="rId255" Type="http://schemas.openxmlformats.org/officeDocument/2006/relationships/hyperlink" Target="http://docs.cntd.ru/document/542606401" TargetMode="External"/><Relationship Id="rId276" Type="http://schemas.openxmlformats.org/officeDocument/2006/relationships/hyperlink" Target="http://docs.cntd.ru/document/542606401" TargetMode="External"/><Relationship Id="rId297" Type="http://schemas.openxmlformats.org/officeDocument/2006/relationships/hyperlink" Target="http://docs.cntd.ru/document/901711591" TargetMode="External"/><Relationship Id="rId40" Type="http://schemas.openxmlformats.org/officeDocument/2006/relationships/hyperlink" Target="http://docs.cntd.ru/document/420242990" TargetMode="External"/><Relationship Id="rId115" Type="http://schemas.openxmlformats.org/officeDocument/2006/relationships/hyperlink" Target="http://docs.cntd.ru/document/420326695" TargetMode="External"/><Relationship Id="rId136" Type="http://schemas.openxmlformats.org/officeDocument/2006/relationships/hyperlink" Target="http://docs.cntd.ru/document/420242990" TargetMode="External"/><Relationship Id="rId157" Type="http://schemas.openxmlformats.org/officeDocument/2006/relationships/hyperlink" Target="http://docs.cntd.ru/document/420326695" TargetMode="External"/><Relationship Id="rId178" Type="http://schemas.openxmlformats.org/officeDocument/2006/relationships/hyperlink" Target="http://docs.cntd.ru/document/542606401" TargetMode="External"/><Relationship Id="rId301" Type="http://schemas.openxmlformats.org/officeDocument/2006/relationships/hyperlink" Target="http://docs.cntd.ru/document/420326695" TargetMode="External"/><Relationship Id="rId322" Type="http://schemas.openxmlformats.org/officeDocument/2006/relationships/hyperlink" Target="http://docs.cntd.ru/document/420326695" TargetMode="External"/><Relationship Id="rId343" Type="http://schemas.openxmlformats.org/officeDocument/2006/relationships/hyperlink" Target="http://docs.cntd.ru/document/901932895" TargetMode="External"/><Relationship Id="rId61" Type="http://schemas.openxmlformats.org/officeDocument/2006/relationships/hyperlink" Target="http://docs.cntd.ru/document/902135918" TargetMode="External"/><Relationship Id="rId82" Type="http://schemas.openxmlformats.org/officeDocument/2006/relationships/hyperlink" Target="http://docs.cntd.ru/document/420242990" TargetMode="External"/><Relationship Id="rId199" Type="http://schemas.openxmlformats.org/officeDocument/2006/relationships/hyperlink" Target="http://docs.cntd.ru/document/420284360" TargetMode="External"/><Relationship Id="rId203" Type="http://schemas.openxmlformats.org/officeDocument/2006/relationships/hyperlink" Target="http://docs.cntd.ru/document/420284360" TargetMode="External"/><Relationship Id="rId19" Type="http://schemas.openxmlformats.org/officeDocument/2006/relationships/hyperlink" Target="http://docs.cntd.ru/document/902135918" TargetMode="External"/><Relationship Id="rId224" Type="http://schemas.openxmlformats.org/officeDocument/2006/relationships/hyperlink" Target="http://docs.cntd.ru/document/902135918" TargetMode="External"/><Relationship Id="rId245" Type="http://schemas.openxmlformats.org/officeDocument/2006/relationships/hyperlink" Target="http://docs.cntd.ru/document/420284360" TargetMode="External"/><Relationship Id="rId266" Type="http://schemas.openxmlformats.org/officeDocument/2006/relationships/hyperlink" Target="http://docs.cntd.ru/document/420242990" TargetMode="External"/><Relationship Id="rId287" Type="http://schemas.openxmlformats.org/officeDocument/2006/relationships/hyperlink" Target="http://docs.cntd.ru/document/420326707" TargetMode="External"/><Relationship Id="rId30" Type="http://schemas.openxmlformats.org/officeDocument/2006/relationships/hyperlink" Target="http://docs.cntd.ru/document/902360314" TargetMode="External"/><Relationship Id="rId105" Type="http://schemas.openxmlformats.org/officeDocument/2006/relationships/hyperlink" Target="http://docs.cntd.ru/document/902290189" TargetMode="External"/><Relationship Id="rId126" Type="http://schemas.openxmlformats.org/officeDocument/2006/relationships/hyperlink" Target="http://docs.cntd.ru/document/420242990" TargetMode="External"/><Relationship Id="rId147" Type="http://schemas.openxmlformats.org/officeDocument/2006/relationships/hyperlink" Target="http://docs.cntd.ru/document/420242990" TargetMode="External"/><Relationship Id="rId168" Type="http://schemas.openxmlformats.org/officeDocument/2006/relationships/hyperlink" Target="http://docs.cntd.ru/document/420242990" TargetMode="External"/><Relationship Id="rId312" Type="http://schemas.openxmlformats.org/officeDocument/2006/relationships/hyperlink" Target="http://docs.cntd.ru/document/420326695" TargetMode="External"/><Relationship Id="rId333" Type="http://schemas.openxmlformats.org/officeDocument/2006/relationships/hyperlink" Target="http://docs.cntd.ru/document/420326695" TargetMode="External"/><Relationship Id="rId354" Type="http://schemas.openxmlformats.org/officeDocument/2006/relationships/hyperlink" Target="http://docs.cntd.ru/document/542606401" TargetMode="External"/><Relationship Id="rId51" Type="http://schemas.openxmlformats.org/officeDocument/2006/relationships/hyperlink" Target="http://docs.cntd.ru/document/420363429" TargetMode="External"/><Relationship Id="rId72" Type="http://schemas.openxmlformats.org/officeDocument/2006/relationships/hyperlink" Target="http://docs.cntd.ru/document/420242990" TargetMode="External"/><Relationship Id="rId93" Type="http://schemas.openxmlformats.org/officeDocument/2006/relationships/hyperlink" Target="http://docs.cntd.ru/document/542606401" TargetMode="External"/><Relationship Id="rId189" Type="http://schemas.openxmlformats.org/officeDocument/2006/relationships/hyperlink" Target="http://docs.cntd.ru/document/902135918" TargetMode="External"/><Relationship Id="rId3" Type="http://schemas.openxmlformats.org/officeDocument/2006/relationships/settings" Target="settings.xml"/><Relationship Id="rId214" Type="http://schemas.openxmlformats.org/officeDocument/2006/relationships/hyperlink" Target="http://docs.cntd.ru/document/542606401" TargetMode="External"/><Relationship Id="rId235" Type="http://schemas.openxmlformats.org/officeDocument/2006/relationships/hyperlink" Target="http://docs.cntd.ru/document/420242990" TargetMode="External"/><Relationship Id="rId256" Type="http://schemas.openxmlformats.org/officeDocument/2006/relationships/hyperlink" Target="http://docs.cntd.ru/document/420242990" TargetMode="External"/><Relationship Id="rId277" Type="http://schemas.openxmlformats.org/officeDocument/2006/relationships/hyperlink" Target="http://docs.cntd.ru/document/902135918" TargetMode="External"/><Relationship Id="rId298" Type="http://schemas.openxmlformats.org/officeDocument/2006/relationships/hyperlink" Target="http://docs.cntd.ru/document/420326695" TargetMode="External"/><Relationship Id="rId116" Type="http://schemas.openxmlformats.org/officeDocument/2006/relationships/hyperlink" Target="http://docs.cntd.ru/document/901907297" TargetMode="External"/><Relationship Id="rId137" Type="http://schemas.openxmlformats.org/officeDocument/2006/relationships/hyperlink" Target="http://docs.cntd.ru/document/420284360" TargetMode="External"/><Relationship Id="rId158" Type="http://schemas.openxmlformats.org/officeDocument/2006/relationships/hyperlink" Target="http://docs.cntd.ru/document/542606401" TargetMode="External"/><Relationship Id="rId302" Type="http://schemas.openxmlformats.org/officeDocument/2006/relationships/hyperlink" Target="http://docs.cntd.ru/document/420326695" TargetMode="External"/><Relationship Id="rId323" Type="http://schemas.openxmlformats.org/officeDocument/2006/relationships/hyperlink" Target="http://docs.cntd.ru/document/542606401" TargetMode="External"/><Relationship Id="rId344" Type="http://schemas.openxmlformats.org/officeDocument/2006/relationships/hyperlink" Target="http://docs.cntd.ru/document/901932895" TargetMode="External"/><Relationship Id="rId20" Type="http://schemas.openxmlformats.org/officeDocument/2006/relationships/hyperlink" Target="http://docs.cntd.ru/document/902290189" TargetMode="External"/><Relationship Id="rId41" Type="http://schemas.openxmlformats.org/officeDocument/2006/relationships/hyperlink" Target="http://docs.cntd.ru/document/420284360" TargetMode="External"/><Relationship Id="rId62" Type="http://schemas.openxmlformats.org/officeDocument/2006/relationships/hyperlink" Target="http://docs.cntd.ru/document/420242990" TargetMode="External"/><Relationship Id="rId83" Type="http://schemas.openxmlformats.org/officeDocument/2006/relationships/hyperlink" Target="http://docs.cntd.ru/document/420242990" TargetMode="External"/><Relationship Id="rId179" Type="http://schemas.openxmlformats.org/officeDocument/2006/relationships/hyperlink" Target="http://docs.cntd.ru/document/420346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24483</Words>
  <Characters>139556</Characters>
  <Application>Microsoft Office Word</Application>
  <DocSecurity>0</DocSecurity>
  <Lines>1162</Lines>
  <Paragraphs>327</Paragraphs>
  <ScaleCrop>false</ScaleCrop>
  <Company/>
  <LinksUpToDate>false</LinksUpToDate>
  <CharactersWithSpaces>163712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Медвежье</dc:creator>
  <cp:keywords/>
  <dc:description/>
  <cp:lastModifiedBy>Медвежье</cp:lastModifiedBy>
  <cp:revision>2</cp:revision>
  <dcterms:created xsi:type="dcterms:W3CDTF">2017-11-15T12:08:00Z</dcterms:created>
  <dcterms:modified xsi:type="dcterms:W3CDTF">2017-11-15T12:09:00Z</dcterms:modified>
</cp:coreProperties>
</file>